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69C" w:rsidRPr="0033369C" w:rsidRDefault="0033369C" w:rsidP="0033369C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</w:rPr>
      </w:pPr>
      <w:r w:rsidRPr="0033369C">
        <w:rPr>
          <w:rFonts w:ascii="Arial" w:eastAsia="Times New Roman" w:hAnsi="Arial" w:cs="Arial"/>
          <w:b/>
          <w:bCs/>
          <w:color w:val="333333"/>
          <w:sz w:val="36"/>
          <w:szCs w:val="36"/>
        </w:rPr>
        <w:t xml:space="preserve">Прокуратура Партизанского района признала законным возбуждение уголовного дела по факту драки на базе в бухте </w:t>
      </w:r>
      <w:proofErr w:type="spellStart"/>
      <w:r w:rsidRPr="0033369C">
        <w:rPr>
          <w:rFonts w:ascii="Arial" w:eastAsia="Times New Roman" w:hAnsi="Arial" w:cs="Arial"/>
          <w:b/>
          <w:bCs/>
          <w:color w:val="333333"/>
          <w:sz w:val="36"/>
          <w:szCs w:val="36"/>
        </w:rPr>
        <w:t>Триозерье</w:t>
      </w:r>
      <w:proofErr w:type="spellEnd"/>
      <w:r w:rsidRPr="0033369C">
        <w:rPr>
          <w:rFonts w:ascii="Arial" w:eastAsia="Times New Roman" w:hAnsi="Arial" w:cs="Arial"/>
          <w:b/>
          <w:bCs/>
          <w:color w:val="333333"/>
          <w:sz w:val="36"/>
          <w:szCs w:val="36"/>
        </w:rPr>
        <w:t>.</w:t>
      </w:r>
    </w:p>
    <w:p w:rsidR="0033369C" w:rsidRPr="0033369C" w:rsidRDefault="0033369C" w:rsidP="0033369C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33369C">
        <w:rPr>
          <w:rFonts w:ascii="Roboto" w:eastAsia="Times New Roman" w:hAnsi="Roboto" w:cs="Times New Roman"/>
          <w:color w:val="000000"/>
          <w:sz w:val="24"/>
          <w:szCs w:val="24"/>
        </w:rPr>
        <w:t> </w:t>
      </w:r>
      <w:r w:rsidRPr="0033369C">
        <w:rPr>
          <w:rFonts w:ascii="Roboto" w:eastAsia="Times New Roman" w:hAnsi="Roboto" w:cs="Times New Roman"/>
          <w:color w:val="FFFFFF"/>
          <w:sz w:val="20"/>
        </w:rPr>
        <w:t>Текст</w:t>
      </w:r>
    </w:p>
    <w:p w:rsidR="0033369C" w:rsidRPr="0033369C" w:rsidRDefault="0033369C" w:rsidP="0033369C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</w:rPr>
      </w:pPr>
      <w:r w:rsidRPr="0033369C">
        <w:rPr>
          <w:rFonts w:ascii="Roboto" w:eastAsia="Times New Roman" w:hAnsi="Roboto" w:cs="Times New Roman"/>
          <w:color w:val="000000"/>
          <w:sz w:val="24"/>
          <w:szCs w:val="24"/>
        </w:rPr>
        <w:t> </w:t>
      </w:r>
      <w:r w:rsidRPr="0033369C">
        <w:rPr>
          <w:rFonts w:ascii="Roboto" w:eastAsia="Times New Roman" w:hAnsi="Roboto" w:cs="Times New Roman"/>
          <w:color w:val="FFFFFF"/>
          <w:sz w:val="20"/>
        </w:rPr>
        <w:t>Поделиться</w:t>
      </w:r>
    </w:p>
    <w:p w:rsidR="0033369C" w:rsidRPr="0033369C" w:rsidRDefault="0033369C" w:rsidP="0033369C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</w:rPr>
      </w:pPr>
      <w:r w:rsidRPr="0033369C">
        <w:rPr>
          <w:rFonts w:ascii="Roboto" w:eastAsia="Times New Roman" w:hAnsi="Roboto" w:cs="Times New Roman"/>
          <w:color w:val="333333"/>
          <w:sz w:val="24"/>
          <w:szCs w:val="24"/>
        </w:rPr>
        <w:t>4 сентября 2024 года на базе отдыха «Морской бриз» Партизанского муниципального округа произошла драка, в результате которой 1 человек обратился за медицинской помощью и 4 человека обратились в полицию с заявлениями о причинении телесных повреждений.</w:t>
      </w:r>
      <w:r w:rsidRPr="0033369C">
        <w:rPr>
          <w:rFonts w:ascii="Roboto" w:eastAsia="Times New Roman" w:hAnsi="Roboto" w:cs="Times New Roman"/>
          <w:color w:val="333333"/>
          <w:sz w:val="24"/>
          <w:szCs w:val="24"/>
        </w:rPr>
        <w:br/>
      </w:r>
      <w:r w:rsidRPr="0033369C">
        <w:rPr>
          <w:rFonts w:ascii="Roboto" w:eastAsia="Times New Roman" w:hAnsi="Roboto" w:cs="Times New Roman"/>
          <w:color w:val="333333"/>
          <w:sz w:val="24"/>
          <w:szCs w:val="24"/>
        </w:rPr>
        <w:br/>
        <w:t>Причиной конфликта стал отказ одного из отдыхающих оплатить услуги базы отдыха, в результате чего мужчина перегородил проезд другим автомобилям.</w:t>
      </w:r>
      <w:r w:rsidRPr="0033369C">
        <w:rPr>
          <w:rFonts w:ascii="Roboto" w:eastAsia="Times New Roman" w:hAnsi="Roboto" w:cs="Times New Roman"/>
          <w:color w:val="333333"/>
          <w:sz w:val="24"/>
          <w:szCs w:val="24"/>
        </w:rPr>
        <w:br/>
      </w:r>
      <w:r w:rsidRPr="0033369C">
        <w:rPr>
          <w:rFonts w:ascii="Roboto" w:eastAsia="Times New Roman" w:hAnsi="Roboto" w:cs="Times New Roman"/>
          <w:color w:val="333333"/>
          <w:sz w:val="24"/>
          <w:szCs w:val="24"/>
        </w:rPr>
        <w:br/>
        <w:t xml:space="preserve"> Прокуратура района признала законным возбуждение в отношении зачинщика драки уголовного дела по п. «а» </w:t>
      </w:r>
      <w:proofErr w:type="gramStart"/>
      <w:r w:rsidRPr="0033369C">
        <w:rPr>
          <w:rFonts w:ascii="Roboto" w:eastAsia="Times New Roman" w:hAnsi="Roboto" w:cs="Times New Roman"/>
          <w:color w:val="333333"/>
          <w:sz w:val="24"/>
          <w:szCs w:val="24"/>
        </w:rPr>
        <w:t>ч</w:t>
      </w:r>
      <w:proofErr w:type="gramEnd"/>
      <w:r w:rsidRPr="0033369C">
        <w:rPr>
          <w:rFonts w:ascii="Roboto" w:eastAsia="Times New Roman" w:hAnsi="Roboto" w:cs="Times New Roman"/>
          <w:color w:val="333333"/>
          <w:sz w:val="24"/>
          <w:szCs w:val="24"/>
        </w:rPr>
        <w:t>. 1 ст. 213 УК РФ (хулиганство). Ход и результаты расследования поставлены на контроль.</w:t>
      </w:r>
    </w:p>
    <w:p w:rsidR="00000000" w:rsidRDefault="0033369C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369C"/>
    <w:rsid w:val="0033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33369C"/>
  </w:style>
  <w:style w:type="character" w:customStyle="1" w:styleId="feeds-pagenavigationtooltip">
    <w:name w:val="feeds-page__navigation_tooltip"/>
    <w:basedOn w:val="a0"/>
    <w:rsid w:val="0033369C"/>
  </w:style>
  <w:style w:type="paragraph" w:styleId="a3">
    <w:name w:val="Normal (Web)"/>
    <w:basedOn w:val="a"/>
    <w:uiPriority w:val="99"/>
    <w:semiHidden/>
    <w:unhideWhenUsed/>
    <w:rsid w:val="00333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9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9973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745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461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6720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91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78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22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109</Words>
  <Characters>623</Characters>
  <Application>Microsoft Office Word</Application>
  <DocSecurity>0</DocSecurity>
  <Lines>5</Lines>
  <Paragraphs>1</Paragraphs>
  <ScaleCrop>false</ScaleCrop>
  <Company>Microsoft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Tokovaia.P.E</dc:creator>
  <cp:keywords/>
  <dc:description/>
  <cp:lastModifiedBy>Tokovaia.P.E</cp:lastModifiedBy>
  <cp:revision>2</cp:revision>
  <dcterms:created xsi:type="dcterms:W3CDTF">2024-12-09T00:27:00Z</dcterms:created>
  <dcterms:modified xsi:type="dcterms:W3CDTF">2024-12-09T00:32:00Z</dcterms:modified>
</cp:coreProperties>
</file>