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3B" w:rsidRDefault="00743846" w:rsidP="007438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ПОСНИТЕЛЬНАЯ ЗАПИСКА</w:t>
      </w:r>
    </w:p>
    <w:p w:rsidR="00743846" w:rsidRDefault="00743846" w:rsidP="0074384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Партизанского муниципального района Приморского края «</w:t>
      </w:r>
      <w:r w:rsidRPr="00187664">
        <w:rPr>
          <w:rFonts w:ascii="Times New Roman" w:eastAsia="Times New Roman" w:hAnsi="Times New Roman"/>
          <w:color w:val="000000"/>
          <w:sz w:val="28"/>
          <w:szCs w:val="28"/>
        </w:rPr>
        <w:t>Положение о порядке предоставления муниципальных преференций путём передачи имущества, находящегося в собственности Партизанского муниципального района, в пользование хозяйствующим субъектам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:rsidR="00743846" w:rsidRDefault="00743846" w:rsidP="0074384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17179" w:rsidRPr="00A66392" w:rsidRDefault="00743846" w:rsidP="00BC3C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743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Партизанского муниципального района Приморского края «Об утверждении </w:t>
      </w:r>
      <w:r w:rsidRPr="00187664">
        <w:rPr>
          <w:rFonts w:ascii="Times New Roman" w:eastAsia="Times New Roman" w:hAnsi="Times New Roman"/>
          <w:color w:val="000000"/>
          <w:sz w:val="28"/>
          <w:szCs w:val="28"/>
        </w:rPr>
        <w:t>Положени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187664">
        <w:rPr>
          <w:rFonts w:ascii="Times New Roman" w:eastAsia="Times New Roman" w:hAnsi="Times New Roman"/>
          <w:color w:val="000000"/>
          <w:sz w:val="28"/>
          <w:szCs w:val="28"/>
        </w:rPr>
        <w:t xml:space="preserve"> о порядке предоставления муниципальных преференций путём передачи имущества, находящегося в собственности Партизанского муниципального района, в пользование хозяйствующим субъектам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 разработан в целях </w:t>
      </w:r>
      <w:r w:rsidR="00D17179" w:rsidRPr="00D17179">
        <w:rPr>
          <w:rFonts w:ascii="Times New Roman" w:hAnsi="Times New Roman" w:cs="Times New Roman"/>
          <w:color w:val="000000"/>
          <w:sz w:val="28"/>
          <w:szCs w:val="28"/>
        </w:rPr>
        <w:t>определ</w:t>
      </w:r>
      <w:r w:rsidR="00D17179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="00D17179" w:rsidRPr="00D1717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организационны</w:t>
      </w:r>
      <w:r w:rsidR="00D1717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D17179" w:rsidRPr="00D17179">
        <w:rPr>
          <w:rFonts w:ascii="Times New Roman" w:hAnsi="Times New Roman" w:cs="Times New Roman"/>
          <w:color w:val="000000"/>
          <w:sz w:val="28"/>
          <w:szCs w:val="28"/>
        </w:rPr>
        <w:t xml:space="preserve"> и правовы</w:t>
      </w:r>
      <w:r w:rsidR="00D1717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D17179" w:rsidRPr="00D17179">
        <w:rPr>
          <w:rFonts w:ascii="Times New Roman" w:hAnsi="Times New Roman" w:cs="Times New Roman"/>
          <w:color w:val="000000"/>
          <w:sz w:val="28"/>
          <w:szCs w:val="28"/>
        </w:rPr>
        <w:t xml:space="preserve"> основ защиты конкуренции, в том числе предупреждения и пресечения незаконного предоставления преимущества при ведении предпринимательской деятельности отдельным хозяйствующим субъектам</w:t>
      </w:r>
      <w:r w:rsidR="00D17179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D17179" w:rsidRPr="00D17179">
        <w:rPr>
          <w:rFonts w:ascii="Times New Roman" w:hAnsi="Times New Roman" w:cs="Times New Roman"/>
          <w:color w:val="000000"/>
          <w:sz w:val="28"/>
          <w:szCs w:val="28"/>
        </w:rPr>
        <w:t>Партизанского муниципального района</w:t>
      </w:r>
      <w:proofErr w:type="gramEnd"/>
      <w:r w:rsidR="00D1717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17179" w:rsidRPr="007D3511">
        <w:rPr>
          <w:rFonts w:ascii="Times New Roman" w:hAnsi="Times New Roman" w:cs="Times New Roman"/>
          <w:sz w:val="28"/>
          <w:szCs w:val="28"/>
        </w:rPr>
        <w:t xml:space="preserve">создания комфортных условий для получателей муниципальной </w:t>
      </w:r>
      <w:r w:rsidR="00D17179">
        <w:rPr>
          <w:rFonts w:ascii="Times New Roman" w:hAnsi="Times New Roman" w:cs="Times New Roman"/>
          <w:sz w:val="28"/>
          <w:szCs w:val="28"/>
        </w:rPr>
        <w:t>преференции</w:t>
      </w:r>
      <w:r w:rsidR="00D17179" w:rsidRPr="007D3511">
        <w:rPr>
          <w:rFonts w:ascii="Times New Roman" w:hAnsi="Times New Roman" w:cs="Times New Roman"/>
          <w:sz w:val="28"/>
          <w:szCs w:val="28"/>
        </w:rPr>
        <w:t xml:space="preserve">, определяет сроки и последовательность действий (административных процедур) при осуществлении </w:t>
      </w:r>
      <w:r w:rsidR="00D17179">
        <w:rPr>
          <w:rFonts w:ascii="Times New Roman" w:hAnsi="Times New Roman" w:cs="Times New Roman"/>
          <w:sz w:val="28"/>
          <w:szCs w:val="28"/>
        </w:rPr>
        <w:t>а</w:t>
      </w:r>
      <w:r w:rsidR="00D17179" w:rsidRPr="007D3511">
        <w:rPr>
          <w:rFonts w:ascii="Times New Roman" w:hAnsi="Times New Roman" w:cs="Times New Roman"/>
          <w:sz w:val="28"/>
          <w:szCs w:val="28"/>
        </w:rPr>
        <w:t xml:space="preserve">дминистрацией полномочий по предоставлению муниципальной </w:t>
      </w:r>
      <w:r w:rsidR="00D17179">
        <w:rPr>
          <w:rFonts w:ascii="Times New Roman" w:hAnsi="Times New Roman" w:cs="Times New Roman"/>
          <w:sz w:val="28"/>
          <w:szCs w:val="28"/>
        </w:rPr>
        <w:t>преференции</w:t>
      </w:r>
      <w:r w:rsidR="00D17179" w:rsidRPr="007D3511">
        <w:rPr>
          <w:rFonts w:ascii="Times New Roman" w:hAnsi="Times New Roman" w:cs="Times New Roman"/>
          <w:sz w:val="28"/>
          <w:szCs w:val="28"/>
        </w:rPr>
        <w:t>.</w:t>
      </w:r>
    </w:p>
    <w:p w:rsidR="00D17179" w:rsidRDefault="00D17179" w:rsidP="00BC3C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392">
        <w:rPr>
          <w:rFonts w:ascii="Times New Roman" w:hAnsi="Times New Roman" w:cs="Times New Roman"/>
          <w:sz w:val="28"/>
          <w:szCs w:val="28"/>
        </w:rPr>
        <w:t xml:space="preserve">Принятие данного проекта не </w:t>
      </w:r>
      <w:r>
        <w:rPr>
          <w:rFonts w:ascii="Times New Roman" w:hAnsi="Times New Roman" w:cs="Times New Roman"/>
          <w:sz w:val="28"/>
          <w:szCs w:val="28"/>
        </w:rPr>
        <w:t>содержит</w:t>
      </w:r>
      <w:r w:rsidRPr="00002827">
        <w:rPr>
          <w:rFonts w:ascii="Times New Roman" w:hAnsi="Times New Roman" w:cs="Times New Roman"/>
          <w:sz w:val="28"/>
          <w:szCs w:val="28"/>
        </w:rPr>
        <w:t xml:space="preserve">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</w:t>
      </w:r>
      <w:bookmarkStart w:id="0" w:name="_GoBack"/>
      <w:bookmarkEnd w:id="0"/>
      <w:r w:rsidRPr="00002827">
        <w:rPr>
          <w:rFonts w:ascii="Times New Roman" w:hAnsi="Times New Roman" w:cs="Times New Roman"/>
          <w:sz w:val="28"/>
          <w:szCs w:val="28"/>
        </w:rPr>
        <w:t>нованных расходов физических и юридических лиц в сфере предпринимательской и инвестиционной деятельности</w:t>
      </w:r>
      <w:r w:rsidRPr="00A66392">
        <w:rPr>
          <w:rFonts w:ascii="Times New Roman" w:hAnsi="Times New Roman" w:cs="Times New Roman"/>
          <w:sz w:val="28"/>
          <w:szCs w:val="28"/>
        </w:rPr>
        <w:t>.</w:t>
      </w:r>
    </w:p>
    <w:p w:rsidR="00D17179" w:rsidRDefault="00D17179" w:rsidP="00BC3C78">
      <w:pPr>
        <w:pStyle w:val="pt-a-000005"/>
      </w:pPr>
      <w:r>
        <w:rPr>
          <w:rStyle w:val="pt-a0-000006"/>
        </w:rPr>
        <w:t xml:space="preserve">Принятие данного проекта постановления не потребует принятия новых, признания </w:t>
      </w:r>
      <w:proofErr w:type="gramStart"/>
      <w:r>
        <w:rPr>
          <w:rStyle w:val="pt-a0-000006"/>
        </w:rPr>
        <w:t>утратившими</w:t>
      </w:r>
      <w:proofErr w:type="gramEnd"/>
      <w:r>
        <w:rPr>
          <w:rStyle w:val="pt-a0-000006"/>
        </w:rPr>
        <w:t xml:space="preserve"> силу или изменения иных правовых актов </w:t>
      </w:r>
      <w:r w:rsidR="003F6F81">
        <w:rPr>
          <w:rStyle w:val="pt-a0-000006"/>
        </w:rPr>
        <w:t>Партизанского муниципального района</w:t>
      </w:r>
      <w:r>
        <w:rPr>
          <w:rStyle w:val="pt-a0-000006"/>
        </w:rPr>
        <w:t xml:space="preserve">, а также не повлечет финансовых затрат из бюджета </w:t>
      </w:r>
      <w:r w:rsidR="003F6F81">
        <w:rPr>
          <w:rStyle w:val="pt-a0-000006"/>
        </w:rPr>
        <w:t>Партизанского муниципального района</w:t>
      </w:r>
      <w:r>
        <w:rPr>
          <w:rStyle w:val="pt-a0-000006"/>
        </w:rPr>
        <w:t>.</w:t>
      </w:r>
      <w:r>
        <w:t xml:space="preserve"> </w:t>
      </w:r>
    </w:p>
    <w:p w:rsidR="00D17179" w:rsidRDefault="00D17179" w:rsidP="00D17179">
      <w:pPr>
        <w:pStyle w:val="pt-a-000005"/>
      </w:pPr>
      <w:r>
        <w:rPr>
          <w:rStyle w:val="pt-a0-000006"/>
        </w:rPr>
        <w:lastRenderedPageBreak/>
        <w:t>Проект не противоречит федеральному законодательству, а также законам и иным нормативным правовым актам Приморского края</w:t>
      </w:r>
      <w:r w:rsidR="003F6F81">
        <w:rPr>
          <w:rStyle w:val="pt-a0-000006"/>
        </w:rPr>
        <w:t xml:space="preserve"> и нормативным правовым актам Партизанского муниципального района.</w:t>
      </w:r>
    </w:p>
    <w:p w:rsidR="003F6F81" w:rsidRDefault="00D17179" w:rsidP="003F6F81">
      <w:pPr>
        <w:pStyle w:val="pt-a-000005"/>
      </w:pPr>
      <w:r>
        <w:rPr>
          <w:rStyle w:val="pt-a0-000006"/>
        </w:rPr>
        <w:t>Проект подготовлен впервые.</w:t>
      </w:r>
      <w:r w:rsidR="003F6F81">
        <w:rPr>
          <w:rStyle w:val="pt-a0-000006"/>
        </w:rPr>
        <w:t xml:space="preserve"> Предлагаемый проект постановления не содержит коррупционных факторов.</w:t>
      </w:r>
      <w:r w:rsidR="003F6F81">
        <w:t xml:space="preserve"> </w:t>
      </w:r>
    </w:p>
    <w:p w:rsidR="00D17179" w:rsidRPr="00A66392" w:rsidRDefault="00D17179" w:rsidP="00D171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846" w:rsidRPr="00D17179" w:rsidRDefault="00743846" w:rsidP="00743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3846" w:rsidRPr="00D17179" w:rsidSect="003A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90C3B"/>
    <w:rsid w:val="003A41E1"/>
    <w:rsid w:val="003F6F81"/>
    <w:rsid w:val="00485BBD"/>
    <w:rsid w:val="00743846"/>
    <w:rsid w:val="00BC3C78"/>
    <w:rsid w:val="00D17179"/>
    <w:rsid w:val="00F90C3B"/>
    <w:rsid w:val="00FB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C3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90C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157"/>
    <w:rPr>
      <w:rFonts w:ascii="Tahoma" w:hAnsi="Tahoma" w:cs="Tahoma"/>
      <w:sz w:val="16"/>
      <w:szCs w:val="16"/>
    </w:rPr>
  </w:style>
  <w:style w:type="paragraph" w:customStyle="1" w:styleId="pt-a-000005">
    <w:name w:val="pt-a-000005"/>
    <w:basedOn w:val="a"/>
    <w:rsid w:val="00D17179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t-a0-000006">
    <w:name w:val="pt-a0-000006"/>
    <w:basedOn w:val="a0"/>
    <w:rsid w:val="00D17179"/>
    <w:rPr>
      <w:rFonts w:ascii="Times New Roman" w:hAnsi="Times New Roman" w:cs="Times New Roman" w:hint="default"/>
      <w:b w:val="0"/>
      <w:bCs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ПМР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user09-060</dc:creator>
  <cp:keywords/>
  <dc:description/>
  <cp:lastModifiedBy>user740</cp:lastModifiedBy>
  <cp:revision>3</cp:revision>
  <dcterms:created xsi:type="dcterms:W3CDTF">2020-04-23T05:45:00Z</dcterms:created>
  <dcterms:modified xsi:type="dcterms:W3CDTF">2020-04-23T23:45:00Z</dcterms:modified>
</cp:coreProperties>
</file>