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262" w:rsidRPr="00AE5262" w:rsidRDefault="00AE5262" w:rsidP="00AE5262">
      <w:pPr>
        <w:pStyle w:val="1"/>
        <w:shd w:val="clear" w:color="auto" w:fill="FFFFFF"/>
        <w:jc w:val="center"/>
        <w:rPr>
          <w:bCs w:val="0"/>
          <w:color w:val="212529"/>
          <w:sz w:val="28"/>
          <w:szCs w:val="28"/>
        </w:rPr>
      </w:pPr>
      <w:r w:rsidRPr="00AE5262">
        <w:rPr>
          <w:bCs w:val="0"/>
          <w:color w:val="212529"/>
          <w:sz w:val="28"/>
          <w:szCs w:val="28"/>
        </w:rPr>
        <w:t>Льготные займы</w:t>
      </w:r>
      <w:r>
        <w:rPr>
          <w:bCs w:val="0"/>
          <w:color w:val="212529"/>
          <w:sz w:val="28"/>
          <w:szCs w:val="28"/>
        </w:rPr>
        <w:t xml:space="preserve"> </w:t>
      </w:r>
      <w:r w:rsidRPr="00AE5262">
        <w:rPr>
          <w:bCs w:val="0"/>
          <w:color w:val="212529"/>
          <w:sz w:val="28"/>
          <w:szCs w:val="28"/>
        </w:rPr>
        <w:t>на развитие бизнеса</w:t>
      </w:r>
    </w:p>
    <w:p w:rsidR="00AE5262" w:rsidRDefault="00AE5262" w:rsidP="00AE5262">
      <w:pPr>
        <w:pStyle w:val="1"/>
        <w:shd w:val="clear" w:color="auto" w:fill="FFFFFF"/>
        <w:spacing w:before="0" w:beforeAutospacing="0"/>
        <w:jc w:val="center"/>
        <w:rPr>
          <w:bCs w:val="0"/>
          <w:color w:val="212529"/>
          <w:sz w:val="28"/>
          <w:szCs w:val="28"/>
        </w:rPr>
      </w:pPr>
      <w:r w:rsidRPr="00AE5262">
        <w:rPr>
          <w:bCs w:val="0"/>
          <w:color w:val="212529"/>
          <w:sz w:val="28"/>
          <w:szCs w:val="28"/>
        </w:rPr>
        <w:t>ГОСУДАРСТВЕННАЯ ПОДДЕРЖКА МАЛОГО И СРЕДНЕГО БИЗНЕСА, ПРОМЫШЛЕННЫХ И ПРОИЗВОДСТВЕННЫХ ПРЕДПРИЯТИЙ,  ФИЗИЧЕСКИХ ЛИЦ, ПРИМЕНЯЮЩИХ СПЕЦИАЛЬНЫЙ НАЛОГОВЫЙ РЕЖИМ "НАЛОГ НА ПРОФЕССИОНАЛЬНЫЙ ДОХОД" (САМОЗАНЯТЫХ ГРАЖДАН) В ПРИМОРСКОМ КРАЕ</w:t>
      </w:r>
      <w:r>
        <w:rPr>
          <w:bCs w:val="0"/>
          <w:color w:val="212529"/>
          <w:sz w:val="28"/>
          <w:szCs w:val="28"/>
        </w:rPr>
        <w:t xml:space="preserve"> (2024 год)</w:t>
      </w:r>
    </w:p>
    <w:p w:rsidR="00BA5336" w:rsidRPr="00310BAE" w:rsidRDefault="00BA5336" w:rsidP="00FE5260">
      <w:pPr>
        <w:pStyle w:val="1"/>
        <w:shd w:val="clear" w:color="auto" w:fill="FFFFFF"/>
        <w:spacing w:before="120" w:beforeAutospacing="0" w:after="120" w:afterAutospacing="0"/>
        <w:jc w:val="center"/>
        <w:rPr>
          <w:bCs w:val="0"/>
          <w:color w:val="212529"/>
          <w:sz w:val="32"/>
          <w:szCs w:val="32"/>
        </w:rPr>
      </w:pPr>
      <w:proofErr w:type="spellStart"/>
      <w:r w:rsidRPr="00310BAE">
        <w:rPr>
          <w:bCs w:val="0"/>
          <w:color w:val="212529"/>
          <w:sz w:val="32"/>
          <w:szCs w:val="32"/>
        </w:rPr>
        <w:t>Микрозаем</w:t>
      </w:r>
      <w:proofErr w:type="spellEnd"/>
      <w:r w:rsidRPr="00310BAE">
        <w:rPr>
          <w:bCs w:val="0"/>
          <w:color w:val="212529"/>
          <w:sz w:val="32"/>
          <w:szCs w:val="32"/>
        </w:rPr>
        <w:t xml:space="preserve"> «Старт»</w:t>
      </w:r>
    </w:p>
    <w:p w:rsidR="00BA5336" w:rsidRPr="00AE5262" w:rsidRDefault="00BA5336" w:rsidP="00BA5336">
      <w:pPr>
        <w:pStyle w:val="1"/>
        <w:shd w:val="clear" w:color="auto" w:fill="FFFFFF"/>
        <w:spacing w:before="0" w:beforeAutospacing="0"/>
        <w:ind w:firstLine="708"/>
        <w:jc w:val="both"/>
        <w:rPr>
          <w:b w:val="0"/>
          <w:bCs w:val="0"/>
          <w:color w:val="212529"/>
          <w:sz w:val="28"/>
          <w:szCs w:val="28"/>
        </w:rPr>
      </w:pPr>
      <w:r w:rsidRPr="00AE5262">
        <w:rPr>
          <w:b w:val="0"/>
          <w:bCs w:val="0"/>
          <w:color w:val="212529"/>
          <w:sz w:val="28"/>
          <w:szCs w:val="28"/>
        </w:rPr>
        <w:t>Заем начинающим малым и средним предпринимателям, с момента регистрации организации/ИП, на приобретение и модернизацию основных средств, пополнение оборотных средств, первоначальный взнос по договору лизинга (включая устройства, механизмы, транспортные средства, станки, приборы, аппараты, агрегаты, установки, машины, оборудование, предназначенного для осуществления оптовой и розничной торговой деятельности).</w:t>
      </w:r>
    </w:p>
    <w:p w:rsidR="00BA5336" w:rsidRDefault="00BA5336" w:rsidP="00310BAE">
      <w:pPr>
        <w:spacing w:after="0" w:line="240" w:lineRule="auto"/>
        <w:outlineLvl w:val="0"/>
        <w:rPr>
          <w:rFonts w:ascii="Times New Roman" w:eastAsia="Times New Roman" w:hAnsi="Times New Roman" w:cs="Times New Roman"/>
          <w:b/>
          <w:i/>
          <w:color w:val="212529"/>
          <w:kern w:val="36"/>
          <w:sz w:val="28"/>
          <w:szCs w:val="28"/>
          <w:lang w:eastAsia="ru-RU"/>
        </w:rPr>
      </w:pPr>
      <w:r w:rsidRPr="00BA5336">
        <w:rPr>
          <w:rFonts w:ascii="Times New Roman" w:eastAsia="Times New Roman" w:hAnsi="Times New Roman" w:cs="Times New Roman"/>
          <w:b/>
          <w:i/>
          <w:color w:val="212529"/>
          <w:kern w:val="36"/>
          <w:sz w:val="28"/>
          <w:szCs w:val="28"/>
          <w:lang w:eastAsia="ru-RU"/>
        </w:rPr>
        <w:t>Основные условия</w:t>
      </w:r>
    </w:p>
    <w:p w:rsidR="00310BAE" w:rsidRPr="00BA5336" w:rsidRDefault="00310BAE" w:rsidP="00310BAE">
      <w:pPr>
        <w:spacing w:after="0" w:line="240" w:lineRule="auto"/>
        <w:outlineLvl w:val="0"/>
        <w:rPr>
          <w:rFonts w:ascii="Times New Roman" w:eastAsia="Times New Roman" w:hAnsi="Times New Roman" w:cs="Times New Roman"/>
          <w:b/>
          <w:i/>
          <w:color w:val="212529"/>
          <w:kern w:val="36"/>
          <w:sz w:val="28"/>
          <w:szCs w:val="28"/>
          <w:lang w:eastAsia="ru-RU"/>
        </w:rPr>
      </w:pPr>
    </w:p>
    <w:p w:rsidR="00BA5336" w:rsidRPr="00BA5336" w:rsidRDefault="00BA5336" w:rsidP="00310BAE">
      <w:pPr>
        <w:shd w:val="clear" w:color="auto" w:fill="FFFFFF"/>
        <w:spacing w:after="0" w:line="240" w:lineRule="auto"/>
        <w:outlineLvl w:val="3"/>
        <w:rPr>
          <w:rFonts w:ascii="Times New Roman" w:eastAsia="Times New Roman" w:hAnsi="Times New Roman" w:cs="Times New Roman"/>
          <w:i/>
          <w:color w:val="212529"/>
          <w:sz w:val="28"/>
          <w:szCs w:val="28"/>
          <w:u w:val="single"/>
          <w:lang w:eastAsia="ru-RU"/>
        </w:rPr>
      </w:pPr>
      <w:r w:rsidRPr="00BA5336">
        <w:rPr>
          <w:rFonts w:ascii="Times New Roman" w:eastAsia="Times New Roman" w:hAnsi="Times New Roman" w:cs="Times New Roman"/>
          <w:i/>
          <w:color w:val="212529"/>
          <w:sz w:val="28"/>
          <w:szCs w:val="28"/>
          <w:u w:val="single"/>
          <w:lang w:eastAsia="ru-RU"/>
        </w:rPr>
        <w:t>С залоговым обеспечением</w:t>
      </w:r>
    </w:p>
    <w:p w:rsidR="00BA5336" w:rsidRPr="00BA5336" w:rsidRDefault="00BA5336" w:rsidP="00AE5262">
      <w:pPr>
        <w:numPr>
          <w:ilvl w:val="0"/>
          <w:numId w:val="3"/>
        </w:numPr>
        <w:shd w:val="clear" w:color="auto" w:fill="FFFFFF"/>
        <w:tabs>
          <w:tab w:val="clear" w:pos="720"/>
          <w:tab w:val="num" w:pos="0"/>
        </w:tabs>
        <w:spacing w:before="150" w:after="150" w:line="240" w:lineRule="auto"/>
        <w:ind w:left="0" w:right="-75" w:firstLine="285"/>
        <w:rPr>
          <w:rFonts w:ascii="Times New Roman" w:eastAsia="Times New Roman" w:hAnsi="Times New Roman" w:cs="Times New Roman"/>
          <w:color w:val="212529"/>
          <w:sz w:val="28"/>
          <w:szCs w:val="28"/>
          <w:lang w:eastAsia="ru-RU"/>
        </w:rPr>
      </w:pPr>
      <w:r w:rsidRPr="00310BAE">
        <w:rPr>
          <w:rFonts w:ascii="Times New Roman" w:eastAsia="Times New Roman" w:hAnsi="Times New Roman" w:cs="Times New Roman"/>
          <w:b/>
          <w:color w:val="212529"/>
          <w:sz w:val="28"/>
          <w:szCs w:val="28"/>
          <w:lang w:eastAsia="ru-RU"/>
        </w:rPr>
        <w:t>Ставка</w:t>
      </w:r>
      <w:r w:rsidRPr="00BA5336">
        <w:rPr>
          <w:rFonts w:ascii="Times New Roman" w:eastAsia="Times New Roman" w:hAnsi="Times New Roman" w:cs="Times New Roman"/>
          <w:color w:val="212529"/>
          <w:sz w:val="28"/>
          <w:szCs w:val="28"/>
          <w:lang w:eastAsia="ru-RU"/>
        </w:rPr>
        <w:t xml:space="preserve">: от 4% до 5 % </w:t>
      </w:r>
      <w:proofErr w:type="gramStart"/>
      <w:r w:rsidRPr="00BA5336">
        <w:rPr>
          <w:rFonts w:ascii="Times New Roman" w:eastAsia="Times New Roman" w:hAnsi="Times New Roman" w:cs="Times New Roman"/>
          <w:color w:val="212529"/>
          <w:sz w:val="28"/>
          <w:szCs w:val="28"/>
          <w:lang w:eastAsia="ru-RU"/>
        </w:rPr>
        <w:t>годовых</w:t>
      </w:r>
      <w:proofErr w:type="gramEnd"/>
    </w:p>
    <w:p w:rsidR="00BA5336" w:rsidRPr="00BA5336" w:rsidRDefault="00BA5336" w:rsidP="00AE5262">
      <w:pPr>
        <w:numPr>
          <w:ilvl w:val="0"/>
          <w:numId w:val="3"/>
        </w:numPr>
        <w:shd w:val="clear" w:color="auto" w:fill="FFFFFF"/>
        <w:tabs>
          <w:tab w:val="clear" w:pos="720"/>
          <w:tab w:val="num" w:pos="0"/>
        </w:tabs>
        <w:spacing w:before="150" w:after="150" w:line="240" w:lineRule="auto"/>
        <w:ind w:left="0" w:right="-75" w:firstLine="285"/>
        <w:rPr>
          <w:rFonts w:ascii="Times New Roman" w:eastAsia="Times New Roman" w:hAnsi="Times New Roman" w:cs="Times New Roman"/>
          <w:color w:val="212529"/>
          <w:sz w:val="28"/>
          <w:szCs w:val="28"/>
          <w:lang w:eastAsia="ru-RU"/>
        </w:rPr>
      </w:pPr>
      <w:r w:rsidRPr="00310BAE">
        <w:rPr>
          <w:rFonts w:ascii="Times New Roman" w:eastAsia="Times New Roman" w:hAnsi="Times New Roman" w:cs="Times New Roman"/>
          <w:b/>
          <w:color w:val="212529"/>
          <w:sz w:val="28"/>
          <w:szCs w:val="28"/>
          <w:lang w:eastAsia="ru-RU"/>
        </w:rPr>
        <w:t>Сумма займа</w:t>
      </w:r>
      <w:r w:rsidRPr="00BA5336">
        <w:rPr>
          <w:rFonts w:ascii="Times New Roman" w:eastAsia="Times New Roman" w:hAnsi="Times New Roman" w:cs="Times New Roman"/>
          <w:color w:val="212529"/>
          <w:sz w:val="28"/>
          <w:szCs w:val="28"/>
          <w:lang w:eastAsia="ru-RU"/>
        </w:rPr>
        <w:t>: от 10 000 руб. до 5 000 000 руб.</w:t>
      </w:r>
    </w:p>
    <w:p w:rsidR="00BA5336" w:rsidRPr="00BA5336" w:rsidRDefault="00BA5336" w:rsidP="00AE5262">
      <w:pPr>
        <w:numPr>
          <w:ilvl w:val="0"/>
          <w:numId w:val="3"/>
        </w:numPr>
        <w:shd w:val="clear" w:color="auto" w:fill="FFFFFF"/>
        <w:tabs>
          <w:tab w:val="clear" w:pos="720"/>
          <w:tab w:val="num" w:pos="0"/>
        </w:tabs>
        <w:spacing w:before="150" w:after="150" w:line="240" w:lineRule="auto"/>
        <w:ind w:left="0" w:right="-75" w:firstLine="285"/>
        <w:rPr>
          <w:rFonts w:ascii="Times New Roman" w:eastAsia="Times New Roman" w:hAnsi="Times New Roman" w:cs="Times New Roman"/>
          <w:color w:val="212529"/>
          <w:sz w:val="28"/>
          <w:szCs w:val="28"/>
          <w:lang w:eastAsia="ru-RU"/>
        </w:rPr>
      </w:pPr>
      <w:r w:rsidRPr="00310BAE">
        <w:rPr>
          <w:rFonts w:ascii="Times New Roman" w:eastAsia="Times New Roman" w:hAnsi="Times New Roman" w:cs="Times New Roman"/>
          <w:b/>
          <w:color w:val="212529"/>
          <w:sz w:val="28"/>
          <w:szCs w:val="28"/>
          <w:lang w:eastAsia="ru-RU"/>
        </w:rPr>
        <w:t>Срок займа</w:t>
      </w:r>
      <w:r w:rsidRPr="00BA5336">
        <w:rPr>
          <w:rFonts w:ascii="Times New Roman" w:eastAsia="Times New Roman" w:hAnsi="Times New Roman" w:cs="Times New Roman"/>
          <w:color w:val="212529"/>
          <w:sz w:val="28"/>
          <w:szCs w:val="28"/>
          <w:lang w:eastAsia="ru-RU"/>
        </w:rPr>
        <w:t>: от 1 мес. до 36 мес.,</w:t>
      </w:r>
    </w:p>
    <w:p w:rsidR="00BA5336" w:rsidRPr="00BA5336" w:rsidRDefault="00BA5336" w:rsidP="00AE5262">
      <w:pPr>
        <w:numPr>
          <w:ilvl w:val="0"/>
          <w:numId w:val="3"/>
        </w:numPr>
        <w:shd w:val="clear" w:color="auto" w:fill="FFFFFF"/>
        <w:tabs>
          <w:tab w:val="clear" w:pos="720"/>
          <w:tab w:val="num" w:pos="0"/>
        </w:tabs>
        <w:spacing w:before="150" w:after="150" w:line="240" w:lineRule="auto"/>
        <w:ind w:left="0" w:right="-75" w:firstLine="285"/>
        <w:jc w:val="both"/>
        <w:rPr>
          <w:rFonts w:ascii="Times New Roman" w:eastAsia="Times New Roman" w:hAnsi="Times New Roman" w:cs="Times New Roman"/>
          <w:color w:val="212529"/>
          <w:sz w:val="28"/>
          <w:szCs w:val="28"/>
          <w:lang w:eastAsia="ru-RU"/>
        </w:rPr>
      </w:pPr>
      <w:r w:rsidRPr="00BA5336">
        <w:rPr>
          <w:rFonts w:ascii="Times New Roman" w:eastAsia="Times New Roman" w:hAnsi="Times New Roman" w:cs="Times New Roman"/>
          <w:color w:val="212529"/>
          <w:sz w:val="28"/>
          <w:szCs w:val="28"/>
          <w:lang w:eastAsia="ru-RU"/>
        </w:rPr>
        <w:t>Отсрочка по оплате основного дол</w:t>
      </w:r>
      <w:r w:rsidR="00AE5262">
        <w:rPr>
          <w:rFonts w:ascii="Times New Roman" w:eastAsia="Times New Roman" w:hAnsi="Times New Roman" w:cs="Times New Roman"/>
          <w:color w:val="212529"/>
          <w:sz w:val="28"/>
          <w:szCs w:val="28"/>
          <w:lang w:eastAsia="ru-RU"/>
        </w:rPr>
        <w:t xml:space="preserve">га </w:t>
      </w:r>
      <w:proofErr w:type="gramStart"/>
      <w:r w:rsidR="00AE5262">
        <w:rPr>
          <w:rFonts w:ascii="Times New Roman" w:eastAsia="Times New Roman" w:hAnsi="Times New Roman" w:cs="Times New Roman"/>
          <w:color w:val="212529"/>
          <w:sz w:val="28"/>
          <w:szCs w:val="28"/>
          <w:lang w:eastAsia="ru-RU"/>
        </w:rPr>
        <w:t>-д</w:t>
      </w:r>
      <w:proofErr w:type="gramEnd"/>
      <w:r w:rsidR="00AE5262">
        <w:rPr>
          <w:rFonts w:ascii="Times New Roman" w:eastAsia="Times New Roman" w:hAnsi="Times New Roman" w:cs="Times New Roman"/>
          <w:color w:val="212529"/>
          <w:sz w:val="28"/>
          <w:szCs w:val="28"/>
          <w:lang w:eastAsia="ru-RU"/>
        </w:rPr>
        <w:t xml:space="preserve">о 6 мес., </w:t>
      </w:r>
      <w:r w:rsidRPr="00BA5336">
        <w:rPr>
          <w:rFonts w:ascii="Times New Roman" w:eastAsia="Times New Roman" w:hAnsi="Times New Roman" w:cs="Times New Roman"/>
          <w:color w:val="212529"/>
          <w:sz w:val="28"/>
          <w:szCs w:val="28"/>
          <w:lang w:eastAsia="ru-RU"/>
        </w:rPr>
        <w:t>для переселенцев-старообрядцев - до 9 мес.</w:t>
      </w:r>
    </w:p>
    <w:p w:rsidR="00BA5336" w:rsidRPr="00BA5336" w:rsidRDefault="00BA5336" w:rsidP="00AE5262">
      <w:pPr>
        <w:numPr>
          <w:ilvl w:val="0"/>
          <w:numId w:val="3"/>
        </w:numPr>
        <w:shd w:val="clear" w:color="auto" w:fill="FFFFFF"/>
        <w:tabs>
          <w:tab w:val="clear" w:pos="720"/>
          <w:tab w:val="num" w:pos="0"/>
        </w:tabs>
        <w:spacing w:before="150" w:after="150" w:line="240" w:lineRule="auto"/>
        <w:ind w:left="0" w:right="-75" w:firstLine="285"/>
        <w:jc w:val="both"/>
        <w:rPr>
          <w:rFonts w:ascii="Times New Roman" w:eastAsia="Times New Roman" w:hAnsi="Times New Roman" w:cs="Times New Roman"/>
          <w:color w:val="212529"/>
          <w:sz w:val="28"/>
          <w:szCs w:val="28"/>
          <w:lang w:eastAsia="ru-RU"/>
        </w:rPr>
      </w:pPr>
      <w:r w:rsidRPr="00BA5336">
        <w:rPr>
          <w:rFonts w:ascii="Times New Roman" w:eastAsia="Times New Roman" w:hAnsi="Times New Roman" w:cs="Times New Roman"/>
          <w:color w:val="212529"/>
          <w:sz w:val="28"/>
          <w:szCs w:val="28"/>
          <w:lang w:eastAsia="ru-RU"/>
        </w:rPr>
        <w:t xml:space="preserve">Залог от 30% от суммы </w:t>
      </w:r>
      <w:proofErr w:type="spellStart"/>
      <w:r w:rsidRPr="00BA5336">
        <w:rPr>
          <w:rFonts w:ascii="Times New Roman" w:eastAsia="Times New Roman" w:hAnsi="Times New Roman" w:cs="Times New Roman"/>
          <w:color w:val="212529"/>
          <w:sz w:val="28"/>
          <w:szCs w:val="28"/>
          <w:lang w:eastAsia="ru-RU"/>
        </w:rPr>
        <w:t>микрозайма</w:t>
      </w:r>
      <w:proofErr w:type="spellEnd"/>
      <w:r w:rsidRPr="00BA5336">
        <w:rPr>
          <w:rFonts w:ascii="Times New Roman" w:eastAsia="Times New Roman" w:hAnsi="Times New Roman" w:cs="Times New Roman"/>
          <w:color w:val="212529"/>
          <w:sz w:val="28"/>
          <w:szCs w:val="28"/>
          <w:lang w:eastAsia="ru-RU"/>
        </w:rPr>
        <w:t xml:space="preserve"> с процентами на весь срок займа плюс поручительство Гарантийного Фонда Приморского края, либо под полное залоговое обеспечение.</w:t>
      </w:r>
    </w:p>
    <w:p w:rsidR="00BA5336" w:rsidRPr="00BA5336" w:rsidRDefault="00BA5336" w:rsidP="00BA5336">
      <w:pPr>
        <w:shd w:val="clear" w:color="auto" w:fill="FFFFFF"/>
        <w:spacing w:after="100" w:afterAutospacing="1" w:line="240" w:lineRule="auto"/>
        <w:outlineLvl w:val="3"/>
        <w:rPr>
          <w:rFonts w:ascii="Times New Roman" w:eastAsia="Times New Roman" w:hAnsi="Times New Roman" w:cs="Times New Roman"/>
          <w:i/>
          <w:color w:val="212529"/>
          <w:sz w:val="28"/>
          <w:szCs w:val="28"/>
          <w:u w:val="single"/>
          <w:lang w:eastAsia="ru-RU"/>
        </w:rPr>
      </w:pPr>
      <w:r w:rsidRPr="00BA5336">
        <w:rPr>
          <w:rFonts w:ascii="Times New Roman" w:eastAsia="Times New Roman" w:hAnsi="Times New Roman" w:cs="Times New Roman"/>
          <w:i/>
          <w:color w:val="212529"/>
          <w:sz w:val="28"/>
          <w:szCs w:val="28"/>
          <w:u w:val="single"/>
          <w:lang w:eastAsia="ru-RU"/>
        </w:rPr>
        <w:t>Без залога</w:t>
      </w:r>
    </w:p>
    <w:p w:rsidR="00BA5336" w:rsidRPr="00BA5336" w:rsidRDefault="00310BAE" w:rsidP="00FE5260">
      <w:pPr>
        <w:shd w:val="clear" w:color="auto" w:fill="FFFFFF"/>
        <w:spacing w:after="0" w:line="240" w:lineRule="auto"/>
        <w:ind w:right="-74" w:firstLine="285"/>
        <w:jc w:val="both"/>
        <w:rPr>
          <w:rFonts w:ascii="Times New Roman" w:eastAsia="Times New Roman" w:hAnsi="Times New Roman" w:cs="Times New Roman"/>
          <w:color w:val="212529"/>
          <w:sz w:val="28"/>
          <w:szCs w:val="28"/>
          <w:lang w:eastAsia="ru-RU"/>
        </w:rPr>
      </w:pPr>
      <w:r w:rsidRPr="00310BAE">
        <w:rPr>
          <w:rFonts w:ascii="Times New Roman" w:eastAsia="Times New Roman" w:hAnsi="Times New Roman" w:cs="Times New Roman"/>
          <w:b/>
          <w:color w:val="212529"/>
          <w:sz w:val="28"/>
          <w:szCs w:val="28"/>
          <w:lang w:eastAsia="ru-RU"/>
        </w:rPr>
        <w:t>Ставка</w:t>
      </w:r>
      <w:r>
        <w:rPr>
          <w:rFonts w:ascii="Times New Roman" w:eastAsia="Times New Roman" w:hAnsi="Times New Roman" w:cs="Times New Roman"/>
          <w:color w:val="212529"/>
          <w:sz w:val="28"/>
          <w:szCs w:val="28"/>
          <w:lang w:eastAsia="ru-RU"/>
        </w:rPr>
        <w:t>:</w:t>
      </w:r>
      <w:r>
        <w:rPr>
          <w:rFonts w:ascii="Times New Roman" w:eastAsia="Times New Roman" w:hAnsi="Times New Roman" w:cs="Times New Roman"/>
          <w:color w:val="212529"/>
          <w:sz w:val="28"/>
          <w:szCs w:val="28"/>
          <w:lang w:eastAsia="ru-RU"/>
        </w:rPr>
        <w:br/>
      </w:r>
      <w:r w:rsidR="00BA5336" w:rsidRPr="00BA5336">
        <w:rPr>
          <w:rFonts w:ascii="Times New Roman" w:eastAsia="Times New Roman" w:hAnsi="Times New Roman" w:cs="Times New Roman"/>
          <w:color w:val="212529"/>
          <w:sz w:val="28"/>
          <w:szCs w:val="28"/>
          <w:lang w:eastAsia="ru-RU"/>
        </w:rPr>
        <w:t>от 4% до 5 % годовых - на сумму до 300 тыс. руб.,</w:t>
      </w:r>
      <w:r w:rsidR="00BA5336" w:rsidRPr="00BA5336">
        <w:rPr>
          <w:rFonts w:ascii="Times New Roman" w:eastAsia="Times New Roman" w:hAnsi="Times New Roman" w:cs="Times New Roman"/>
          <w:color w:val="212529"/>
          <w:sz w:val="28"/>
          <w:szCs w:val="28"/>
          <w:lang w:eastAsia="ru-RU"/>
        </w:rPr>
        <w:br/>
        <w:t xml:space="preserve">        </w:t>
      </w:r>
      <w:r>
        <w:rPr>
          <w:rFonts w:ascii="Times New Roman" w:eastAsia="Times New Roman" w:hAnsi="Times New Roman" w:cs="Times New Roman"/>
          <w:color w:val="212529"/>
          <w:sz w:val="28"/>
          <w:szCs w:val="28"/>
          <w:lang w:eastAsia="ru-RU"/>
        </w:rPr>
        <w:t xml:space="preserve"> </w:t>
      </w:r>
      <w:r w:rsidR="00BA5336" w:rsidRPr="00BA5336">
        <w:rPr>
          <w:rFonts w:ascii="Times New Roman" w:eastAsia="Times New Roman" w:hAnsi="Times New Roman" w:cs="Times New Roman"/>
          <w:color w:val="212529"/>
          <w:sz w:val="28"/>
          <w:szCs w:val="28"/>
          <w:lang w:eastAsia="ru-RU"/>
        </w:rPr>
        <w:t>8% годовых - на сумму свыше 300 тыс. руб. до 3 млн. руб.</w:t>
      </w:r>
    </w:p>
    <w:p w:rsidR="00BA5336" w:rsidRPr="00BA5336" w:rsidRDefault="00BA5336" w:rsidP="00FE5260">
      <w:pPr>
        <w:numPr>
          <w:ilvl w:val="0"/>
          <w:numId w:val="4"/>
        </w:numPr>
        <w:shd w:val="clear" w:color="auto" w:fill="FFFFFF"/>
        <w:tabs>
          <w:tab w:val="clear" w:pos="720"/>
          <w:tab w:val="num" w:pos="0"/>
        </w:tabs>
        <w:spacing w:after="0" w:line="240" w:lineRule="auto"/>
        <w:ind w:left="0" w:right="-74" w:firstLine="285"/>
        <w:jc w:val="both"/>
        <w:rPr>
          <w:rFonts w:ascii="Times New Roman" w:eastAsia="Times New Roman" w:hAnsi="Times New Roman" w:cs="Times New Roman"/>
          <w:color w:val="212529"/>
          <w:sz w:val="28"/>
          <w:szCs w:val="28"/>
          <w:lang w:eastAsia="ru-RU"/>
        </w:rPr>
      </w:pPr>
      <w:r w:rsidRPr="00310BAE">
        <w:rPr>
          <w:rFonts w:ascii="Times New Roman" w:eastAsia="Times New Roman" w:hAnsi="Times New Roman" w:cs="Times New Roman"/>
          <w:b/>
          <w:color w:val="212529"/>
          <w:sz w:val="28"/>
          <w:szCs w:val="28"/>
          <w:lang w:eastAsia="ru-RU"/>
        </w:rPr>
        <w:t>Сумма займа</w:t>
      </w:r>
      <w:r w:rsidRPr="00BA5336">
        <w:rPr>
          <w:rFonts w:ascii="Times New Roman" w:eastAsia="Times New Roman" w:hAnsi="Times New Roman" w:cs="Times New Roman"/>
          <w:color w:val="212529"/>
          <w:sz w:val="28"/>
          <w:szCs w:val="28"/>
          <w:lang w:eastAsia="ru-RU"/>
        </w:rPr>
        <w:t>: от 10 000 руб. до 300 000 руб. - без залога и стороннего поручительства</w:t>
      </w:r>
    </w:p>
    <w:p w:rsidR="00BA5336" w:rsidRPr="00BA5336" w:rsidRDefault="00BA5336" w:rsidP="00FE5260">
      <w:pPr>
        <w:numPr>
          <w:ilvl w:val="0"/>
          <w:numId w:val="4"/>
        </w:numPr>
        <w:shd w:val="clear" w:color="auto" w:fill="FFFFFF"/>
        <w:tabs>
          <w:tab w:val="clear" w:pos="720"/>
          <w:tab w:val="num" w:pos="0"/>
        </w:tabs>
        <w:spacing w:after="0" w:line="240" w:lineRule="auto"/>
        <w:ind w:left="0" w:right="-74" w:firstLine="285"/>
        <w:jc w:val="both"/>
        <w:rPr>
          <w:rFonts w:ascii="Times New Roman" w:eastAsia="Times New Roman" w:hAnsi="Times New Roman" w:cs="Times New Roman"/>
          <w:color w:val="212529"/>
          <w:sz w:val="28"/>
          <w:szCs w:val="28"/>
          <w:lang w:eastAsia="ru-RU"/>
        </w:rPr>
      </w:pPr>
      <w:r w:rsidRPr="00310BAE">
        <w:rPr>
          <w:rFonts w:ascii="Times New Roman" w:eastAsia="Times New Roman" w:hAnsi="Times New Roman" w:cs="Times New Roman"/>
          <w:b/>
          <w:color w:val="212529"/>
          <w:sz w:val="28"/>
          <w:szCs w:val="28"/>
          <w:lang w:eastAsia="ru-RU"/>
        </w:rPr>
        <w:t>Сумма займа</w:t>
      </w:r>
      <w:r w:rsidRPr="00BA5336">
        <w:rPr>
          <w:rFonts w:ascii="Times New Roman" w:eastAsia="Times New Roman" w:hAnsi="Times New Roman" w:cs="Times New Roman"/>
          <w:color w:val="212529"/>
          <w:sz w:val="28"/>
          <w:szCs w:val="28"/>
          <w:lang w:eastAsia="ru-RU"/>
        </w:rPr>
        <w:t>: до 1,5 млн. рублей - под поручительство Гарантийного Фонда Приморского края - при отсутствии подтверждения вложений в бизнес в размере от 20% от бизнес-плана;</w:t>
      </w:r>
    </w:p>
    <w:p w:rsidR="00BA5336" w:rsidRPr="00BA5336" w:rsidRDefault="00BA5336" w:rsidP="00FE5260">
      <w:pPr>
        <w:numPr>
          <w:ilvl w:val="0"/>
          <w:numId w:val="4"/>
        </w:numPr>
        <w:shd w:val="clear" w:color="auto" w:fill="FFFFFF"/>
        <w:tabs>
          <w:tab w:val="clear" w:pos="720"/>
          <w:tab w:val="num" w:pos="0"/>
        </w:tabs>
        <w:spacing w:after="0" w:line="240" w:lineRule="auto"/>
        <w:ind w:left="0" w:right="-74" w:firstLine="285"/>
        <w:jc w:val="both"/>
        <w:rPr>
          <w:rFonts w:ascii="Times New Roman" w:eastAsia="Times New Roman" w:hAnsi="Times New Roman" w:cs="Times New Roman"/>
          <w:color w:val="212529"/>
          <w:sz w:val="28"/>
          <w:szCs w:val="28"/>
          <w:lang w:eastAsia="ru-RU"/>
        </w:rPr>
      </w:pPr>
      <w:r w:rsidRPr="00310BAE">
        <w:rPr>
          <w:rFonts w:ascii="Times New Roman" w:eastAsia="Times New Roman" w:hAnsi="Times New Roman" w:cs="Times New Roman"/>
          <w:b/>
          <w:color w:val="212529"/>
          <w:sz w:val="28"/>
          <w:szCs w:val="28"/>
          <w:lang w:eastAsia="ru-RU"/>
        </w:rPr>
        <w:t>Сумма займа</w:t>
      </w:r>
      <w:r w:rsidRPr="00BA5336">
        <w:rPr>
          <w:rFonts w:ascii="Times New Roman" w:eastAsia="Times New Roman" w:hAnsi="Times New Roman" w:cs="Times New Roman"/>
          <w:color w:val="212529"/>
          <w:sz w:val="28"/>
          <w:szCs w:val="28"/>
          <w:lang w:eastAsia="ru-RU"/>
        </w:rPr>
        <w:t>: до 3 млн. руб. - под поручительство Гарантийного Фонда Приморского края - при подтверждении вложений в бизнес в размере от 20% от бизнес-плана.</w:t>
      </w:r>
    </w:p>
    <w:p w:rsidR="00BA5336" w:rsidRPr="00BA5336" w:rsidRDefault="00BA5336" w:rsidP="00FE5260">
      <w:pPr>
        <w:shd w:val="clear" w:color="auto" w:fill="FFFFFF"/>
        <w:spacing w:after="0" w:line="240" w:lineRule="auto"/>
        <w:ind w:right="-74" w:firstLine="285"/>
        <w:jc w:val="both"/>
        <w:rPr>
          <w:rFonts w:ascii="Times New Roman" w:eastAsia="Times New Roman" w:hAnsi="Times New Roman" w:cs="Times New Roman"/>
          <w:color w:val="212529"/>
          <w:sz w:val="28"/>
          <w:szCs w:val="28"/>
          <w:lang w:eastAsia="ru-RU"/>
        </w:rPr>
      </w:pPr>
      <w:r w:rsidRPr="00310BAE">
        <w:rPr>
          <w:rFonts w:ascii="Times New Roman" w:eastAsia="Times New Roman" w:hAnsi="Times New Roman" w:cs="Times New Roman"/>
          <w:b/>
          <w:color w:val="212529"/>
          <w:sz w:val="28"/>
          <w:szCs w:val="28"/>
          <w:lang w:eastAsia="ru-RU"/>
        </w:rPr>
        <w:t>Срок займа</w:t>
      </w:r>
      <w:r w:rsidRPr="00BA5336">
        <w:rPr>
          <w:rFonts w:ascii="Times New Roman" w:eastAsia="Times New Roman" w:hAnsi="Times New Roman" w:cs="Times New Roman"/>
          <w:color w:val="212529"/>
          <w:sz w:val="28"/>
          <w:szCs w:val="28"/>
          <w:lang w:eastAsia="ru-RU"/>
        </w:rPr>
        <w:t>: от 1 мес. до 36 мес.,</w:t>
      </w:r>
    </w:p>
    <w:p w:rsidR="00BA5336" w:rsidRPr="00BA5336" w:rsidRDefault="00BA5336" w:rsidP="00AE5262">
      <w:pPr>
        <w:numPr>
          <w:ilvl w:val="0"/>
          <w:numId w:val="4"/>
        </w:numPr>
        <w:shd w:val="clear" w:color="auto" w:fill="FFFFFF"/>
        <w:tabs>
          <w:tab w:val="clear" w:pos="720"/>
          <w:tab w:val="num" w:pos="0"/>
        </w:tabs>
        <w:spacing w:before="150" w:after="150" w:line="240" w:lineRule="auto"/>
        <w:ind w:left="0" w:right="-75" w:firstLine="285"/>
        <w:jc w:val="both"/>
        <w:rPr>
          <w:rFonts w:ascii="Times New Roman" w:eastAsia="Times New Roman" w:hAnsi="Times New Roman" w:cs="Times New Roman"/>
          <w:color w:val="212529"/>
          <w:sz w:val="28"/>
          <w:szCs w:val="28"/>
          <w:lang w:eastAsia="ru-RU"/>
        </w:rPr>
      </w:pPr>
      <w:r w:rsidRPr="00BA5336">
        <w:rPr>
          <w:rFonts w:ascii="Times New Roman" w:eastAsia="Times New Roman" w:hAnsi="Times New Roman" w:cs="Times New Roman"/>
          <w:color w:val="212529"/>
          <w:sz w:val="28"/>
          <w:szCs w:val="28"/>
          <w:lang w:eastAsia="ru-RU"/>
        </w:rPr>
        <w:t>Отсрочка по оплате основного долга -</w:t>
      </w:r>
      <w:r w:rsidR="00AE5262">
        <w:rPr>
          <w:rFonts w:ascii="Times New Roman" w:eastAsia="Times New Roman" w:hAnsi="Times New Roman" w:cs="Times New Roman"/>
          <w:color w:val="212529"/>
          <w:sz w:val="28"/>
          <w:szCs w:val="28"/>
          <w:lang w:eastAsia="ru-RU"/>
        </w:rPr>
        <w:t xml:space="preserve"> до 6 мес., </w:t>
      </w:r>
      <w:r w:rsidRPr="00BA5336">
        <w:rPr>
          <w:rFonts w:ascii="Times New Roman" w:eastAsia="Times New Roman" w:hAnsi="Times New Roman" w:cs="Times New Roman"/>
          <w:color w:val="212529"/>
          <w:sz w:val="28"/>
          <w:szCs w:val="28"/>
          <w:lang w:eastAsia="ru-RU"/>
        </w:rPr>
        <w:t>для переселенцев-старообрядцев - до 9 мес.</w:t>
      </w:r>
    </w:p>
    <w:p w:rsidR="00BA5336" w:rsidRPr="00BA5336" w:rsidRDefault="00BA5336" w:rsidP="00310BAE">
      <w:pPr>
        <w:tabs>
          <w:tab w:val="num" w:pos="0"/>
        </w:tabs>
        <w:spacing w:after="0" w:line="240" w:lineRule="auto"/>
        <w:ind w:firstLine="284"/>
        <w:jc w:val="both"/>
        <w:rPr>
          <w:rFonts w:ascii="Times New Roman" w:eastAsia="Times New Roman" w:hAnsi="Times New Roman" w:cs="Times New Roman"/>
          <w:color w:val="212529"/>
          <w:sz w:val="28"/>
          <w:szCs w:val="28"/>
          <w:lang w:eastAsia="ru-RU"/>
        </w:rPr>
      </w:pPr>
      <w:r w:rsidRPr="00BA5336">
        <w:rPr>
          <w:rFonts w:ascii="Times New Roman" w:eastAsia="Times New Roman" w:hAnsi="Times New Roman" w:cs="Times New Roman"/>
          <w:color w:val="212529"/>
          <w:sz w:val="28"/>
          <w:szCs w:val="28"/>
          <w:lang w:eastAsia="ru-RU"/>
        </w:rPr>
        <w:lastRenderedPageBreak/>
        <w:t xml:space="preserve">Возможна отсрочка по оплате основного долга на период до 3 месяцев </w:t>
      </w:r>
      <w:proofErr w:type="gramStart"/>
      <w:r w:rsidRPr="00BA5336">
        <w:rPr>
          <w:rFonts w:ascii="Times New Roman" w:eastAsia="Times New Roman" w:hAnsi="Times New Roman" w:cs="Times New Roman"/>
          <w:color w:val="212529"/>
          <w:sz w:val="28"/>
          <w:szCs w:val="28"/>
          <w:lang w:eastAsia="ru-RU"/>
        </w:rPr>
        <w:t>с даты получения</w:t>
      </w:r>
      <w:proofErr w:type="gramEnd"/>
      <w:r w:rsidRPr="00BA5336">
        <w:rPr>
          <w:rFonts w:ascii="Times New Roman" w:eastAsia="Times New Roman" w:hAnsi="Times New Roman" w:cs="Times New Roman"/>
          <w:color w:val="212529"/>
          <w:sz w:val="28"/>
          <w:szCs w:val="28"/>
          <w:lang w:eastAsia="ru-RU"/>
        </w:rPr>
        <w:t xml:space="preserve"> займа.</w:t>
      </w:r>
    </w:p>
    <w:p w:rsidR="00BA5336" w:rsidRPr="00BA5336" w:rsidRDefault="00BA5336" w:rsidP="00AE5262">
      <w:pPr>
        <w:tabs>
          <w:tab w:val="num" w:pos="0"/>
        </w:tabs>
        <w:spacing w:after="100" w:afterAutospacing="1" w:line="240" w:lineRule="auto"/>
        <w:ind w:firstLine="285"/>
        <w:jc w:val="both"/>
        <w:rPr>
          <w:rFonts w:ascii="Times New Roman" w:eastAsia="Times New Roman" w:hAnsi="Times New Roman" w:cs="Times New Roman"/>
          <w:color w:val="212529"/>
          <w:sz w:val="28"/>
          <w:szCs w:val="28"/>
          <w:lang w:eastAsia="ru-RU"/>
        </w:rPr>
      </w:pPr>
      <w:r w:rsidRPr="00BA5336">
        <w:rPr>
          <w:rFonts w:ascii="Times New Roman" w:eastAsia="Times New Roman" w:hAnsi="Times New Roman" w:cs="Times New Roman"/>
          <w:color w:val="212529"/>
          <w:sz w:val="28"/>
          <w:szCs w:val="28"/>
          <w:lang w:eastAsia="ru-RU"/>
        </w:rPr>
        <w:t xml:space="preserve">В период отсрочки заемщик оплачивает только проценты за пользование </w:t>
      </w:r>
      <w:proofErr w:type="spellStart"/>
      <w:r w:rsidRPr="00BA5336">
        <w:rPr>
          <w:rFonts w:ascii="Times New Roman" w:eastAsia="Times New Roman" w:hAnsi="Times New Roman" w:cs="Times New Roman"/>
          <w:color w:val="212529"/>
          <w:sz w:val="28"/>
          <w:szCs w:val="28"/>
          <w:lang w:eastAsia="ru-RU"/>
        </w:rPr>
        <w:t>микрозаймом</w:t>
      </w:r>
      <w:proofErr w:type="spellEnd"/>
      <w:r w:rsidRPr="00BA5336">
        <w:rPr>
          <w:rFonts w:ascii="Times New Roman" w:eastAsia="Times New Roman" w:hAnsi="Times New Roman" w:cs="Times New Roman"/>
          <w:color w:val="212529"/>
          <w:sz w:val="28"/>
          <w:szCs w:val="28"/>
          <w:lang w:eastAsia="ru-RU"/>
        </w:rPr>
        <w:t>.</w:t>
      </w:r>
    </w:p>
    <w:p w:rsidR="00BA5336" w:rsidRPr="00AE5262" w:rsidRDefault="00A53B10" w:rsidP="00AE5262">
      <w:pPr>
        <w:pStyle w:val="1"/>
        <w:shd w:val="clear" w:color="auto" w:fill="FFFFFF"/>
        <w:tabs>
          <w:tab w:val="num" w:pos="0"/>
        </w:tabs>
        <w:spacing w:before="0" w:beforeAutospacing="0"/>
        <w:ind w:firstLine="285"/>
        <w:jc w:val="both"/>
        <w:rPr>
          <w:b w:val="0"/>
          <w:bCs w:val="0"/>
          <w:color w:val="212529"/>
          <w:sz w:val="28"/>
          <w:szCs w:val="28"/>
        </w:rPr>
      </w:pPr>
      <w:r w:rsidRPr="00AE5262">
        <w:rPr>
          <w:b w:val="0"/>
          <w:bCs w:val="0"/>
          <w:color w:val="212529"/>
          <w:sz w:val="28"/>
          <w:szCs w:val="28"/>
        </w:rPr>
        <w:t>Подробнее по ссылке</w:t>
      </w:r>
      <w:r w:rsidR="00CC5030" w:rsidRPr="00AE5262">
        <w:rPr>
          <w:b w:val="0"/>
          <w:bCs w:val="0"/>
          <w:color w:val="212529"/>
          <w:sz w:val="28"/>
          <w:szCs w:val="28"/>
        </w:rPr>
        <w:t>:</w:t>
      </w:r>
      <w:r w:rsidRPr="00AE5262">
        <w:rPr>
          <w:b w:val="0"/>
          <w:bCs w:val="0"/>
          <w:color w:val="212529"/>
          <w:sz w:val="28"/>
          <w:szCs w:val="28"/>
        </w:rPr>
        <w:t xml:space="preserve"> </w:t>
      </w:r>
      <w:hyperlink r:id="rId6" w:history="1">
        <w:r w:rsidRPr="00AE5262">
          <w:rPr>
            <w:rStyle w:val="a4"/>
            <w:b w:val="0"/>
            <w:bCs w:val="0"/>
            <w:sz w:val="28"/>
            <w:szCs w:val="28"/>
          </w:rPr>
          <w:t>https://mfoprim.ru/loan/start</w:t>
        </w:r>
      </w:hyperlink>
    </w:p>
    <w:p w:rsidR="00310BAE" w:rsidRPr="00B51E66" w:rsidRDefault="00310BAE" w:rsidP="00B51E66">
      <w:pPr>
        <w:pStyle w:val="1"/>
        <w:shd w:val="clear" w:color="auto" w:fill="FFFFFF"/>
        <w:spacing w:before="0" w:beforeAutospacing="0" w:after="0" w:afterAutospacing="0"/>
        <w:ind w:firstLine="709"/>
        <w:jc w:val="both"/>
        <w:rPr>
          <w:bCs w:val="0"/>
          <w:color w:val="212529"/>
          <w:sz w:val="16"/>
          <w:szCs w:val="16"/>
        </w:rPr>
      </w:pPr>
    </w:p>
    <w:p w:rsidR="00A53B10" w:rsidRPr="00310BAE" w:rsidRDefault="00A53B10" w:rsidP="00FE5260">
      <w:pPr>
        <w:pStyle w:val="1"/>
        <w:shd w:val="clear" w:color="auto" w:fill="FFFFFF"/>
        <w:spacing w:before="0" w:beforeAutospacing="0" w:after="120" w:afterAutospacing="0"/>
        <w:ind w:firstLine="709"/>
        <w:jc w:val="center"/>
        <w:rPr>
          <w:bCs w:val="0"/>
          <w:color w:val="212529"/>
          <w:sz w:val="32"/>
          <w:szCs w:val="32"/>
        </w:rPr>
      </w:pPr>
      <w:proofErr w:type="spellStart"/>
      <w:r w:rsidRPr="00310BAE">
        <w:rPr>
          <w:bCs w:val="0"/>
          <w:color w:val="212529"/>
          <w:sz w:val="32"/>
          <w:szCs w:val="32"/>
        </w:rPr>
        <w:t>Микрозаем</w:t>
      </w:r>
      <w:proofErr w:type="spellEnd"/>
      <w:r w:rsidRPr="00310BAE">
        <w:rPr>
          <w:bCs w:val="0"/>
          <w:color w:val="212529"/>
          <w:sz w:val="32"/>
          <w:szCs w:val="32"/>
        </w:rPr>
        <w:t xml:space="preserve"> «Бизнес»</w:t>
      </w:r>
    </w:p>
    <w:p w:rsidR="00A53B10" w:rsidRPr="00AE5262" w:rsidRDefault="00A53B10" w:rsidP="00A53B10">
      <w:pPr>
        <w:pStyle w:val="1"/>
        <w:shd w:val="clear" w:color="auto" w:fill="FFFFFF"/>
        <w:spacing w:before="0" w:beforeAutospacing="0"/>
        <w:ind w:firstLine="708"/>
        <w:jc w:val="both"/>
        <w:rPr>
          <w:b w:val="0"/>
          <w:bCs w:val="0"/>
          <w:color w:val="212529"/>
          <w:sz w:val="28"/>
          <w:szCs w:val="28"/>
        </w:rPr>
      </w:pPr>
      <w:proofErr w:type="gramStart"/>
      <w:r w:rsidRPr="00AE5262">
        <w:rPr>
          <w:b w:val="0"/>
          <w:bCs w:val="0"/>
          <w:color w:val="212529"/>
          <w:sz w:val="28"/>
          <w:szCs w:val="28"/>
        </w:rPr>
        <w:t xml:space="preserve">На приобретение, реконструкцию, модернизацию, ремонт основных средств, пополнение </w:t>
      </w:r>
      <w:proofErr w:type="spellStart"/>
      <w:r w:rsidRPr="00AE5262">
        <w:rPr>
          <w:b w:val="0"/>
          <w:bCs w:val="0"/>
          <w:color w:val="212529"/>
          <w:sz w:val="28"/>
          <w:szCs w:val="28"/>
        </w:rPr>
        <w:t>обортных</w:t>
      </w:r>
      <w:proofErr w:type="spellEnd"/>
      <w:r w:rsidRPr="00AE5262">
        <w:rPr>
          <w:b w:val="0"/>
          <w:bCs w:val="0"/>
          <w:color w:val="212529"/>
          <w:sz w:val="28"/>
          <w:szCs w:val="28"/>
        </w:rPr>
        <w:t xml:space="preserve"> средств на первоначальный взнос по договору лизинга (включая устройства, механизмы, транспортные средства, станки, приборы, аппараты, агрегаты, установки, машины, оборудование, предназначенного для осуществления оптовой и розничной торговой деятельности)</w:t>
      </w:r>
      <w:proofErr w:type="gramEnd"/>
    </w:p>
    <w:p w:rsidR="00CC5030" w:rsidRDefault="00CC5030" w:rsidP="00310BAE">
      <w:pPr>
        <w:spacing w:after="0" w:line="240" w:lineRule="auto"/>
        <w:outlineLvl w:val="0"/>
        <w:rPr>
          <w:rFonts w:ascii="Times New Roman" w:eastAsia="Times New Roman" w:hAnsi="Times New Roman" w:cs="Times New Roman"/>
          <w:b/>
          <w:i/>
          <w:color w:val="212529"/>
          <w:kern w:val="36"/>
          <w:sz w:val="28"/>
          <w:szCs w:val="28"/>
          <w:lang w:eastAsia="ru-RU"/>
        </w:rPr>
      </w:pPr>
      <w:r w:rsidRPr="00CC5030">
        <w:rPr>
          <w:rFonts w:ascii="Times New Roman" w:eastAsia="Times New Roman" w:hAnsi="Times New Roman" w:cs="Times New Roman"/>
          <w:b/>
          <w:i/>
          <w:color w:val="212529"/>
          <w:kern w:val="36"/>
          <w:sz w:val="28"/>
          <w:szCs w:val="28"/>
          <w:lang w:eastAsia="ru-RU"/>
        </w:rPr>
        <w:t>Основные условия</w:t>
      </w:r>
    </w:p>
    <w:p w:rsidR="00310BAE" w:rsidRPr="00CC5030" w:rsidRDefault="00310BAE" w:rsidP="00310BAE">
      <w:pPr>
        <w:spacing w:after="0" w:line="240" w:lineRule="auto"/>
        <w:outlineLvl w:val="0"/>
        <w:rPr>
          <w:rFonts w:ascii="Times New Roman" w:eastAsia="Times New Roman" w:hAnsi="Times New Roman" w:cs="Times New Roman"/>
          <w:b/>
          <w:i/>
          <w:color w:val="212529"/>
          <w:kern w:val="36"/>
          <w:sz w:val="28"/>
          <w:szCs w:val="28"/>
          <w:lang w:eastAsia="ru-RU"/>
        </w:rPr>
      </w:pPr>
    </w:p>
    <w:p w:rsidR="00CC5030" w:rsidRPr="00CC5030" w:rsidRDefault="00CC5030" w:rsidP="00310BAE">
      <w:pPr>
        <w:shd w:val="clear" w:color="auto" w:fill="FFFFFF"/>
        <w:spacing w:after="0" w:line="240" w:lineRule="auto"/>
        <w:outlineLvl w:val="3"/>
        <w:rPr>
          <w:rFonts w:ascii="Times New Roman" w:eastAsia="Times New Roman" w:hAnsi="Times New Roman" w:cs="Times New Roman"/>
          <w:i/>
          <w:color w:val="212529"/>
          <w:sz w:val="28"/>
          <w:szCs w:val="28"/>
          <w:u w:val="single"/>
          <w:lang w:eastAsia="ru-RU"/>
        </w:rPr>
      </w:pPr>
      <w:r w:rsidRPr="00CC5030">
        <w:rPr>
          <w:rFonts w:ascii="Times New Roman" w:eastAsia="Times New Roman" w:hAnsi="Times New Roman" w:cs="Times New Roman"/>
          <w:i/>
          <w:color w:val="212529"/>
          <w:sz w:val="28"/>
          <w:szCs w:val="28"/>
          <w:u w:val="single"/>
          <w:lang w:eastAsia="ru-RU"/>
        </w:rPr>
        <w:t>С залоговым обеспечением </w:t>
      </w:r>
    </w:p>
    <w:p w:rsidR="00CC5030" w:rsidRPr="00CC5030" w:rsidRDefault="00CC5030" w:rsidP="004D44C1">
      <w:pPr>
        <w:numPr>
          <w:ilvl w:val="0"/>
          <w:numId w:val="8"/>
        </w:numPr>
        <w:shd w:val="clear" w:color="auto" w:fill="FFFFFF"/>
        <w:tabs>
          <w:tab w:val="clear" w:pos="720"/>
          <w:tab w:val="num" w:pos="0"/>
        </w:tabs>
        <w:spacing w:after="0" w:line="240" w:lineRule="auto"/>
        <w:ind w:left="0" w:right="-74" w:firstLine="284"/>
        <w:jc w:val="both"/>
        <w:rPr>
          <w:rFonts w:ascii="Times New Roman" w:eastAsia="Times New Roman" w:hAnsi="Times New Roman" w:cs="Times New Roman"/>
          <w:color w:val="212529"/>
          <w:sz w:val="28"/>
          <w:szCs w:val="28"/>
          <w:lang w:eastAsia="ru-RU"/>
        </w:rPr>
      </w:pPr>
      <w:r w:rsidRPr="00310BAE">
        <w:rPr>
          <w:rFonts w:ascii="Times New Roman" w:eastAsia="Times New Roman" w:hAnsi="Times New Roman" w:cs="Times New Roman"/>
          <w:b/>
          <w:color w:val="212529"/>
          <w:sz w:val="28"/>
          <w:szCs w:val="28"/>
          <w:lang w:eastAsia="ru-RU"/>
        </w:rPr>
        <w:t>Сумма займа</w:t>
      </w:r>
      <w:r w:rsidRPr="00CC5030">
        <w:rPr>
          <w:rFonts w:ascii="Times New Roman" w:eastAsia="Times New Roman" w:hAnsi="Times New Roman" w:cs="Times New Roman"/>
          <w:color w:val="212529"/>
          <w:sz w:val="28"/>
          <w:szCs w:val="28"/>
          <w:lang w:eastAsia="ru-RU"/>
        </w:rPr>
        <w:t>: от 10 000 руб. до 5 000 000 руб.</w:t>
      </w:r>
    </w:p>
    <w:p w:rsidR="00CC5030" w:rsidRPr="00CC5030" w:rsidRDefault="00CC5030" w:rsidP="004D44C1">
      <w:pPr>
        <w:numPr>
          <w:ilvl w:val="0"/>
          <w:numId w:val="8"/>
        </w:numPr>
        <w:shd w:val="clear" w:color="auto" w:fill="FFFFFF"/>
        <w:tabs>
          <w:tab w:val="clear" w:pos="720"/>
          <w:tab w:val="num" w:pos="0"/>
        </w:tabs>
        <w:spacing w:after="0" w:line="240" w:lineRule="auto"/>
        <w:ind w:left="0" w:right="-74" w:firstLine="284"/>
        <w:jc w:val="both"/>
        <w:rPr>
          <w:rFonts w:ascii="Times New Roman" w:eastAsia="Times New Roman" w:hAnsi="Times New Roman" w:cs="Times New Roman"/>
          <w:color w:val="212529"/>
          <w:sz w:val="28"/>
          <w:szCs w:val="28"/>
          <w:lang w:eastAsia="ru-RU"/>
        </w:rPr>
      </w:pPr>
      <w:r w:rsidRPr="00310BAE">
        <w:rPr>
          <w:rFonts w:ascii="Times New Roman" w:eastAsia="Times New Roman" w:hAnsi="Times New Roman" w:cs="Times New Roman"/>
          <w:b/>
          <w:color w:val="212529"/>
          <w:sz w:val="28"/>
          <w:szCs w:val="28"/>
          <w:lang w:eastAsia="ru-RU"/>
        </w:rPr>
        <w:t>Ставка</w:t>
      </w:r>
      <w:r w:rsidRPr="00CC5030">
        <w:rPr>
          <w:rFonts w:ascii="Times New Roman" w:eastAsia="Times New Roman" w:hAnsi="Times New Roman" w:cs="Times New Roman"/>
          <w:color w:val="212529"/>
          <w:sz w:val="28"/>
          <w:szCs w:val="28"/>
          <w:lang w:eastAsia="ru-RU"/>
        </w:rPr>
        <w:t xml:space="preserve">: 7 % </w:t>
      </w:r>
      <w:proofErr w:type="gramStart"/>
      <w:r w:rsidRPr="00CC5030">
        <w:rPr>
          <w:rFonts w:ascii="Times New Roman" w:eastAsia="Times New Roman" w:hAnsi="Times New Roman" w:cs="Times New Roman"/>
          <w:color w:val="212529"/>
          <w:sz w:val="28"/>
          <w:szCs w:val="28"/>
          <w:lang w:eastAsia="ru-RU"/>
        </w:rPr>
        <w:t>годовых</w:t>
      </w:r>
      <w:proofErr w:type="gramEnd"/>
    </w:p>
    <w:p w:rsidR="00CC5030" w:rsidRPr="00CC5030" w:rsidRDefault="00CC5030" w:rsidP="004D44C1">
      <w:pPr>
        <w:numPr>
          <w:ilvl w:val="0"/>
          <w:numId w:val="8"/>
        </w:numPr>
        <w:shd w:val="clear" w:color="auto" w:fill="FFFFFF"/>
        <w:tabs>
          <w:tab w:val="clear" w:pos="720"/>
          <w:tab w:val="num" w:pos="0"/>
        </w:tabs>
        <w:spacing w:after="0" w:line="240" w:lineRule="auto"/>
        <w:ind w:left="0" w:right="-74" w:firstLine="284"/>
        <w:jc w:val="both"/>
        <w:rPr>
          <w:rFonts w:ascii="Times New Roman" w:eastAsia="Times New Roman" w:hAnsi="Times New Roman" w:cs="Times New Roman"/>
          <w:color w:val="212529"/>
          <w:sz w:val="28"/>
          <w:szCs w:val="28"/>
          <w:lang w:eastAsia="ru-RU"/>
        </w:rPr>
      </w:pPr>
      <w:r w:rsidRPr="00310BAE">
        <w:rPr>
          <w:rFonts w:ascii="Times New Roman" w:eastAsia="Times New Roman" w:hAnsi="Times New Roman" w:cs="Times New Roman"/>
          <w:b/>
          <w:color w:val="212529"/>
          <w:sz w:val="28"/>
          <w:szCs w:val="28"/>
          <w:lang w:eastAsia="ru-RU"/>
        </w:rPr>
        <w:t>Срок</w:t>
      </w:r>
      <w:r w:rsidRPr="00CC5030">
        <w:rPr>
          <w:rFonts w:ascii="Times New Roman" w:eastAsia="Times New Roman" w:hAnsi="Times New Roman" w:cs="Times New Roman"/>
          <w:color w:val="212529"/>
          <w:sz w:val="28"/>
          <w:szCs w:val="28"/>
          <w:lang w:eastAsia="ru-RU"/>
        </w:rPr>
        <w:t>: от 1 мес. до 36 мес.</w:t>
      </w:r>
    </w:p>
    <w:p w:rsidR="00CC5030" w:rsidRPr="00CC5030" w:rsidRDefault="00CC5030" w:rsidP="004D44C1">
      <w:pPr>
        <w:numPr>
          <w:ilvl w:val="0"/>
          <w:numId w:val="8"/>
        </w:numPr>
        <w:shd w:val="clear" w:color="auto" w:fill="FFFFFF"/>
        <w:tabs>
          <w:tab w:val="clear" w:pos="720"/>
          <w:tab w:val="num" w:pos="0"/>
        </w:tabs>
        <w:spacing w:after="0" w:line="240" w:lineRule="auto"/>
        <w:ind w:left="0" w:right="-74" w:firstLine="284"/>
        <w:jc w:val="both"/>
        <w:rPr>
          <w:rFonts w:ascii="Times New Roman" w:eastAsia="Times New Roman" w:hAnsi="Times New Roman" w:cs="Times New Roman"/>
          <w:color w:val="212529"/>
          <w:sz w:val="28"/>
          <w:szCs w:val="28"/>
          <w:lang w:eastAsia="ru-RU"/>
        </w:rPr>
      </w:pPr>
      <w:r w:rsidRPr="00CC5030">
        <w:rPr>
          <w:rFonts w:ascii="Times New Roman" w:eastAsia="Times New Roman" w:hAnsi="Times New Roman" w:cs="Times New Roman"/>
          <w:color w:val="212529"/>
          <w:sz w:val="28"/>
          <w:szCs w:val="28"/>
          <w:lang w:eastAsia="ru-RU"/>
        </w:rPr>
        <w:t xml:space="preserve">Залог от 30% от суммы </w:t>
      </w:r>
      <w:proofErr w:type="spellStart"/>
      <w:r w:rsidRPr="00CC5030">
        <w:rPr>
          <w:rFonts w:ascii="Times New Roman" w:eastAsia="Times New Roman" w:hAnsi="Times New Roman" w:cs="Times New Roman"/>
          <w:color w:val="212529"/>
          <w:sz w:val="28"/>
          <w:szCs w:val="28"/>
          <w:lang w:eastAsia="ru-RU"/>
        </w:rPr>
        <w:t>микрозайма</w:t>
      </w:r>
      <w:proofErr w:type="spellEnd"/>
      <w:r w:rsidRPr="00CC5030">
        <w:rPr>
          <w:rFonts w:ascii="Times New Roman" w:eastAsia="Times New Roman" w:hAnsi="Times New Roman" w:cs="Times New Roman"/>
          <w:color w:val="212529"/>
          <w:sz w:val="28"/>
          <w:szCs w:val="28"/>
          <w:lang w:eastAsia="ru-RU"/>
        </w:rPr>
        <w:t xml:space="preserve"> с процентами</w:t>
      </w:r>
    </w:p>
    <w:p w:rsidR="00CC5030" w:rsidRPr="00CC5030" w:rsidRDefault="00CC5030" w:rsidP="006962C7">
      <w:pPr>
        <w:numPr>
          <w:ilvl w:val="0"/>
          <w:numId w:val="8"/>
        </w:numPr>
        <w:shd w:val="clear" w:color="auto" w:fill="FFFFFF"/>
        <w:tabs>
          <w:tab w:val="clear" w:pos="720"/>
          <w:tab w:val="num" w:pos="0"/>
        </w:tabs>
        <w:spacing w:before="150" w:after="150" w:line="240" w:lineRule="auto"/>
        <w:ind w:left="0" w:right="-75" w:firstLine="285"/>
        <w:jc w:val="both"/>
        <w:rPr>
          <w:rFonts w:ascii="Times New Roman" w:eastAsia="Times New Roman" w:hAnsi="Times New Roman" w:cs="Times New Roman"/>
          <w:color w:val="212529"/>
          <w:sz w:val="28"/>
          <w:szCs w:val="28"/>
          <w:lang w:eastAsia="ru-RU"/>
        </w:rPr>
      </w:pPr>
      <w:r w:rsidRPr="00CC5030">
        <w:rPr>
          <w:rFonts w:ascii="Times New Roman" w:eastAsia="Times New Roman" w:hAnsi="Times New Roman" w:cs="Times New Roman"/>
          <w:color w:val="212529"/>
          <w:sz w:val="28"/>
          <w:szCs w:val="28"/>
          <w:lang w:eastAsia="ru-RU"/>
        </w:rPr>
        <w:t>При неполном залоговом обеспечении необходимо поручительство Гарантийного Фонда Приморского края</w:t>
      </w:r>
    </w:p>
    <w:p w:rsidR="00CC5030" w:rsidRPr="00CC5030" w:rsidRDefault="00CC5030" w:rsidP="006962C7">
      <w:pPr>
        <w:numPr>
          <w:ilvl w:val="0"/>
          <w:numId w:val="8"/>
        </w:numPr>
        <w:shd w:val="clear" w:color="auto" w:fill="FFFFFF"/>
        <w:tabs>
          <w:tab w:val="clear" w:pos="720"/>
          <w:tab w:val="num" w:pos="0"/>
        </w:tabs>
        <w:spacing w:before="150" w:after="150" w:line="240" w:lineRule="auto"/>
        <w:ind w:left="0" w:right="-75" w:firstLine="285"/>
        <w:jc w:val="both"/>
        <w:rPr>
          <w:rFonts w:ascii="Times New Roman" w:eastAsia="Times New Roman" w:hAnsi="Times New Roman" w:cs="Times New Roman"/>
          <w:color w:val="212529"/>
          <w:sz w:val="28"/>
          <w:szCs w:val="28"/>
          <w:lang w:eastAsia="ru-RU"/>
        </w:rPr>
      </w:pPr>
      <w:r w:rsidRPr="00CC5030">
        <w:rPr>
          <w:rFonts w:ascii="Times New Roman" w:eastAsia="Times New Roman" w:hAnsi="Times New Roman" w:cs="Times New Roman"/>
          <w:color w:val="212529"/>
          <w:sz w:val="28"/>
          <w:szCs w:val="28"/>
          <w:lang w:eastAsia="ru-RU"/>
        </w:rPr>
        <w:t>Отсрочка до 6 мес. по оплате основного долга</w:t>
      </w:r>
    </w:p>
    <w:p w:rsidR="00CC5030" w:rsidRPr="00CC5030" w:rsidRDefault="00CC5030" w:rsidP="00B51E66">
      <w:pPr>
        <w:shd w:val="clear" w:color="auto" w:fill="FFFFFF"/>
        <w:spacing w:after="0" w:line="240" w:lineRule="auto"/>
        <w:outlineLvl w:val="3"/>
        <w:rPr>
          <w:rFonts w:ascii="Times New Roman" w:eastAsia="Times New Roman" w:hAnsi="Times New Roman" w:cs="Times New Roman"/>
          <w:i/>
          <w:color w:val="212529"/>
          <w:sz w:val="28"/>
          <w:szCs w:val="28"/>
          <w:u w:val="single"/>
          <w:lang w:eastAsia="ru-RU"/>
        </w:rPr>
      </w:pPr>
      <w:r w:rsidRPr="00CC5030">
        <w:rPr>
          <w:rFonts w:ascii="Times New Roman" w:eastAsia="Times New Roman" w:hAnsi="Times New Roman" w:cs="Times New Roman"/>
          <w:i/>
          <w:color w:val="212529"/>
          <w:sz w:val="28"/>
          <w:szCs w:val="28"/>
          <w:u w:val="single"/>
          <w:lang w:eastAsia="ru-RU"/>
        </w:rPr>
        <w:t>Без залога</w:t>
      </w:r>
    </w:p>
    <w:p w:rsidR="00CC5030" w:rsidRPr="00CC5030" w:rsidRDefault="00CC5030" w:rsidP="004D44C1">
      <w:pPr>
        <w:numPr>
          <w:ilvl w:val="0"/>
          <w:numId w:val="9"/>
        </w:numPr>
        <w:shd w:val="clear" w:color="auto" w:fill="FFFFFF"/>
        <w:tabs>
          <w:tab w:val="clear" w:pos="720"/>
          <w:tab w:val="num" w:pos="0"/>
        </w:tabs>
        <w:spacing w:after="0" w:line="240" w:lineRule="auto"/>
        <w:ind w:left="0" w:right="-74" w:firstLine="284"/>
        <w:jc w:val="both"/>
        <w:rPr>
          <w:rFonts w:ascii="Times New Roman" w:eastAsia="Times New Roman" w:hAnsi="Times New Roman" w:cs="Times New Roman"/>
          <w:color w:val="212529"/>
          <w:sz w:val="28"/>
          <w:szCs w:val="28"/>
          <w:lang w:eastAsia="ru-RU"/>
        </w:rPr>
      </w:pPr>
      <w:r w:rsidRPr="00310BAE">
        <w:rPr>
          <w:rFonts w:ascii="Times New Roman" w:eastAsia="Times New Roman" w:hAnsi="Times New Roman" w:cs="Times New Roman"/>
          <w:b/>
          <w:color w:val="212529"/>
          <w:sz w:val="28"/>
          <w:szCs w:val="28"/>
          <w:lang w:eastAsia="ru-RU"/>
        </w:rPr>
        <w:t>Сумма займа</w:t>
      </w:r>
      <w:r w:rsidRPr="00CC5030">
        <w:rPr>
          <w:rFonts w:ascii="Times New Roman" w:eastAsia="Times New Roman" w:hAnsi="Times New Roman" w:cs="Times New Roman"/>
          <w:color w:val="212529"/>
          <w:sz w:val="28"/>
          <w:szCs w:val="28"/>
          <w:lang w:eastAsia="ru-RU"/>
        </w:rPr>
        <w:t>: от 10 000 руб. до 3 000 000 руб.</w:t>
      </w:r>
    </w:p>
    <w:p w:rsidR="00CC5030" w:rsidRPr="00CC5030" w:rsidRDefault="00CC5030" w:rsidP="004D44C1">
      <w:pPr>
        <w:numPr>
          <w:ilvl w:val="0"/>
          <w:numId w:val="9"/>
        </w:numPr>
        <w:shd w:val="clear" w:color="auto" w:fill="FFFFFF"/>
        <w:tabs>
          <w:tab w:val="clear" w:pos="720"/>
          <w:tab w:val="num" w:pos="0"/>
        </w:tabs>
        <w:spacing w:after="0" w:line="240" w:lineRule="auto"/>
        <w:ind w:left="0" w:right="-74" w:firstLine="284"/>
        <w:jc w:val="both"/>
        <w:rPr>
          <w:rFonts w:ascii="Times New Roman" w:eastAsia="Times New Roman" w:hAnsi="Times New Roman" w:cs="Times New Roman"/>
          <w:color w:val="212529"/>
          <w:sz w:val="28"/>
          <w:szCs w:val="28"/>
          <w:lang w:eastAsia="ru-RU"/>
        </w:rPr>
      </w:pPr>
      <w:r w:rsidRPr="00310BAE">
        <w:rPr>
          <w:rFonts w:ascii="Times New Roman" w:eastAsia="Times New Roman" w:hAnsi="Times New Roman" w:cs="Times New Roman"/>
          <w:b/>
          <w:color w:val="212529"/>
          <w:sz w:val="28"/>
          <w:szCs w:val="28"/>
          <w:lang w:eastAsia="ru-RU"/>
        </w:rPr>
        <w:t>Ставка</w:t>
      </w:r>
      <w:r w:rsidRPr="00CC5030">
        <w:rPr>
          <w:rFonts w:ascii="Times New Roman" w:eastAsia="Times New Roman" w:hAnsi="Times New Roman" w:cs="Times New Roman"/>
          <w:color w:val="212529"/>
          <w:sz w:val="28"/>
          <w:szCs w:val="28"/>
          <w:lang w:eastAsia="ru-RU"/>
        </w:rPr>
        <w:t>: 7% годовых - на сумму займа до 300 тыс. руб.,</w:t>
      </w:r>
      <w:r w:rsidRPr="00CC5030">
        <w:rPr>
          <w:rFonts w:ascii="Times New Roman" w:eastAsia="Times New Roman" w:hAnsi="Times New Roman" w:cs="Times New Roman"/>
          <w:color w:val="212529"/>
          <w:sz w:val="28"/>
          <w:szCs w:val="28"/>
          <w:lang w:eastAsia="ru-RU"/>
        </w:rPr>
        <w:br/>
        <w:t xml:space="preserve">          </w:t>
      </w:r>
      <w:r w:rsidR="00310BAE">
        <w:rPr>
          <w:rFonts w:ascii="Times New Roman" w:eastAsia="Times New Roman" w:hAnsi="Times New Roman" w:cs="Times New Roman"/>
          <w:color w:val="212529"/>
          <w:sz w:val="28"/>
          <w:szCs w:val="28"/>
          <w:lang w:eastAsia="ru-RU"/>
        </w:rPr>
        <w:t xml:space="preserve">      </w:t>
      </w:r>
      <w:r w:rsidRPr="00CC5030">
        <w:rPr>
          <w:rFonts w:ascii="Times New Roman" w:eastAsia="Times New Roman" w:hAnsi="Times New Roman" w:cs="Times New Roman"/>
          <w:color w:val="212529"/>
          <w:sz w:val="28"/>
          <w:szCs w:val="28"/>
          <w:lang w:eastAsia="ru-RU"/>
        </w:rPr>
        <w:t>   9,5% годовых - на сумму займа свыше 300 тыс. руб. до 3 млн. руб.</w:t>
      </w:r>
    </w:p>
    <w:p w:rsidR="00CC5030" w:rsidRPr="00CC5030" w:rsidRDefault="00CC5030" w:rsidP="004D44C1">
      <w:pPr>
        <w:numPr>
          <w:ilvl w:val="0"/>
          <w:numId w:val="9"/>
        </w:numPr>
        <w:shd w:val="clear" w:color="auto" w:fill="FFFFFF"/>
        <w:tabs>
          <w:tab w:val="clear" w:pos="720"/>
          <w:tab w:val="num" w:pos="0"/>
        </w:tabs>
        <w:spacing w:after="0" w:line="240" w:lineRule="auto"/>
        <w:ind w:left="0" w:right="-74" w:firstLine="284"/>
        <w:jc w:val="both"/>
        <w:rPr>
          <w:rFonts w:ascii="Times New Roman" w:eastAsia="Times New Roman" w:hAnsi="Times New Roman" w:cs="Times New Roman"/>
          <w:color w:val="212529"/>
          <w:sz w:val="28"/>
          <w:szCs w:val="28"/>
          <w:lang w:eastAsia="ru-RU"/>
        </w:rPr>
      </w:pPr>
      <w:r w:rsidRPr="00310BAE">
        <w:rPr>
          <w:rFonts w:ascii="Times New Roman" w:eastAsia="Times New Roman" w:hAnsi="Times New Roman" w:cs="Times New Roman"/>
          <w:b/>
          <w:color w:val="212529"/>
          <w:sz w:val="28"/>
          <w:szCs w:val="28"/>
          <w:lang w:eastAsia="ru-RU"/>
        </w:rPr>
        <w:t>Срок</w:t>
      </w:r>
      <w:r w:rsidRPr="00CC5030">
        <w:rPr>
          <w:rFonts w:ascii="Times New Roman" w:eastAsia="Times New Roman" w:hAnsi="Times New Roman" w:cs="Times New Roman"/>
          <w:color w:val="212529"/>
          <w:sz w:val="28"/>
          <w:szCs w:val="28"/>
          <w:lang w:eastAsia="ru-RU"/>
        </w:rPr>
        <w:t>: от 1 мес. до 36 мес.</w:t>
      </w:r>
    </w:p>
    <w:p w:rsidR="00CC5030" w:rsidRPr="00CC5030" w:rsidRDefault="00CC5030" w:rsidP="004D44C1">
      <w:pPr>
        <w:numPr>
          <w:ilvl w:val="0"/>
          <w:numId w:val="9"/>
        </w:numPr>
        <w:shd w:val="clear" w:color="auto" w:fill="FFFFFF"/>
        <w:tabs>
          <w:tab w:val="clear" w:pos="720"/>
          <w:tab w:val="num" w:pos="0"/>
        </w:tabs>
        <w:spacing w:after="0" w:line="240" w:lineRule="auto"/>
        <w:ind w:left="0" w:right="-74" w:firstLine="284"/>
        <w:jc w:val="both"/>
        <w:rPr>
          <w:rFonts w:ascii="Times New Roman" w:eastAsia="Times New Roman" w:hAnsi="Times New Roman" w:cs="Times New Roman"/>
          <w:color w:val="212529"/>
          <w:sz w:val="28"/>
          <w:szCs w:val="28"/>
          <w:lang w:eastAsia="ru-RU"/>
        </w:rPr>
      </w:pPr>
      <w:r w:rsidRPr="00CC5030">
        <w:rPr>
          <w:rFonts w:ascii="Times New Roman" w:eastAsia="Times New Roman" w:hAnsi="Times New Roman" w:cs="Times New Roman"/>
          <w:color w:val="212529"/>
          <w:sz w:val="28"/>
          <w:szCs w:val="28"/>
          <w:lang w:eastAsia="ru-RU"/>
        </w:rPr>
        <w:t>На сумму свыше 300 000 руб. требуется поручительство Гарантийного Фонда Приморского края</w:t>
      </w:r>
    </w:p>
    <w:p w:rsidR="00CC5030" w:rsidRPr="00CC5030" w:rsidRDefault="00CC5030" w:rsidP="006962C7">
      <w:pPr>
        <w:numPr>
          <w:ilvl w:val="0"/>
          <w:numId w:val="9"/>
        </w:numPr>
        <w:shd w:val="clear" w:color="auto" w:fill="FFFFFF"/>
        <w:tabs>
          <w:tab w:val="clear" w:pos="720"/>
          <w:tab w:val="num" w:pos="0"/>
        </w:tabs>
        <w:spacing w:before="150" w:after="150" w:line="240" w:lineRule="auto"/>
        <w:ind w:left="0" w:right="-75" w:firstLine="285"/>
        <w:jc w:val="both"/>
        <w:rPr>
          <w:rFonts w:ascii="Times New Roman" w:eastAsia="Times New Roman" w:hAnsi="Times New Roman" w:cs="Times New Roman"/>
          <w:color w:val="212529"/>
          <w:sz w:val="28"/>
          <w:szCs w:val="28"/>
          <w:lang w:eastAsia="ru-RU"/>
        </w:rPr>
      </w:pPr>
      <w:r w:rsidRPr="00CC5030">
        <w:rPr>
          <w:rFonts w:ascii="Times New Roman" w:eastAsia="Times New Roman" w:hAnsi="Times New Roman" w:cs="Times New Roman"/>
          <w:color w:val="212529"/>
          <w:sz w:val="28"/>
          <w:szCs w:val="28"/>
          <w:lang w:eastAsia="ru-RU"/>
        </w:rPr>
        <w:t>Отсрочка до 6 мес. по оплате основного долга</w:t>
      </w:r>
    </w:p>
    <w:p w:rsidR="00CC5030" w:rsidRPr="00CC5030" w:rsidRDefault="00CC5030" w:rsidP="006962C7">
      <w:pPr>
        <w:tabs>
          <w:tab w:val="num" w:pos="0"/>
        </w:tabs>
        <w:spacing w:after="100" w:afterAutospacing="1" w:line="240" w:lineRule="auto"/>
        <w:ind w:firstLine="285"/>
        <w:jc w:val="both"/>
        <w:rPr>
          <w:rFonts w:ascii="Times New Roman" w:eastAsia="Times New Roman" w:hAnsi="Times New Roman" w:cs="Times New Roman"/>
          <w:color w:val="212529"/>
          <w:sz w:val="28"/>
          <w:szCs w:val="28"/>
          <w:lang w:eastAsia="ru-RU"/>
        </w:rPr>
      </w:pPr>
      <w:r w:rsidRPr="00CC5030">
        <w:rPr>
          <w:rFonts w:ascii="Times New Roman" w:eastAsia="Times New Roman" w:hAnsi="Times New Roman" w:cs="Times New Roman"/>
          <w:color w:val="212529"/>
          <w:sz w:val="28"/>
          <w:szCs w:val="28"/>
          <w:lang w:eastAsia="ru-RU"/>
        </w:rPr>
        <w:t xml:space="preserve">Для получения займа свыше 1 500 000 руб. необходим залог ликвидного имущества на всю сумму </w:t>
      </w:r>
      <w:proofErr w:type="spellStart"/>
      <w:r w:rsidRPr="00CC5030">
        <w:rPr>
          <w:rFonts w:ascii="Times New Roman" w:eastAsia="Times New Roman" w:hAnsi="Times New Roman" w:cs="Times New Roman"/>
          <w:color w:val="212529"/>
          <w:sz w:val="28"/>
          <w:szCs w:val="28"/>
          <w:lang w:eastAsia="ru-RU"/>
        </w:rPr>
        <w:t>микрозайма</w:t>
      </w:r>
      <w:proofErr w:type="spellEnd"/>
      <w:r w:rsidRPr="00CC5030">
        <w:rPr>
          <w:rFonts w:ascii="Times New Roman" w:eastAsia="Times New Roman" w:hAnsi="Times New Roman" w:cs="Times New Roman"/>
          <w:color w:val="212529"/>
          <w:sz w:val="28"/>
          <w:szCs w:val="28"/>
          <w:lang w:eastAsia="ru-RU"/>
        </w:rPr>
        <w:t xml:space="preserve"> и процентов по нему, рассчитанных на весь период пользования </w:t>
      </w:r>
      <w:proofErr w:type="spellStart"/>
      <w:r w:rsidRPr="00CC5030">
        <w:rPr>
          <w:rFonts w:ascii="Times New Roman" w:eastAsia="Times New Roman" w:hAnsi="Times New Roman" w:cs="Times New Roman"/>
          <w:color w:val="212529"/>
          <w:sz w:val="28"/>
          <w:szCs w:val="28"/>
          <w:lang w:eastAsia="ru-RU"/>
        </w:rPr>
        <w:t>микрозаймом</w:t>
      </w:r>
      <w:proofErr w:type="spellEnd"/>
      <w:r w:rsidRPr="00CC5030">
        <w:rPr>
          <w:rFonts w:ascii="Times New Roman" w:eastAsia="Times New Roman" w:hAnsi="Times New Roman" w:cs="Times New Roman"/>
          <w:color w:val="212529"/>
          <w:sz w:val="28"/>
          <w:szCs w:val="28"/>
          <w:lang w:eastAsia="ru-RU"/>
        </w:rPr>
        <w:t>. Подробные условия залогового обеспечения указаны в пункте 3 </w:t>
      </w:r>
      <w:hyperlink r:id="rId7" w:anchor="terms" w:tgtFrame="_blank" w:history="1">
        <w:r w:rsidRPr="00CC5030">
          <w:rPr>
            <w:rFonts w:ascii="Times New Roman" w:eastAsia="Times New Roman" w:hAnsi="Times New Roman" w:cs="Times New Roman"/>
            <w:color w:val="007BFF"/>
            <w:sz w:val="28"/>
            <w:szCs w:val="28"/>
            <w:lang w:eastAsia="ru-RU"/>
          </w:rPr>
          <w:t>правил</w:t>
        </w:r>
      </w:hyperlink>
      <w:r w:rsidRPr="00CC5030">
        <w:rPr>
          <w:rFonts w:ascii="Times New Roman" w:eastAsia="Times New Roman" w:hAnsi="Times New Roman" w:cs="Times New Roman"/>
          <w:color w:val="212529"/>
          <w:sz w:val="28"/>
          <w:szCs w:val="28"/>
          <w:lang w:eastAsia="ru-RU"/>
        </w:rPr>
        <w:t>.</w:t>
      </w:r>
    </w:p>
    <w:p w:rsidR="00CC5030" w:rsidRPr="00AE5262" w:rsidRDefault="00CC5030" w:rsidP="00A53B10">
      <w:pPr>
        <w:pStyle w:val="1"/>
        <w:shd w:val="clear" w:color="auto" w:fill="FFFFFF"/>
        <w:spacing w:before="0" w:beforeAutospacing="0"/>
        <w:ind w:firstLine="708"/>
        <w:jc w:val="both"/>
        <w:rPr>
          <w:b w:val="0"/>
          <w:bCs w:val="0"/>
          <w:color w:val="212529"/>
          <w:sz w:val="28"/>
          <w:szCs w:val="28"/>
        </w:rPr>
      </w:pPr>
      <w:r w:rsidRPr="00AE5262">
        <w:rPr>
          <w:b w:val="0"/>
          <w:bCs w:val="0"/>
          <w:color w:val="212529"/>
          <w:sz w:val="28"/>
          <w:szCs w:val="28"/>
        </w:rPr>
        <w:t xml:space="preserve">Подробнее по ссылке: </w:t>
      </w:r>
      <w:hyperlink r:id="rId8" w:history="1">
        <w:r w:rsidRPr="00AE5262">
          <w:rPr>
            <w:rStyle w:val="a4"/>
            <w:b w:val="0"/>
            <w:bCs w:val="0"/>
            <w:sz w:val="28"/>
            <w:szCs w:val="28"/>
          </w:rPr>
          <w:t>https://mfoprim.ru/loan/business</w:t>
        </w:r>
      </w:hyperlink>
    </w:p>
    <w:p w:rsidR="00FE5260" w:rsidRDefault="00FE5260" w:rsidP="00CC5030">
      <w:pPr>
        <w:pStyle w:val="1"/>
        <w:shd w:val="clear" w:color="auto" w:fill="FFFFFF"/>
        <w:ind w:firstLine="708"/>
        <w:jc w:val="both"/>
        <w:rPr>
          <w:bCs w:val="0"/>
          <w:color w:val="212529"/>
          <w:sz w:val="32"/>
          <w:szCs w:val="32"/>
        </w:rPr>
      </w:pPr>
    </w:p>
    <w:p w:rsidR="00CC5030" w:rsidRPr="004D44C1" w:rsidRDefault="00CC5030" w:rsidP="00FE5260">
      <w:pPr>
        <w:pStyle w:val="1"/>
        <w:shd w:val="clear" w:color="auto" w:fill="FFFFFF"/>
        <w:ind w:firstLine="708"/>
        <w:jc w:val="center"/>
        <w:rPr>
          <w:bCs w:val="0"/>
          <w:color w:val="212529"/>
          <w:sz w:val="32"/>
          <w:szCs w:val="32"/>
        </w:rPr>
      </w:pPr>
      <w:proofErr w:type="spellStart"/>
      <w:r w:rsidRPr="004D44C1">
        <w:rPr>
          <w:bCs w:val="0"/>
          <w:color w:val="212529"/>
          <w:sz w:val="32"/>
          <w:szCs w:val="32"/>
        </w:rPr>
        <w:t>Микрозаем</w:t>
      </w:r>
      <w:proofErr w:type="spellEnd"/>
      <w:r w:rsidRPr="004D44C1">
        <w:rPr>
          <w:bCs w:val="0"/>
          <w:color w:val="212529"/>
          <w:sz w:val="32"/>
          <w:szCs w:val="32"/>
        </w:rPr>
        <w:t xml:space="preserve"> «</w:t>
      </w:r>
      <w:proofErr w:type="spellStart"/>
      <w:r w:rsidRPr="004D44C1">
        <w:rPr>
          <w:bCs w:val="0"/>
          <w:color w:val="212529"/>
          <w:sz w:val="32"/>
          <w:szCs w:val="32"/>
        </w:rPr>
        <w:t>Самозанятый</w:t>
      </w:r>
      <w:proofErr w:type="spellEnd"/>
      <w:r w:rsidRPr="004D44C1">
        <w:rPr>
          <w:bCs w:val="0"/>
          <w:color w:val="212529"/>
          <w:sz w:val="32"/>
          <w:szCs w:val="32"/>
        </w:rPr>
        <w:t>»</w:t>
      </w:r>
    </w:p>
    <w:p w:rsidR="00CC5030" w:rsidRPr="00AE5262" w:rsidRDefault="00CC5030" w:rsidP="00CC5030">
      <w:pPr>
        <w:pStyle w:val="1"/>
        <w:shd w:val="clear" w:color="auto" w:fill="FFFFFF"/>
        <w:spacing w:before="0" w:beforeAutospacing="0"/>
        <w:ind w:firstLine="708"/>
        <w:jc w:val="both"/>
        <w:rPr>
          <w:b w:val="0"/>
          <w:bCs w:val="0"/>
          <w:color w:val="212529"/>
          <w:sz w:val="28"/>
          <w:szCs w:val="28"/>
        </w:rPr>
      </w:pPr>
      <w:proofErr w:type="spellStart"/>
      <w:r w:rsidRPr="00AE5262">
        <w:rPr>
          <w:b w:val="0"/>
          <w:bCs w:val="0"/>
          <w:color w:val="212529"/>
          <w:sz w:val="28"/>
          <w:szCs w:val="28"/>
        </w:rPr>
        <w:t>Займ</w:t>
      </w:r>
      <w:proofErr w:type="spellEnd"/>
      <w:r w:rsidRPr="00AE5262">
        <w:rPr>
          <w:b w:val="0"/>
          <w:bCs w:val="0"/>
          <w:color w:val="212529"/>
          <w:sz w:val="28"/>
          <w:szCs w:val="28"/>
        </w:rPr>
        <w:t xml:space="preserve"> физическим лицам, не являющимися индивидуальными предпринимателями и применяющими специальный налоговый режим </w:t>
      </w:r>
      <w:r w:rsidRPr="00AE5262">
        <w:rPr>
          <w:b w:val="0"/>
          <w:bCs w:val="0"/>
          <w:color w:val="212529"/>
          <w:sz w:val="28"/>
          <w:szCs w:val="28"/>
        </w:rPr>
        <w:lastRenderedPageBreak/>
        <w:t>«Налог на профессиональный доход», зарегистрированным на территории Приморского края. Предоставляется на пополнение оборотных средств, приобретение, реконструкцию, модернизацию, строительство, ремонт основных средств, первый взнос по договору лизинга оборудования, выплату налогов и прочих сборов.</w:t>
      </w:r>
    </w:p>
    <w:p w:rsidR="00CC5030" w:rsidRPr="00CC5030" w:rsidRDefault="00CC5030" w:rsidP="00CC5030">
      <w:pPr>
        <w:spacing w:after="100" w:afterAutospacing="1" w:line="240" w:lineRule="auto"/>
        <w:outlineLvl w:val="0"/>
        <w:rPr>
          <w:rFonts w:ascii="Times New Roman" w:eastAsia="Times New Roman" w:hAnsi="Times New Roman" w:cs="Times New Roman"/>
          <w:b/>
          <w:i/>
          <w:color w:val="212529"/>
          <w:kern w:val="36"/>
          <w:sz w:val="28"/>
          <w:szCs w:val="28"/>
          <w:lang w:eastAsia="ru-RU"/>
        </w:rPr>
      </w:pPr>
      <w:r w:rsidRPr="00CC5030">
        <w:rPr>
          <w:rFonts w:ascii="Times New Roman" w:eastAsia="Times New Roman" w:hAnsi="Times New Roman" w:cs="Times New Roman"/>
          <w:b/>
          <w:i/>
          <w:color w:val="212529"/>
          <w:kern w:val="36"/>
          <w:sz w:val="28"/>
          <w:szCs w:val="28"/>
          <w:lang w:eastAsia="ru-RU"/>
        </w:rPr>
        <w:t>Основные условия</w:t>
      </w:r>
    </w:p>
    <w:p w:rsidR="00CC5030" w:rsidRPr="00CC5030" w:rsidRDefault="00CC5030" w:rsidP="006962C7">
      <w:pPr>
        <w:spacing w:before="150" w:after="150" w:line="240" w:lineRule="auto"/>
        <w:ind w:right="-75" w:firstLine="645"/>
        <w:jc w:val="both"/>
        <w:rPr>
          <w:rFonts w:ascii="Times New Roman" w:eastAsia="Times New Roman" w:hAnsi="Times New Roman" w:cs="Times New Roman"/>
          <w:color w:val="212529"/>
          <w:sz w:val="28"/>
          <w:szCs w:val="28"/>
          <w:lang w:eastAsia="ru-RU"/>
        </w:rPr>
      </w:pPr>
      <w:r w:rsidRPr="00B51E66">
        <w:rPr>
          <w:rFonts w:ascii="Times New Roman" w:eastAsia="Times New Roman" w:hAnsi="Times New Roman" w:cs="Times New Roman"/>
          <w:b/>
          <w:color w:val="212529"/>
          <w:sz w:val="28"/>
          <w:szCs w:val="28"/>
          <w:lang w:eastAsia="ru-RU"/>
        </w:rPr>
        <w:t>Ставка</w:t>
      </w:r>
      <w:r w:rsidRPr="00CC5030">
        <w:rPr>
          <w:rFonts w:ascii="Times New Roman" w:eastAsia="Times New Roman" w:hAnsi="Times New Roman" w:cs="Times New Roman"/>
          <w:color w:val="212529"/>
          <w:sz w:val="28"/>
          <w:szCs w:val="28"/>
          <w:lang w:eastAsia="ru-RU"/>
        </w:rPr>
        <w:t>:</w:t>
      </w:r>
    </w:p>
    <w:p w:rsidR="00CC5030" w:rsidRPr="00CC5030" w:rsidRDefault="00CC5030" w:rsidP="006962C7">
      <w:pPr>
        <w:spacing w:before="150" w:after="150" w:line="240" w:lineRule="auto"/>
        <w:ind w:right="-75" w:firstLine="645"/>
        <w:jc w:val="both"/>
        <w:rPr>
          <w:rFonts w:ascii="Times New Roman" w:eastAsia="Times New Roman" w:hAnsi="Times New Roman" w:cs="Times New Roman"/>
          <w:i/>
          <w:color w:val="212529"/>
          <w:sz w:val="28"/>
          <w:szCs w:val="28"/>
          <w:u w:val="single"/>
          <w:lang w:eastAsia="ru-RU"/>
        </w:rPr>
      </w:pPr>
      <w:r w:rsidRPr="00CC5030">
        <w:rPr>
          <w:rFonts w:ascii="Times New Roman" w:eastAsia="Times New Roman" w:hAnsi="Times New Roman" w:cs="Times New Roman"/>
          <w:i/>
          <w:color w:val="212529"/>
          <w:sz w:val="28"/>
          <w:szCs w:val="28"/>
          <w:u w:val="single"/>
          <w:lang w:eastAsia="ru-RU"/>
        </w:rPr>
        <w:t>при наличии залогового обеспечения:</w:t>
      </w:r>
    </w:p>
    <w:p w:rsidR="00CC5030" w:rsidRPr="00CC5030" w:rsidRDefault="00CC5030" w:rsidP="004D44C1">
      <w:pPr>
        <w:spacing w:after="0" w:line="240" w:lineRule="auto"/>
        <w:ind w:right="-74" w:firstLine="646"/>
        <w:jc w:val="both"/>
        <w:rPr>
          <w:rFonts w:ascii="Times New Roman" w:eastAsia="Times New Roman" w:hAnsi="Times New Roman" w:cs="Times New Roman"/>
          <w:color w:val="212529"/>
          <w:sz w:val="28"/>
          <w:szCs w:val="28"/>
          <w:lang w:eastAsia="ru-RU"/>
        </w:rPr>
      </w:pPr>
      <w:r w:rsidRPr="00CC5030">
        <w:rPr>
          <w:rFonts w:ascii="Times New Roman" w:eastAsia="Times New Roman" w:hAnsi="Times New Roman" w:cs="Times New Roman"/>
          <w:color w:val="212529"/>
          <w:sz w:val="28"/>
          <w:szCs w:val="28"/>
          <w:lang w:eastAsia="ru-RU"/>
        </w:rPr>
        <w:t xml:space="preserve">4% годовых - для </w:t>
      </w:r>
      <w:proofErr w:type="spellStart"/>
      <w:r w:rsidRPr="00CC5030">
        <w:rPr>
          <w:rFonts w:ascii="Times New Roman" w:eastAsia="Times New Roman" w:hAnsi="Times New Roman" w:cs="Times New Roman"/>
          <w:color w:val="212529"/>
          <w:sz w:val="28"/>
          <w:szCs w:val="28"/>
          <w:lang w:eastAsia="ru-RU"/>
        </w:rPr>
        <w:t>самозанятых</w:t>
      </w:r>
      <w:proofErr w:type="spellEnd"/>
      <w:r w:rsidRPr="00CC5030">
        <w:rPr>
          <w:rFonts w:ascii="Times New Roman" w:eastAsia="Times New Roman" w:hAnsi="Times New Roman" w:cs="Times New Roman"/>
          <w:color w:val="212529"/>
          <w:sz w:val="28"/>
          <w:szCs w:val="28"/>
          <w:lang w:eastAsia="ru-RU"/>
        </w:rPr>
        <w:t xml:space="preserve"> граждан, зарегистрированных в моногороде Приморского края</w:t>
      </w:r>
    </w:p>
    <w:p w:rsidR="00CC5030" w:rsidRPr="00CC5030" w:rsidRDefault="00CC5030" w:rsidP="004D44C1">
      <w:pPr>
        <w:spacing w:after="0" w:line="240" w:lineRule="auto"/>
        <w:ind w:right="-74" w:firstLine="646"/>
        <w:jc w:val="both"/>
        <w:rPr>
          <w:rFonts w:ascii="Times New Roman" w:eastAsia="Times New Roman" w:hAnsi="Times New Roman" w:cs="Times New Roman"/>
          <w:color w:val="212529"/>
          <w:sz w:val="28"/>
          <w:szCs w:val="28"/>
          <w:lang w:eastAsia="ru-RU"/>
        </w:rPr>
      </w:pPr>
      <w:r w:rsidRPr="00CC5030">
        <w:rPr>
          <w:rFonts w:ascii="Times New Roman" w:eastAsia="Times New Roman" w:hAnsi="Times New Roman" w:cs="Times New Roman"/>
          <w:color w:val="212529"/>
          <w:sz w:val="28"/>
          <w:szCs w:val="28"/>
          <w:lang w:eastAsia="ru-RU"/>
        </w:rPr>
        <w:t xml:space="preserve">5% годовых - для </w:t>
      </w:r>
      <w:proofErr w:type="spellStart"/>
      <w:r w:rsidRPr="00CC5030">
        <w:rPr>
          <w:rFonts w:ascii="Times New Roman" w:eastAsia="Times New Roman" w:hAnsi="Times New Roman" w:cs="Times New Roman"/>
          <w:color w:val="212529"/>
          <w:sz w:val="28"/>
          <w:szCs w:val="28"/>
          <w:lang w:eastAsia="ru-RU"/>
        </w:rPr>
        <w:t>самозанятых</w:t>
      </w:r>
      <w:proofErr w:type="spellEnd"/>
      <w:r w:rsidRPr="00CC5030">
        <w:rPr>
          <w:rFonts w:ascii="Times New Roman" w:eastAsia="Times New Roman" w:hAnsi="Times New Roman" w:cs="Times New Roman"/>
          <w:color w:val="212529"/>
          <w:sz w:val="28"/>
          <w:szCs w:val="28"/>
          <w:lang w:eastAsia="ru-RU"/>
        </w:rPr>
        <w:t xml:space="preserve"> граждан, не зарегистрированных на территории моногородов Приморского края</w:t>
      </w:r>
    </w:p>
    <w:p w:rsidR="00544A52" w:rsidRPr="00AE5262" w:rsidRDefault="00CC5030" w:rsidP="006962C7">
      <w:pPr>
        <w:spacing w:before="150" w:after="150" w:line="240" w:lineRule="auto"/>
        <w:ind w:right="-75" w:firstLine="645"/>
        <w:jc w:val="both"/>
        <w:rPr>
          <w:rFonts w:ascii="Times New Roman" w:eastAsia="Times New Roman" w:hAnsi="Times New Roman" w:cs="Times New Roman"/>
          <w:color w:val="212529"/>
          <w:sz w:val="28"/>
          <w:szCs w:val="28"/>
          <w:lang w:eastAsia="ru-RU"/>
        </w:rPr>
      </w:pPr>
      <w:r w:rsidRPr="00CC5030">
        <w:rPr>
          <w:rFonts w:ascii="Times New Roman" w:eastAsia="Times New Roman" w:hAnsi="Times New Roman" w:cs="Times New Roman"/>
          <w:i/>
          <w:color w:val="212529"/>
          <w:sz w:val="28"/>
          <w:szCs w:val="28"/>
          <w:u w:val="single"/>
          <w:lang w:eastAsia="ru-RU"/>
        </w:rPr>
        <w:t>без залогового обеспечения:</w:t>
      </w:r>
      <w:r w:rsidRPr="00CC5030">
        <w:rPr>
          <w:rFonts w:ascii="Times New Roman" w:eastAsia="Times New Roman" w:hAnsi="Times New Roman" w:cs="Times New Roman"/>
          <w:color w:val="212529"/>
          <w:sz w:val="28"/>
          <w:szCs w:val="28"/>
          <w:lang w:eastAsia="ru-RU"/>
        </w:rPr>
        <w:t xml:space="preserve"> </w:t>
      </w:r>
    </w:p>
    <w:p w:rsidR="00CC5030" w:rsidRPr="00CC5030" w:rsidRDefault="00CC5030" w:rsidP="004D44C1">
      <w:pPr>
        <w:spacing w:after="0" w:line="240" w:lineRule="auto"/>
        <w:ind w:right="-74" w:firstLine="646"/>
        <w:jc w:val="both"/>
        <w:rPr>
          <w:rFonts w:ascii="Times New Roman" w:eastAsia="Times New Roman" w:hAnsi="Times New Roman" w:cs="Times New Roman"/>
          <w:color w:val="212529"/>
          <w:sz w:val="28"/>
          <w:szCs w:val="28"/>
          <w:lang w:eastAsia="ru-RU"/>
        </w:rPr>
      </w:pPr>
      <w:r w:rsidRPr="00CC5030">
        <w:rPr>
          <w:rFonts w:ascii="Times New Roman" w:eastAsia="Times New Roman" w:hAnsi="Times New Roman" w:cs="Times New Roman"/>
          <w:color w:val="212529"/>
          <w:sz w:val="28"/>
          <w:szCs w:val="28"/>
          <w:lang w:eastAsia="ru-RU"/>
        </w:rPr>
        <w:t xml:space="preserve">8 % годовых - для всех категорий </w:t>
      </w:r>
      <w:proofErr w:type="spellStart"/>
      <w:r w:rsidRPr="00CC5030">
        <w:rPr>
          <w:rFonts w:ascii="Times New Roman" w:eastAsia="Times New Roman" w:hAnsi="Times New Roman" w:cs="Times New Roman"/>
          <w:color w:val="212529"/>
          <w:sz w:val="28"/>
          <w:szCs w:val="28"/>
          <w:lang w:eastAsia="ru-RU"/>
        </w:rPr>
        <w:t>самозанятых</w:t>
      </w:r>
      <w:proofErr w:type="spellEnd"/>
      <w:r w:rsidRPr="00CC5030">
        <w:rPr>
          <w:rFonts w:ascii="Times New Roman" w:eastAsia="Times New Roman" w:hAnsi="Times New Roman" w:cs="Times New Roman"/>
          <w:color w:val="212529"/>
          <w:sz w:val="28"/>
          <w:szCs w:val="28"/>
          <w:lang w:eastAsia="ru-RU"/>
        </w:rPr>
        <w:t xml:space="preserve"> граждан Приморского края</w:t>
      </w:r>
    </w:p>
    <w:p w:rsidR="00CC5030" w:rsidRPr="00CC5030" w:rsidRDefault="00CC5030" w:rsidP="004D44C1">
      <w:pPr>
        <w:spacing w:after="0" w:line="240" w:lineRule="auto"/>
        <w:ind w:right="-74" w:firstLine="646"/>
        <w:jc w:val="both"/>
        <w:rPr>
          <w:rFonts w:ascii="Times New Roman" w:eastAsia="Times New Roman" w:hAnsi="Times New Roman" w:cs="Times New Roman"/>
          <w:color w:val="212529"/>
          <w:sz w:val="28"/>
          <w:szCs w:val="28"/>
          <w:lang w:eastAsia="ru-RU"/>
        </w:rPr>
      </w:pPr>
      <w:r w:rsidRPr="00B51E66">
        <w:rPr>
          <w:rFonts w:ascii="Times New Roman" w:eastAsia="Times New Roman" w:hAnsi="Times New Roman" w:cs="Times New Roman"/>
          <w:b/>
          <w:color w:val="212529"/>
          <w:sz w:val="28"/>
          <w:szCs w:val="28"/>
          <w:lang w:eastAsia="ru-RU"/>
        </w:rPr>
        <w:t>Сумма займа</w:t>
      </w:r>
      <w:r w:rsidRPr="00CC5030">
        <w:rPr>
          <w:rFonts w:ascii="Times New Roman" w:eastAsia="Times New Roman" w:hAnsi="Times New Roman" w:cs="Times New Roman"/>
          <w:color w:val="212529"/>
          <w:sz w:val="28"/>
          <w:szCs w:val="28"/>
          <w:lang w:eastAsia="ru-RU"/>
        </w:rPr>
        <w:t>: от 10 000 руб. до 500 000 руб.</w:t>
      </w:r>
    </w:p>
    <w:p w:rsidR="00CC5030" w:rsidRPr="00CC5030" w:rsidRDefault="00CC5030" w:rsidP="004D44C1">
      <w:pPr>
        <w:spacing w:after="0" w:line="240" w:lineRule="auto"/>
        <w:ind w:right="-74" w:firstLine="646"/>
        <w:jc w:val="both"/>
        <w:rPr>
          <w:rFonts w:ascii="Times New Roman" w:eastAsia="Times New Roman" w:hAnsi="Times New Roman" w:cs="Times New Roman"/>
          <w:color w:val="212529"/>
          <w:sz w:val="28"/>
          <w:szCs w:val="28"/>
          <w:lang w:eastAsia="ru-RU"/>
        </w:rPr>
      </w:pPr>
      <w:r w:rsidRPr="00B51E66">
        <w:rPr>
          <w:rFonts w:ascii="Times New Roman" w:eastAsia="Times New Roman" w:hAnsi="Times New Roman" w:cs="Times New Roman"/>
          <w:b/>
          <w:color w:val="212529"/>
          <w:sz w:val="28"/>
          <w:szCs w:val="28"/>
          <w:lang w:eastAsia="ru-RU"/>
        </w:rPr>
        <w:t>Срок займа</w:t>
      </w:r>
      <w:r w:rsidRPr="00CC5030">
        <w:rPr>
          <w:rFonts w:ascii="Times New Roman" w:eastAsia="Times New Roman" w:hAnsi="Times New Roman" w:cs="Times New Roman"/>
          <w:color w:val="212529"/>
          <w:sz w:val="28"/>
          <w:szCs w:val="28"/>
          <w:lang w:eastAsia="ru-RU"/>
        </w:rPr>
        <w:t>: от 1 мес. до 36 мес.</w:t>
      </w:r>
    </w:p>
    <w:p w:rsidR="00CC5030" w:rsidRPr="00CC5030" w:rsidRDefault="00CC5030" w:rsidP="006962C7">
      <w:pPr>
        <w:spacing w:before="150" w:after="150" w:line="240" w:lineRule="auto"/>
        <w:ind w:right="-75" w:firstLine="645"/>
        <w:jc w:val="both"/>
        <w:rPr>
          <w:rFonts w:ascii="Times New Roman" w:eastAsia="Times New Roman" w:hAnsi="Times New Roman" w:cs="Times New Roman"/>
          <w:color w:val="212529"/>
          <w:sz w:val="28"/>
          <w:szCs w:val="28"/>
          <w:lang w:eastAsia="ru-RU"/>
        </w:rPr>
      </w:pPr>
      <w:r w:rsidRPr="00CC5030">
        <w:rPr>
          <w:rFonts w:ascii="Times New Roman" w:eastAsia="Times New Roman" w:hAnsi="Times New Roman" w:cs="Times New Roman"/>
          <w:color w:val="212529"/>
          <w:sz w:val="28"/>
          <w:szCs w:val="28"/>
          <w:lang w:eastAsia="ru-RU"/>
        </w:rPr>
        <w:t xml:space="preserve">Предоставляется отсрочка по оплате основного долга до 6 месяцев с момента предоставления </w:t>
      </w:r>
      <w:proofErr w:type="spellStart"/>
      <w:r w:rsidRPr="00CC5030">
        <w:rPr>
          <w:rFonts w:ascii="Times New Roman" w:eastAsia="Times New Roman" w:hAnsi="Times New Roman" w:cs="Times New Roman"/>
          <w:color w:val="212529"/>
          <w:sz w:val="28"/>
          <w:szCs w:val="28"/>
          <w:lang w:eastAsia="ru-RU"/>
        </w:rPr>
        <w:t>микрозайма</w:t>
      </w:r>
      <w:proofErr w:type="spellEnd"/>
      <w:r w:rsidRPr="00CC5030">
        <w:rPr>
          <w:rFonts w:ascii="Times New Roman" w:eastAsia="Times New Roman" w:hAnsi="Times New Roman" w:cs="Times New Roman"/>
          <w:color w:val="212529"/>
          <w:sz w:val="28"/>
          <w:szCs w:val="28"/>
          <w:lang w:eastAsia="ru-RU"/>
        </w:rPr>
        <w:t xml:space="preserve"> (по желанию заемщика)</w:t>
      </w:r>
    </w:p>
    <w:p w:rsidR="006962C7" w:rsidRPr="004D44C1" w:rsidRDefault="00CC5030" w:rsidP="004D44C1">
      <w:pPr>
        <w:pStyle w:val="1"/>
        <w:shd w:val="clear" w:color="auto" w:fill="FFFFFF"/>
        <w:spacing w:before="0" w:beforeAutospacing="0"/>
        <w:ind w:firstLine="708"/>
        <w:jc w:val="both"/>
        <w:rPr>
          <w:b w:val="0"/>
          <w:bCs w:val="0"/>
          <w:color w:val="212529"/>
          <w:sz w:val="28"/>
          <w:szCs w:val="28"/>
        </w:rPr>
      </w:pPr>
      <w:r w:rsidRPr="00AE5262">
        <w:rPr>
          <w:b w:val="0"/>
          <w:bCs w:val="0"/>
          <w:color w:val="212529"/>
          <w:sz w:val="28"/>
          <w:szCs w:val="28"/>
        </w:rPr>
        <w:t xml:space="preserve">Подробнее по ссылке: </w:t>
      </w:r>
      <w:hyperlink r:id="rId9" w:history="1">
        <w:r w:rsidRPr="00AE5262">
          <w:rPr>
            <w:rStyle w:val="a4"/>
            <w:b w:val="0"/>
            <w:bCs w:val="0"/>
            <w:sz w:val="28"/>
            <w:szCs w:val="28"/>
          </w:rPr>
          <w:t>https://mfoprim.ru/loan/self-employed</w:t>
        </w:r>
      </w:hyperlink>
    </w:p>
    <w:p w:rsidR="00FE5260" w:rsidRDefault="00FE5260" w:rsidP="00FE5260">
      <w:pPr>
        <w:pStyle w:val="1"/>
        <w:shd w:val="clear" w:color="auto" w:fill="FFFFFF"/>
        <w:spacing w:before="0" w:beforeAutospacing="0" w:after="0" w:afterAutospacing="0"/>
        <w:ind w:firstLine="709"/>
        <w:jc w:val="both"/>
        <w:rPr>
          <w:bCs w:val="0"/>
          <w:color w:val="212529"/>
          <w:sz w:val="32"/>
          <w:szCs w:val="32"/>
        </w:rPr>
      </w:pPr>
    </w:p>
    <w:p w:rsidR="00CC5030" w:rsidRPr="004D44C1" w:rsidRDefault="00CC5030" w:rsidP="00CC5030">
      <w:pPr>
        <w:pStyle w:val="1"/>
        <w:shd w:val="clear" w:color="auto" w:fill="FFFFFF"/>
        <w:ind w:firstLine="708"/>
        <w:jc w:val="both"/>
        <w:rPr>
          <w:bCs w:val="0"/>
          <w:color w:val="212529"/>
          <w:sz w:val="32"/>
          <w:szCs w:val="32"/>
        </w:rPr>
      </w:pPr>
      <w:proofErr w:type="spellStart"/>
      <w:r w:rsidRPr="004D44C1">
        <w:rPr>
          <w:bCs w:val="0"/>
          <w:color w:val="212529"/>
          <w:sz w:val="32"/>
          <w:szCs w:val="32"/>
        </w:rPr>
        <w:t>Микрозаем</w:t>
      </w:r>
      <w:proofErr w:type="spellEnd"/>
      <w:r w:rsidRPr="004D44C1">
        <w:rPr>
          <w:bCs w:val="0"/>
          <w:color w:val="212529"/>
          <w:sz w:val="32"/>
          <w:szCs w:val="32"/>
        </w:rPr>
        <w:t xml:space="preserve"> «Производство»</w:t>
      </w:r>
    </w:p>
    <w:p w:rsidR="00CC5030" w:rsidRPr="00AE5262" w:rsidRDefault="00CC5030" w:rsidP="00CC5030">
      <w:pPr>
        <w:pStyle w:val="1"/>
        <w:shd w:val="clear" w:color="auto" w:fill="FFFFFF"/>
        <w:spacing w:before="0" w:beforeAutospacing="0"/>
        <w:ind w:firstLine="708"/>
        <w:jc w:val="both"/>
        <w:rPr>
          <w:b w:val="0"/>
          <w:bCs w:val="0"/>
          <w:color w:val="212529"/>
          <w:sz w:val="28"/>
          <w:szCs w:val="28"/>
        </w:rPr>
      </w:pPr>
      <w:proofErr w:type="spellStart"/>
      <w:r w:rsidRPr="00AE5262">
        <w:rPr>
          <w:b w:val="0"/>
          <w:bCs w:val="0"/>
          <w:color w:val="212529"/>
          <w:sz w:val="28"/>
          <w:szCs w:val="28"/>
        </w:rPr>
        <w:t>Займ</w:t>
      </w:r>
      <w:proofErr w:type="spellEnd"/>
      <w:r w:rsidRPr="00AE5262">
        <w:rPr>
          <w:b w:val="0"/>
          <w:bCs w:val="0"/>
          <w:color w:val="212529"/>
          <w:sz w:val="28"/>
          <w:szCs w:val="28"/>
        </w:rPr>
        <w:t xml:space="preserve"> для предприятий производственной сферы. Предоставляется на приобретение, реконструкцию, модернизацию, строительство, ремонт основных средств, пополнение оборотных средств, первый взнос по лизингу оборудования, выплату налогов и заработной платы.</w:t>
      </w:r>
    </w:p>
    <w:p w:rsidR="00CC5030" w:rsidRPr="00AE5262" w:rsidRDefault="00CC5030" w:rsidP="00CC5030">
      <w:pPr>
        <w:pStyle w:val="1"/>
        <w:shd w:val="clear" w:color="auto" w:fill="FFFFFF"/>
        <w:ind w:firstLine="708"/>
        <w:jc w:val="both"/>
        <w:rPr>
          <w:b w:val="0"/>
          <w:bCs w:val="0"/>
          <w:color w:val="212529"/>
          <w:sz w:val="28"/>
          <w:szCs w:val="28"/>
        </w:rPr>
      </w:pPr>
      <w:r w:rsidRPr="00AE5262">
        <w:rPr>
          <w:b w:val="0"/>
          <w:bCs w:val="0"/>
          <w:color w:val="212529"/>
          <w:sz w:val="28"/>
          <w:szCs w:val="28"/>
        </w:rPr>
        <w:t xml:space="preserve">Предоставляется промышленным и производственным предприятиям/ИП, а также организациям и ИП, осуществляющим экспортную деятельность. </w:t>
      </w:r>
      <w:proofErr w:type="spellStart"/>
      <w:r w:rsidRPr="00AE5262">
        <w:rPr>
          <w:b w:val="0"/>
          <w:bCs w:val="0"/>
          <w:color w:val="212529"/>
          <w:sz w:val="28"/>
          <w:szCs w:val="28"/>
        </w:rPr>
        <w:t>Микрозаем</w:t>
      </w:r>
      <w:proofErr w:type="spellEnd"/>
      <w:r w:rsidRPr="00AE5262">
        <w:rPr>
          <w:b w:val="0"/>
          <w:bCs w:val="0"/>
          <w:color w:val="212529"/>
          <w:sz w:val="28"/>
          <w:szCs w:val="28"/>
        </w:rPr>
        <w:t xml:space="preserve"> предоставляется на следующие цели:</w:t>
      </w:r>
    </w:p>
    <w:p w:rsidR="00CC5030" w:rsidRPr="00AE5262" w:rsidRDefault="00CC5030" w:rsidP="00CC5030">
      <w:pPr>
        <w:pStyle w:val="1"/>
        <w:shd w:val="clear" w:color="auto" w:fill="FFFFFF"/>
        <w:ind w:firstLine="708"/>
        <w:jc w:val="both"/>
        <w:rPr>
          <w:b w:val="0"/>
          <w:bCs w:val="0"/>
          <w:color w:val="212529"/>
          <w:sz w:val="28"/>
          <w:szCs w:val="28"/>
        </w:rPr>
      </w:pPr>
      <w:proofErr w:type="gramStart"/>
      <w:r w:rsidRPr="00AE5262">
        <w:rPr>
          <w:b w:val="0"/>
          <w:bCs w:val="0"/>
          <w:color w:val="212529"/>
          <w:sz w:val="28"/>
          <w:szCs w:val="28"/>
        </w:rPr>
        <w:t xml:space="preserve">приобретение, реконструкцию, модернизацию, строительство, ремонт основных средств (за исключением указанных в п.2.4 настоящих Правил), в том числе расходы, связанные с приобретением, реконструкцией, строительством основных средств; </w:t>
      </w:r>
      <w:proofErr w:type="gramEnd"/>
    </w:p>
    <w:p w:rsidR="00CC5030" w:rsidRPr="00AE5262" w:rsidRDefault="00CC5030" w:rsidP="00CC5030">
      <w:pPr>
        <w:pStyle w:val="1"/>
        <w:shd w:val="clear" w:color="auto" w:fill="FFFFFF"/>
        <w:ind w:firstLine="708"/>
        <w:jc w:val="both"/>
        <w:rPr>
          <w:b w:val="0"/>
          <w:bCs w:val="0"/>
          <w:color w:val="212529"/>
          <w:sz w:val="28"/>
          <w:szCs w:val="28"/>
        </w:rPr>
      </w:pPr>
      <w:r w:rsidRPr="00AE5262">
        <w:rPr>
          <w:b w:val="0"/>
          <w:bCs w:val="0"/>
          <w:color w:val="212529"/>
          <w:sz w:val="28"/>
          <w:szCs w:val="28"/>
        </w:rPr>
        <w:t>пополнение оборотных средств;</w:t>
      </w:r>
    </w:p>
    <w:p w:rsidR="00CC5030" w:rsidRPr="00AE5262" w:rsidRDefault="00CC5030" w:rsidP="00CC5030">
      <w:pPr>
        <w:pStyle w:val="1"/>
        <w:shd w:val="clear" w:color="auto" w:fill="FFFFFF"/>
        <w:ind w:firstLine="708"/>
        <w:jc w:val="both"/>
        <w:rPr>
          <w:b w:val="0"/>
          <w:bCs w:val="0"/>
          <w:color w:val="212529"/>
          <w:sz w:val="28"/>
          <w:szCs w:val="28"/>
        </w:rPr>
      </w:pPr>
      <w:proofErr w:type="gramStart"/>
      <w:r w:rsidRPr="00AE5262">
        <w:rPr>
          <w:b w:val="0"/>
          <w:bCs w:val="0"/>
          <w:color w:val="212529"/>
          <w:sz w:val="28"/>
          <w:szCs w:val="28"/>
        </w:rPr>
        <w:t xml:space="preserve">первый взнос (авансовый платеж), предусмотренный договором лизинга оборудования (включая устройства, механизмы, транспортные средства (за исключением указанных в п. 2.4 настоящих Правил), станки, приборы, аппараты, агрегаты, установки, машины, оборудование, </w:t>
      </w:r>
      <w:r w:rsidRPr="00AE5262">
        <w:rPr>
          <w:b w:val="0"/>
          <w:bCs w:val="0"/>
          <w:color w:val="212529"/>
          <w:sz w:val="28"/>
          <w:szCs w:val="28"/>
        </w:rPr>
        <w:lastRenderedPageBreak/>
        <w:t>предназначенного для осуществления оптовой и розничной торговой деятельности);</w:t>
      </w:r>
      <w:proofErr w:type="gramEnd"/>
    </w:p>
    <w:p w:rsidR="00CC5030" w:rsidRPr="00AE5262" w:rsidRDefault="00CC5030" w:rsidP="00CC5030">
      <w:pPr>
        <w:pStyle w:val="1"/>
        <w:shd w:val="clear" w:color="auto" w:fill="FFFFFF"/>
        <w:ind w:firstLine="708"/>
        <w:jc w:val="both"/>
        <w:rPr>
          <w:b w:val="0"/>
          <w:bCs w:val="0"/>
          <w:color w:val="212529"/>
          <w:sz w:val="28"/>
          <w:szCs w:val="28"/>
        </w:rPr>
      </w:pPr>
      <w:r w:rsidRPr="00AE5262">
        <w:rPr>
          <w:b w:val="0"/>
          <w:bCs w:val="0"/>
          <w:color w:val="212529"/>
          <w:sz w:val="28"/>
          <w:szCs w:val="28"/>
        </w:rPr>
        <w:t>выплата налогов, сборов, обязательных платежей, в том числе погашение задолженности по налогам, сборам;</w:t>
      </w:r>
    </w:p>
    <w:p w:rsidR="00CC5030" w:rsidRPr="00AE5262" w:rsidRDefault="00CC5030" w:rsidP="00CC5030">
      <w:pPr>
        <w:pStyle w:val="1"/>
        <w:shd w:val="clear" w:color="auto" w:fill="FFFFFF"/>
        <w:ind w:firstLine="708"/>
        <w:jc w:val="both"/>
        <w:rPr>
          <w:b w:val="0"/>
          <w:bCs w:val="0"/>
          <w:color w:val="212529"/>
          <w:sz w:val="28"/>
          <w:szCs w:val="28"/>
        </w:rPr>
      </w:pPr>
      <w:r w:rsidRPr="00AE5262">
        <w:rPr>
          <w:b w:val="0"/>
          <w:bCs w:val="0"/>
          <w:color w:val="212529"/>
          <w:sz w:val="28"/>
          <w:szCs w:val="28"/>
        </w:rPr>
        <w:t>выплата заработной платы работникам организации, в том числе просроченной к выплате не более чем на 3 месяца заработной платы.</w:t>
      </w:r>
    </w:p>
    <w:p w:rsidR="00CC5030" w:rsidRPr="006962C7" w:rsidRDefault="00CC5030" w:rsidP="00FE5260">
      <w:pPr>
        <w:pStyle w:val="1"/>
        <w:shd w:val="clear" w:color="auto" w:fill="FFFFFF"/>
        <w:spacing w:before="0" w:beforeAutospacing="0" w:after="0" w:afterAutospacing="0"/>
        <w:ind w:firstLine="709"/>
        <w:jc w:val="both"/>
        <w:rPr>
          <w:b w:val="0"/>
          <w:bCs w:val="0"/>
          <w:i/>
          <w:color w:val="212529"/>
          <w:sz w:val="28"/>
          <w:szCs w:val="28"/>
          <w:u w:val="single"/>
        </w:rPr>
      </w:pPr>
      <w:r w:rsidRPr="00FE5260">
        <w:rPr>
          <w:bCs w:val="0"/>
          <w:color w:val="212529"/>
          <w:sz w:val="28"/>
          <w:szCs w:val="28"/>
        </w:rPr>
        <w:t>Ставка:</w:t>
      </w:r>
    </w:p>
    <w:p w:rsidR="00CC5030" w:rsidRPr="00AE5262" w:rsidRDefault="00CC5030" w:rsidP="004D44C1">
      <w:pPr>
        <w:pStyle w:val="1"/>
        <w:shd w:val="clear" w:color="auto" w:fill="FFFFFF"/>
        <w:spacing w:before="0" w:beforeAutospacing="0" w:after="0" w:afterAutospacing="0"/>
        <w:ind w:firstLine="709"/>
        <w:jc w:val="both"/>
        <w:rPr>
          <w:b w:val="0"/>
          <w:bCs w:val="0"/>
          <w:color w:val="212529"/>
          <w:sz w:val="28"/>
          <w:szCs w:val="28"/>
        </w:rPr>
      </w:pPr>
      <w:r w:rsidRPr="00AE5262">
        <w:rPr>
          <w:b w:val="0"/>
          <w:bCs w:val="0"/>
          <w:color w:val="212529"/>
          <w:sz w:val="28"/>
          <w:szCs w:val="28"/>
        </w:rPr>
        <w:t xml:space="preserve">от 4 % до 5% </w:t>
      </w:r>
      <w:proofErr w:type="gramStart"/>
      <w:r w:rsidRPr="00AE5262">
        <w:rPr>
          <w:b w:val="0"/>
          <w:bCs w:val="0"/>
          <w:color w:val="212529"/>
          <w:sz w:val="28"/>
          <w:szCs w:val="28"/>
        </w:rPr>
        <w:t>годовых</w:t>
      </w:r>
      <w:proofErr w:type="gramEnd"/>
      <w:r w:rsidRPr="00AE5262">
        <w:rPr>
          <w:b w:val="0"/>
          <w:bCs w:val="0"/>
          <w:color w:val="212529"/>
          <w:sz w:val="28"/>
          <w:szCs w:val="28"/>
        </w:rPr>
        <w:t xml:space="preserve"> - при наличии залогового обеспечения</w:t>
      </w:r>
    </w:p>
    <w:p w:rsidR="00CC5030" w:rsidRPr="00AE5262" w:rsidRDefault="00CC5030" w:rsidP="004D44C1">
      <w:pPr>
        <w:pStyle w:val="1"/>
        <w:shd w:val="clear" w:color="auto" w:fill="FFFFFF"/>
        <w:spacing w:before="0" w:beforeAutospacing="0" w:after="0" w:afterAutospacing="0"/>
        <w:ind w:firstLine="709"/>
        <w:jc w:val="both"/>
        <w:rPr>
          <w:b w:val="0"/>
          <w:bCs w:val="0"/>
          <w:color w:val="212529"/>
          <w:sz w:val="28"/>
          <w:szCs w:val="28"/>
        </w:rPr>
      </w:pPr>
      <w:r w:rsidRPr="00AE5262">
        <w:rPr>
          <w:b w:val="0"/>
          <w:bCs w:val="0"/>
          <w:color w:val="212529"/>
          <w:sz w:val="28"/>
          <w:szCs w:val="28"/>
        </w:rPr>
        <w:t xml:space="preserve">7% </w:t>
      </w:r>
      <w:proofErr w:type="gramStart"/>
      <w:r w:rsidRPr="00AE5262">
        <w:rPr>
          <w:b w:val="0"/>
          <w:bCs w:val="0"/>
          <w:color w:val="212529"/>
          <w:sz w:val="28"/>
          <w:szCs w:val="28"/>
        </w:rPr>
        <w:t>годовых</w:t>
      </w:r>
      <w:proofErr w:type="gramEnd"/>
      <w:r w:rsidRPr="00AE5262">
        <w:rPr>
          <w:b w:val="0"/>
          <w:bCs w:val="0"/>
          <w:color w:val="212529"/>
          <w:sz w:val="28"/>
          <w:szCs w:val="28"/>
        </w:rPr>
        <w:t xml:space="preserve"> - без залогового обеспечения </w:t>
      </w:r>
    </w:p>
    <w:p w:rsidR="00CC5030" w:rsidRPr="00AE5262" w:rsidRDefault="00CC5030" w:rsidP="004D44C1">
      <w:pPr>
        <w:pStyle w:val="1"/>
        <w:shd w:val="clear" w:color="auto" w:fill="FFFFFF"/>
        <w:spacing w:before="0" w:beforeAutospacing="0" w:after="0" w:afterAutospacing="0"/>
        <w:ind w:firstLine="709"/>
        <w:jc w:val="both"/>
        <w:rPr>
          <w:b w:val="0"/>
          <w:bCs w:val="0"/>
          <w:color w:val="212529"/>
          <w:sz w:val="28"/>
          <w:szCs w:val="28"/>
        </w:rPr>
      </w:pPr>
      <w:r w:rsidRPr="00AE5262">
        <w:rPr>
          <w:b w:val="0"/>
          <w:bCs w:val="0"/>
          <w:color w:val="212529"/>
          <w:sz w:val="28"/>
          <w:szCs w:val="28"/>
        </w:rPr>
        <w:t>Минимальная сумма займа: 10 000 руб.</w:t>
      </w:r>
    </w:p>
    <w:p w:rsidR="00CC5030" w:rsidRPr="00AE5262" w:rsidRDefault="00CC5030" w:rsidP="004D44C1">
      <w:pPr>
        <w:pStyle w:val="1"/>
        <w:shd w:val="clear" w:color="auto" w:fill="FFFFFF"/>
        <w:spacing w:before="0" w:beforeAutospacing="0" w:after="0" w:afterAutospacing="0"/>
        <w:ind w:firstLine="709"/>
        <w:jc w:val="both"/>
        <w:rPr>
          <w:b w:val="0"/>
          <w:bCs w:val="0"/>
          <w:color w:val="212529"/>
          <w:sz w:val="28"/>
          <w:szCs w:val="28"/>
        </w:rPr>
      </w:pPr>
      <w:r w:rsidRPr="00AE5262">
        <w:rPr>
          <w:b w:val="0"/>
          <w:bCs w:val="0"/>
          <w:color w:val="212529"/>
          <w:sz w:val="28"/>
          <w:szCs w:val="28"/>
        </w:rPr>
        <w:t xml:space="preserve">Максимальная сумма </w:t>
      </w:r>
      <w:proofErr w:type="spellStart"/>
      <w:r w:rsidRPr="00AE5262">
        <w:rPr>
          <w:b w:val="0"/>
          <w:bCs w:val="0"/>
          <w:color w:val="212529"/>
          <w:sz w:val="28"/>
          <w:szCs w:val="28"/>
        </w:rPr>
        <w:t>микрозайма</w:t>
      </w:r>
      <w:proofErr w:type="spellEnd"/>
      <w:r w:rsidRPr="00AE5262">
        <w:rPr>
          <w:b w:val="0"/>
          <w:bCs w:val="0"/>
          <w:color w:val="212529"/>
          <w:sz w:val="28"/>
          <w:szCs w:val="28"/>
        </w:rPr>
        <w:t>:</w:t>
      </w:r>
    </w:p>
    <w:p w:rsidR="00CC5030" w:rsidRPr="00AE5262" w:rsidRDefault="00CC5030" w:rsidP="00CC5030">
      <w:pPr>
        <w:pStyle w:val="1"/>
        <w:shd w:val="clear" w:color="auto" w:fill="FFFFFF"/>
        <w:ind w:firstLine="708"/>
        <w:jc w:val="both"/>
        <w:rPr>
          <w:b w:val="0"/>
          <w:bCs w:val="0"/>
          <w:color w:val="212529"/>
          <w:sz w:val="28"/>
          <w:szCs w:val="28"/>
        </w:rPr>
      </w:pPr>
      <w:r w:rsidRPr="00AE5262">
        <w:rPr>
          <w:b w:val="0"/>
          <w:bCs w:val="0"/>
          <w:color w:val="212529"/>
          <w:sz w:val="28"/>
          <w:szCs w:val="28"/>
        </w:rPr>
        <w:t xml:space="preserve">5 000 000 рублей − при наличии полного залогового обеспечения, либо залогового обеспечения и поручительства Гарантийного Фонда Приморского края, совместно покрывающих обеспечением всю сумму </w:t>
      </w:r>
      <w:proofErr w:type="spellStart"/>
      <w:r w:rsidRPr="00AE5262">
        <w:rPr>
          <w:b w:val="0"/>
          <w:bCs w:val="0"/>
          <w:color w:val="212529"/>
          <w:sz w:val="28"/>
          <w:szCs w:val="28"/>
        </w:rPr>
        <w:t>микрозайма</w:t>
      </w:r>
      <w:proofErr w:type="spellEnd"/>
      <w:r w:rsidRPr="00AE5262">
        <w:rPr>
          <w:b w:val="0"/>
          <w:bCs w:val="0"/>
          <w:color w:val="212529"/>
          <w:sz w:val="28"/>
          <w:szCs w:val="28"/>
        </w:rPr>
        <w:t xml:space="preserve"> с процентами за период пользования </w:t>
      </w:r>
      <w:proofErr w:type="spellStart"/>
      <w:r w:rsidRPr="00AE5262">
        <w:rPr>
          <w:b w:val="0"/>
          <w:bCs w:val="0"/>
          <w:color w:val="212529"/>
          <w:sz w:val="28"/>
          <w:szCs w:val="28"/>
        </w:rPr>
        <w:t>микрозаймом</w:t>
      </w:r>
      <w:proofErr w:type="spellEnd"/>
      <w:r w:rsidRPr="00AE5262">
        <w:rPr>
          <w:b w:val="0"/>
          <w:bCs w:val="0"/>
          <w:color w:val="212529"/>
          <w:sz w:val="28"/>
          <w:szCs w:val="28"/>
        </w:rPr>
        <w:t>;</w:t>
      </w:r>
    </w:p>
    <w:p w:rsidR="00CC5030" w:rsidRPr="00AE5262" w:rsidRDefault="00CC5030" w:rsidP="00CC5030">
      <w:pPr>
        <w:pStyle w:val="1"/>
        <w:shd w:val="clear" w:color="auto" w:fill="FFFFFF"/>
        <w:ind w:firstLine="708"/>
        <w:jc w:val="both"/>
        <w:rPr>
          <w:b w:val="0"/>
          <w:bCs w:val="0"/>
          <w:color w:val="212529"/>
          <w:sz w:val="28"/>
          <w:szCs w:val="28"/>
        </w:rPr>
      </w:pPr>
      <w:r w:rsidRPr="00AE5262">
        <w:rPr>
          <w:b w:val="0"/>
          <w:bCs w:val="0"/>
          <w:color w:val="212529"/>
          <w:sz w:val="28"/>
          <w:szCs w:val="28"/>
        </w:rPr>
        <w:t xml:space="preserve">3 000 000 рублей – при отсутствии залогового обеспечения, но при наличии поручительства Гарантийного Фонда Приморского края на сумму не менее 70% от суммы </w:t>
      </w:r>
      <w:proofErr w:type="spellStart"/>
      <w:r w:rsidRPr="00AE5262">
        <w:rPr>
          <w:b w:val="0"/>
          <w:bCs w:val="0"/>
          <w:color w:val="212529"/>
          <w:sz w:val="28"/>
          <w:szCs w:val="28"/>
        </w:rPr>
        <w:t>микрозайма</w:t>
      </w:r>
      <w:proofErr w:type="spellEnd"/>
      <w:r w:rsidRPr="00AE5262">
        <w:rPr>
          <w:b w:val="0"/>
          <w:bCs w:val="0"/>
          <w:color w:val="212529"/>
          <w:sz w:val="28"/>
          <w:szCs w:val="28"/>
        </w:rPr>
        <w:t>. МКК «Фонд развития Приморского края» оставляет за собой право запросить дополнительное обеспечение в виде залога и/или поручительства.</w:t>
      </w:r>
    </w:p>
    <w:p w:rsidR="00CC5030" w:rsidRPr="00AE5262" w:rsidRDefault="00CC5030" w:rsidP="00CC5030">
      <w:pPr>
        <w:pStyle w:val="1"/>
        <w:shd w:val="clear" w:color="auto" w:fill="FFFFFF"/>
        <w:spacing w:before="0" w:beforeAutospacing="0"/>
        <w:ind w:firstLine="708"/>
        <w:jc w:val="both"/>
        <w:rPr>
          <w:b w:val="0"/>
          <w:bCs w:val="0"/>
          <w:color w:val="212529"/>
          <w:sz w:val="28"/>
          <w:szCs w:val="28"/>
        </w:rPr>
      </w:pPr>
      <w:r w:rsidRPr="00FE5260">
        <w:rPr>
          <w:bCs w:val="0"/>
          <w:color w:val="212529"/>
          <w:sz w:val="28"/>
          <w:szCs w:val="28"/>
        </w:rPr>
        <w:t>Срок займа:</w:t>
      </w:r>
      <w:r w:rsidRPr="00AE5262">
        <w:rPr>
          <w:b w:val="0"/>
          <w:bCs w:val="0"/>
          <w:color w:val="212529"/>
          <w:sz w:val="28"/>
          <w:szCs w:val="28"/>
        </w:rPr>
        <w:t xml:space="preserve"> от 1 месяца до 36 месяцев. Возможна отсрочка по оплате основного долга до 6 мес.</w:t>
      </w:r>
    </w:p>
    <w:p w:rsidR="00BA5336" w:rsidRPr="00AE5262" w:rsidRDefault="00CC5030" w:rsidP="00CC5030">
      <w:pPr>
        <w:pStyle w:val="1"/>
        <w:shd w:val="clear" w:color="auto" w:fill="FFFFFF"/>
        <w:spacing w:before="0" w:beforeAutospacing="0"/>
        <w:rPr>
          <w:b w:val="0"/>
          <w:bCs w:val="0"/>
          <w:color w:val="212529"/>
          <w:sz w:val="28"/>
          <w:szCs w:val="28"/>
        </w:rPr>
      </w:pPr>
      <w:r w:rsidRPr="00AE5262">
        <w:rPr>
          <w:b w:val="0"/>
          <w:bCs w:val="0"/>
          <w:color w:val="212529"/>
          <w:sz w:val="28"/>
          <w:szCs w:val="28"/>
        </w:rPr>
        <w:t xml:space="preserve">Подробнее по ссылке: </w:t>
      </w:r>
      <w:hyperlink r:id="rId10" w:history="1">
        <w:r w:rsidRPr="00AE5262">
          <w:rPr>
            <w:rStyle w:val="a4"/>
            <w:b w:val="0"/>
            <w:bCs w:val="0"/>
            <w:sz w:val="28"/>
            <w:szCs w:val="28"/>
          </w:rPr>
          <w:t>https://mfoprim.ru/loan/manufacture</w:t>
        </w:r>
      </w:hyperlink>
    </w:p>
    <w:p w:rsidR="006962C7" w:rsidRDefault="006962C7" w:rsidP="00CC5030">
      <w:pPr>
        <w:pStyle w:val="1"/>
        <w:shd w:val="clear" w:color="auto" w:fill="FFFFFF"/>
        <w:rPr>
          <w:bCs w:val="0"/>
          <w:color w:val="212529"/>
          <w:sz w:val="28"/>
          <w:szCs w:val="28"/>
        </w:rPr>
      </w:pPr>
    </w:p>
    <w:p w:rsidR="00CC5030" w:rsidRPr="004D44C1" w:rsidRDefault="00CC5030" w:rsidP="00CC5030">
      <w:pPr>
        <w:pStyle w:val="1"/>
        <w:shd w:val="clear" w:color="auto" w:fill="FFFFFF"/>
        <w:rPr>
          <w:bCs w:val="0"/>
          <w:color w:val="212529"/>
          <w:sz w:val="32"/>
          <w:szCs w:val="32"/>
        </w:rPr>
      </w:pPr>
      <w:proofErr w:type="spellStart"/>
      <w:r w:rsidRPr="004D44C1">
        <w:rPr>
          <w:bCs w:val="0"/>
          <w:color w:val="212529"/>
          <w:sz w:val="32"/>
          <w:szCs w:val="32"/>
        </w:rPr>
        <w:t>Микрозаем</w:t>
      </w:r>
      <w:proofErr w:type="spellEnd"/>
      <w:r w:rsidRPr="004D44C1">
        <w:rPr>
          <w:bCs w:val="0"/>
          <w:color w:val="212529"/>
          <w:sz w:val="32"/>
          <w:szCs w:val="32"/>
        </w:rPr>
        <w:t xml:space="preserve"> «Бизнес-обучение»</w:t>
      </w:r>
    </w:p>
    <w:p w:rsidR="00CC5030" w:rsidRPr="00AE5262" w:rsidRDefault="00CC5030" w:rsidP="00B51E66">
      <w:pPr>
        <w:pStyle w:val="1"/>
        <w:shd w:val="clear" w:color="auto" w:fill="FFFFFF"/>
        <w:spacing w:before="0" w:beforeAutospacing="0" w:after="0" w:afterAutospacing="0"/>
        <w:ind w:firstLine="708"/>
        <w:jc w:val="both"/>
        <w:rPr>
          <w:b w:val="0"/>
          <w:bCs w:val="0"/>
          <w:color w:val="212529"/>
          <w:sz w:val="28"/>
          <w:szCs w:val="28"/>
        </w:rPr>
      </w:pPr>
      <w:r w:rsidRPr="00AE5262">
        <w:rPr>
          <w:b w:val="0"/>
          <w:bCs w:val="0"/>
          <w:color w:val="212529"/>
          <w:sz w:val="28"/>
          <w:szCs w:val="28"/>
        </w:rPr>
        <w:t>Заём на обучение кадров предприятия или ИП в высших и средне-специальных учебных заведениях профессионального образования</w:t>
      </w:r>
    </w:p>
    <w:p w:rsidR="00CC5030" w:rsidRPr="006962C7" w:rsidRDefault="00CC5030" w:rsidP="00CC5030">
      <w:pPr>
        <w:pStyle w:val="1"/>
        <w:shd w:val="clear" w:color="auto" w:fill="FFFFFF"/>
        <w:rPr>
          <w:bCs w:val="0"/>
          <w:i/>
          <w:color w:val="212529"/>
          <w:sz w:val="28"/>
          <w:szCs w:val="28"/>
        </w:rPr>
      </w:pPr>
      <w:r w:rsidRPr="006962C7">
        <w:rPr>
          <w:bCs w:val="0"/>
          <w:i/>
          <w:color w:val="212529"/>
          <w:sz w:val="28"/>
          <w:szCs w:val="28"/>
        </w:rPr>
        <w:t>Основные условия</w:t>
      </w:r>
    </w:p>
    <w:p w:rsidR="00CC5030" w:rsidRPr="006962C7" w:rsidRDefault="00CC5030" w:rsidP="00B51E66">
      <w:pPr>
        <w:pStyle w:val="1"/>
        <w:shd w:val="clear" w:color="auto" w:fill="FFFFFF"/>
        <w:spacing w:before="0" w:beforeAutospacing="0" w:after="0" w:afterAutospacing="0"/>
        <w:rPr>
          <w:b w:val="0"/>
          <w:bCs w:val="0"/>
          <w:i/>
          <w:color w:val="212529"/>
          <w:sz w:val="28"/>
          <w:szCs w:val="28"/>
          <w:u w:val="single"/>
        </w:rPr>
      </w:pPr>
      <w:r w:rsidRPr="006962C7">
        <w:rPr>
          <w:b w:val="0"/>
          <w:bCs w:val="0"/>
          <w:i/>
          <w:color w:val="212529"/>
          <w:sz w:val="28"/>
          <w:szCs w:val="28"/>
          <w:u w:val="single"/>
        </w:rPr>
        <w:t>С залоговым обеспечением</w:t>
      </w:r>
    </w:p>
    <w:p w:rsidR="00CC5030" w:rsidRPr="00AE5262" w:rsidRDefault="00CC5030" w:rsidP="004D44C1">
      <w:pPr>
        <w:pStyle w:val="1"/>
        <w:shd w:val="clear" w:color="auto" w:fill="FFFFFF"/>
        <w:spacing w:before="0" w:beforeAutospacing="0" w:after="0" w:afterAutospacing="0"/>
        <w:ind w:firstLine="284"/>
        <w:jc w:val="both"/>
        <w:rPr>
          <w:b w:val="0"/>
          <w:bCs w:val="0"/>
          <w:color w:val="212529"/>
          <w:sz w:val="28"/>
          <w:szCs w:val="28"/>
        </w:rPr>
      </w:pPr>
      <w:r w:rsidRPr="00B51E66">
        <w:rPr>
          <w:bCs w:val="0"/>
          <w:color w:val="212529"/>
          <w:sz w:val="28"/>
          <w:szCs w:val="28"/>
        </w:rPr>
        <w:t>Сумма займа</w:t>
      </w:r>
      <w:r w:rsidRPr="00AE5262">
        <w:rPr>
          <w:b w:val="0"/>
          <w:bCs w:val="0"/>
          <w:color w:val="212529"/>
          <w:sz w:val="28"/>
          <w:szCs w:val="28"/>
        </w:rPr>
        <w:t>: от 10 000 руб. до 5 000 000 руб. - для субъектов МСП</w:t>
      </w:r>
    </w:p>
    <w:p w:rsidR="00CC5030" w:rsidRPr="00AE5262" w:rsidRDefault="00CC5030" w:rsidP="004D44C1">
      <w:pPr>
        <w:pStyle w:val="1"/>
        <w:shd w:val="clear" w:color="auto" w:fill="FFFFFF"/>
        <w:spacing w:before="0" w:beforeAutospacing="0" w:after="0" w:afterAutospacing="0"/>
        <w:ind w:firstLine="284"/>
        <w:jc w:val="both"/>
        <w:rPr>
          <w:b w:val="0"/>
          <w:bCs w:val="0"/>
          <w:color w:val="212529"/>
          <w:sz w:val="28"/>
          <w:szCs w:val="28"/>
        </w:rPr>
      </w:pPr>
      <w:r w:rsidRPr="00B51E66">
        <w:rPr>
          <w:bCs w:val="0"/>
          <w:color w:val="212529"/>
          <w:sz w:val="28"/>
          <w:szCs w:val="28"/>
        </w:rPr>
        <w:t>Ставка</w:t>
      </w:r>
      <w:r w:rsidRPr="00AE5262">
        <w:rPr>
          <w:b w:val="0"/>
          <w:bCs w:val="0"/>
          <w:color w:val="212529"/>
          <w:sz w:val="28"/>
          <w:szCs w:val="28"/>
        </w:rPr>
        <w:t xml:space="preserve">: от 5% до 6 % </w:t>
      </w:r>
      <w:proofErr w:type="gramStart"/>
      <w:r w:rsidRPr="00AE5262">
        <w:rPr>
          <w:b w:val="0"/>
          <w:bCs w:val="0"/>
          <w:color w:val="212529"/>
          <w:sz w:val="28"/>
          <w:szCs w:val="28"/>
        </w:rPr>
        <w:t>годовых</w:t>
      </w:r>
      <w:proofErr w:type="gramEnd"/>
    </w:p>
    <w:p w:rsidR="00CC5030" w:rsidRPr="00AE5262" w:rsidRDefault="00CC5030" w:rsidP="004D44C1">
      <w:pPr>
        <w:pStyle w:val="1"/>
        <w:shd w:val="clear" w:color="auto" w:fill="FFFFFF"/>
        <w:spacing w:before="0" w:beforeAutospacing="0" w:after="0" w:afterAutospacing="0"/>
        <w:ind w:firstLine="284"/>
        <w:jc w:val="both"/>
        <w:rPr>
          <w:b w:val="0"/>
          <w:bCs w:val="0"/>
          <w:color w:val="212529"/>
          <w:sz w:val="28"/>
          <w:szCs w:val="28"/>
        </w:rPr>
      </w:pPr>
      <w:r w:rsidRPr="00B51E66">
        <w:rPr>
          <w:bCs w:val="0"/>
          <w:color w:val="212529"/>
          <w:sz w:val="28"/>
          <w:szCs w:val="28"/>
        </w:rPr>
        <w:t>Срок</w:t>
      </w:r>
      <w:r w:rsidRPr="00AE5262">
        <w:rPr>
          <w:b w:val="0"/>
          <w:bCs w:val="0"/>
          <w:color w:val="212529"/>
          <w:sz w:val="28"/>
          <w:szCs w:val="28"/>
        </w:rPr>
        <w:t>: от 1 мес. до 36 мес.</w:t>
      </w:r>
    </w:p>
    <w:p w:rsidR="00CC5030" w:rsidRPr="00AE5262" w:rsidRDefault="00CC5030" w:rsidP="006962C7">
      <w:pPr>
        <w:pStyle w:val="1"/>
        <w:shd w:val="clear" w:color="auto" w:fill="FFFFFF"/>
        <w:ind w:firstLine="284"/>
        <w:jc w:val="both"/>
        <w:rPr>
          <w:b w:val="0"/>
          <w:bCs w:val="0"/>
          <w:color w:val="212529"/>
          <w:sz w:val="28"/>
          <w:szCs w:val="28"/>
        </w:rPr>
      </w:pPr>
      <w:r w:rsidRPr="00AE5262">
        <w:rPr>
          <w:b w:val="0"/>
          <w:bCs w:val="0"/>
          <w:color w:val="212529"/>
          <w:sz w:val="28"/>
          <w:szCs w:val="28"/>
        </w:rPr>
        <w:t xml:space="preserve">Залог от 30% от суммы </w:t>
      </w:r>
      <w:proofErr w:type="spellStart"/>
      <w:r w:rsidRPr="00AE5262">
        <w:rPr>
          <w:b w:val="0"/>
          <w:bCs w:val="0"/>
          <w:color w:val="212529"/>
          <w:sz w:val="28"/>
          <w:szCs w:val="28"/>
        </w:rPr>
        <w:t>микрозайма</w:t>
      </w:r>
      <w:proofErr w:type="spellEnd"/>
      <w:r w:rsidRPr="00AE5262">
        <w:rPr>
          <w:b w:val="0"/>
          <w:bCs w:val="0"/>
          <w:color w:val="212529"/>
          <w:sz w:val="28"/>
          <w:szCs w:val="28"/>
        </w:rPr>
        <w:t xml:space="preserve"> с процентами</w:t>
      </w:r>
    </w:p>
    <w:p w:rsidR="00CC5030" w:rsidRDefault="00CC5030" w:rsidP="00B51E66">
      <w:pPr>
        <w:pStyle w:val="1"/>
        <w:shd w:val="clear" w:color="auto" w:fill="FFFFFF"/>
        <w:spacing w:before="0" w:beforeAutospacing="0" w:after="0" w:afterAutospacing="0"/>
        <w:ind w:firstLine="284"/>
        <w:jc w:val="both"/>
        <w:rPr>
          <w:b w:val="0"/>
          <w:bCs w:val="0"/>
          <w:color w:val="212529"/>
          <w:sz w:val="28"/>
          <w:szCs w:val="28"/>
        </w:rPr>
      </w:pPr>
      <w:r w:rsidRPr="00AE5262">
        <w:rPr>
          <w:b w:val="0"/>
          <w:bCs w:val="0"/>
          <w:color w:val="212529"/>
          <w:sz w:val="28"/>
          <w:szCs w:val="28"/>
        </w:rPr>
        <w:t>При неполном залоговом обеспечении необходимо поручительство Гарантийного Фонда Приморского края</w:t>
      </w:r>
    </w:p>
    <w:p w:rsidR="00B51E66" w:rsidRPr="00B51E66" w:rsidRDefault="00B51E66" w:rsidP="00B51E66">
      <w:pPr>
        <w:pStyle w:val="1"/>
        <w:shd w:val="clear" w:color="auto" w:fill="FFFFFF"/>
        <w:spacing w:before="0" w:beforeAutospacing="0" w:after="0" w:afterAutospacing="0"/>
        <w:ind w:firstLine="284"/>
        <w:jc w:val="both"/>
        <w:rPr>
          <w:b w:val="0"/>
          <w:bCs w:val="0"/>
          <w:color w:val="212529"/>
          <w:sz w:val="16"/>
          <w:szCs w:val="16"/>
        </w:rPr>
      </w:pPr>
    </w:p>
    <w:p w:rsidR="00CC5030" w:rsidRPr="00AE5262" w:rsidRDefault="00CC5030" w:rsidP="00B51E66">
      <w:pPr>
        <w:pStyle w:val="1"/>
        <w:shd w:val="clear" w:color="auto" w:fill="FFFFFF"/>
        <w:spacing w:before="0" w:beforeAutospacing="0" w:after="0" w:afterAutospacing="0"/>
        <w:ind w:firstLine="284"/>
        <w:jc w:val="both"/>
        <w:rPr>
          <w:b w:val="0"/>
          <w:bCs w:val="0"/>
          <w:color w:val="212529"/>
          <w:sz w:val="28"/>
          <w:szCs w:val="28"/>
        </w:rPr>
      </w:pPr>
      <w:r w:rsidRPr="00AE5262">
        <w:rPr>
          <w:b w:val="0"/>
          <w:bCs w:val="0"/>
          <w:color w:val="212529"/>
          <w:sz w:val="28"/>
          <w:szCs w:val="28"/>
        </w:rPr>
        <w:t>Отсрочка до 6 мес. по оплате основного долга</w:t>
      </w:r>
    </w:p>
    <w:p w:rsidR="00CC5030" w:rsidRPr="006962C7" w:rsidRDefault="00CC5030" w:rsidP="006962C7">
      <w:pPr>
        <w:pStyle w:val="1"/>
        <w:shd w:val="clear" w:color="auto" w:fill="FFFFFF"/>
        <w:ind w:firstLine="284"/>
        <w:jc w:val="both"/>
        <w:rPr>
          <w:b w:val="0"/>
          <w:bCs w:val="0"/>
          <w:i/>
          <w:color w:val="212529"/>
          <w:sz w:val="28"/>
          <w:szCs w:val="28"/>
          <w:u w:val="single"/>
        </w:rPr>
      </w:pPr>
      <w:r w:rsidRPr="006962C7">
        <w:rPr>
          <w:b w:val="0"/>
          <w:bCs w:val="0"/>
          <w:i/>
          <w:color w:val="212529"/>
          <w:sz w:val="28"/>
          <w:szCs w:val="28"/>
          <w:u w:val="single"/>
        </w:rPr>
        <w:lastRenderedPageBreak/>
        <w:t>Без залога</w:t>
      </w:r>
    </w:p>
    <w:p w:rsidR="00CC5030" w:rsidRPr="00AE5262" w:rsidRDefault="00CC5030" w:rsidP="004D44C1">
      <w:pPr>
        <w:pStyle w:val="1"/>
        <w:shd w:val="clear" w:color="auto" w:fill="FFFFFF"/>
        <w:spacing w:before="0" w:beforeAutospacing="0" w:after="0" w:afterAutospacing="0"/>
        <w:ind w:firstLine="284"/>
        <w:jc w:val="both"/>
        <w:rPr>
          <w:b w:val="0"/>
          <w:bCs w:val="0"/>
          <w:color w:val="212529"/>
          <w:sz w:val="28"/>
          <w:szCs w:val="28"/>
        </w:rPr>
      </w:pPr>
      <w:r w:rsidRPr="00B51E66">
        <w:rPr>
          <w:bCs w:val="0"/>
          <w:color w:val="212529"/>
          <w:sz w:val="28"/>
          <w:szCs w:val="28"/>
        </w:rPr>
        <w:t>Сумма займа</w:t>
      </w:r>
      <w:r w:rsidRPr="00AE5262">
        <w:rPr>
          <w:b w:val="0"/>
          <w:bCs w:val="0"/>
          <w:color w:val="212529"/>
          <w:sz w:val="28"/>
          <w:szCs w:val="28"/>
        </w:rPr>
        <w:t>: от 10 000 руб. до 1 500 000 руб.</w:t>
      </w:r>
    </w:p>
    <w:p w:rsidR="00CC5030" w:rsidRPr="00AE5262" w:rsidRDefault="00CC5030" w:rsidP="004D44C1">
      <w:pPr>
        <w:pStyle w:val="1"/>
        <w:shd w:val="clear" w:color="auto" w:fill="FFFFFF"/>
        <w:spacing w:before="0" w:beforeAutospacing="0" w:after="0" w:afterAutospacing="0"/>
        <w:ind w:firstLine="284"/>
        <w:jc w:val="both"/>
        <w:rPr>
          <w:b w:val="0"/>
          <w:bCs w:val="0"/>
          <w:color w:val="212529"/>
          <w:sz w:val="28"/>
          <w:szCs w:val="28"/>
        </w:rPr>
      </w:pPr>
      <w:r w:rsidRPr="00B51E66">
        <w:rPr>
          <w:bCs w:val="0"/>
          <w:color w:val="212529"/>
          <w:sz w:val="28"/>
          <w:szCs w:val="28"/>
        </w:rPr>
        <w:t>Ставка</w:t>
      </w:r>
      <w:r w:rsidRPr="00AE5262">
        <w:rPr>
          <w:b w:val="0"/>
          <w:bCs w:val="0"/>
          <w:color w:val="212529"/>
          <w:sz w:val="28"/>
          <w:szCs w:val="28"/>
        </w:rPr>
        <w:t xml:space="preserve">: 8% до 9% </w:t>
      </w:r>
      <w:proofErr w:type="gramStart"/>
      <w:r w:rsidRPr="00AE5262">
        <w:rPr>
          <w:b w:val="0"/>
          <w:bCs w:val="0"/>
          <w:color w:val="212529"/>
          <w:sz w:val="28"/>
          <w:szCs w:val="28"/>
        </w:rPr>
        <w:t>годовых</w:t>
      </w:r>
      <w:proofErr w:type="gramEnd"/>
      <w:r w:rsidRPr="00AE5262">
        <w:rPr>
          <w:b w:val="0"/>
          <w:bCs w:val="0"/>
          <w:color w:val="212529"/>
          <w:sz w:val="28"/>
          <w:szCs w:val="28"/>
        </w:rPr>
        <w:t xml:space="preserve">             </w:t>
      </w:r>
    </w:p>
    <w:p w:rsidR="00CC5030" w:rsidRPr="00AE5262" w:rsidRDefault="00CC5030" w:rsidP="004D44C1">
      <w:pPr>
        <w:pStyle w:val="1"/>
        <w:shd w:val="clear" w:color="auto" w:fill="FFFFFF"/>
        <w:spacing w:before="0" w:beforeAutospacing="0" w:after="0" w:afterAutospacing="0"/>
        <w:ind w:firstLine="284"/>
        <w:jc w:val="both"/>
        <w:rPr>
          <w:b w:val="0"/>
          <w:bCs w:val="0"/>
          <w:color w:val="212529"/>
          <w:sz w:val="28"/>
          <w:szCs w:val="28"/>
        </w:rPr>
      </w:pPr>
      <w:r w:rsidRPr="00B51E66">
        <w:rPr>
          <w:bCs w:val="0"/>
          <w:color w:val="212529"/>
          <w:sz w:val="28"/>
          <w:szCs w:val="28"/>
        </w:rPr>
        <w:t>Срок</w:t>
      </w:r>
      <w:r w:rsidRPr="00AE5262">
        <w:rPr>
          <w:b w:val="0"/>
          <w:bCs w:val="0"/>
          <w:color w:val="212529"/>
          <w:sz w:val="28"/>
          <w:szCs w:val="28"/>
        </w:rPr>
        <w:t>: от 1 мес. до 36 мес.</w:t>
      </w:r>
    </w:p>
    <w:p w:rsidR="00CC5030" w:rsidRPr="00AE5262" w:rsidRDefault="00CC5030" w:rsidP="006962C7">
      <w:pPr>
        <w:pStyle w:val="1"/>
        <w:shd w:val="clear" w:color="auto" w:fill="FFFFFF"/>
        <w:ind w:firstLine="284"/>
        <w:jc w:val="both"/>
        <w:rPr>
          <w:b w:val="0"/>
          <w:bCs w:val="0"/>
          <w:color w:val="212529"/>
          <w:sz w:val="28"/>
          <w:szCs w:val="28"/>
        </w:rPr>
      </w:pPr>
      <w:r w:rsidRPr="00AE5262">
        <w:rPr>
          <w:b w:val="0"/>
          <w:bCs w:val="0"/>
          <w:color w:val="212529"/>
          <w:sz w:val="28"/>
          <w:szCs w:val="28"/>
        </w:rPr>
        <w:t>Требуется поручительство Гарантийного Фонда Приморского края</w:t>
      </w:r>
    </w:p>
    <w:p w:rsidR="00CC5030" w:rsidRPr="00AE5262" w:rsidRDefault="00CC5030" w:rsidP="006962C7">
      <w:pPr>
        <w:pStyle w:val="1"/>
        <w:shd w:val="clear" w:color="auto" w:fill="FFFFFF"/>
        <w:ind w:firstLine="284"/>
        <w:jc w:val="both"/>
        <w:rPr>
          <w:b w:val="0"/>
          <w:bCs w:val="0"/>
          <w:color w:val="212529"/>
          <w:sz w:val="28"/>
          <w:szCs w:val="28"/>
        </w:rPr>
      </w:pPr>
      <w:r w:rsidRPr="00AE5262">
        <w:rPr>
          <w:b w:val="0"/>
          <w:bCs w:val="0"/>
          <w:color w:val="212529"/>
          <w:sz w:val="28"/>
          <w:szCs w:val="28"/>
        </w:rPr>
        <w:t>Отсрочка до 6 мес. по оплате основного долга</w:t>
      </w:r>
    </w:p>
    <w:p w:rsidR="00CC5030" w:rsidRPr="00AE5262" w:rsidRDefault="00CC5030" w:rsidP="006962C7">
      <w:pPr>
        <w:pStyle w:val="1"/>
        <w:shd w:val="clear" w:color="auto" w:fill="FFFFFF"/>
        <w:spacing w:before="0" w:beforeAutospacing="0"/>
        <w:ind w:firstLine="284"/>
        <w:jc w:val="both"/>
        <w:rPr>
          <w:b w:val="0"/>
          <w:bCs w:val="0"/>
          <w:color w:val="212529"/>
          <w:sz w:val="28"/>
          <w:szCs w:val="28"/>
        </w:rPr>
      </w:pPr>
      <w:r w:rsidRPr="00AE5262">
        <w:rPr>
          <w:b w:val="0"/>
          <w:bCs w:val="0"/>
          <w:color w:val="212529"/>
          <w:sz w:val="28"/>
          <w:szCs w:val="28"/>
        </w:rPr>
        <w:t>Возможность получение максимальной суммы в размере 5 млн. рублей без залогового обеспечения под поручительство Гарантийного Фонда Приморского края</w:t>
      </w:r>
    </w:p>
    <w:p w:rsidR="00CC5030" w:rsidRPr="00AE5262" w:rsidRDefault="00CC5030" w:rsidP="00CC5030">
      <w:pPr>
        <w:pStyle w:val="1"/>
        <w:shd w:val="clear" w:color="auto" w:fill="FFFFFF"/>
        <w:spacing w:before="0" w:beforeAutospacing="0"/>
        <w:rPr>
          <w:b w:val="0"/>
          <w:bCs w:val="0"/>
          <w:color w:val="212529"/>
          <w:sz w:val="28"/>
          <w:szCs w:val="28"/>
        </w:rPr>
      </w:pPr>
      <w:r w:rsidRPr="00AE5262">
        <w:rPr>
          <w:b w:val="0"/>
          <w:bCs w:val="0"/>
          <w:color w:val="212529"/>
          <w:sz w:val="28"/>
          <w:szCs w:val="28"/>
        </w:rPr>
        <w:t xml:space="preserve">Подробнее по ссылке: </w:t>
      </w:r>
      <w:hyperlink r:id="rId11" w:history="1">
        <w:r w:rsidR="00544A52" w:rsidRPr="00AE5262">
          <w:rPr>
            <w:rStyle w:val="a4"/>
            <w:b w:val="0"/>
            <w:bCs w:val="0"/>
            <w:sz w:val="28"/>
            <w:szCs w:val="28"/>
          </w:rPr>
          <w:t>https://mfoprim.ru/loan/businesseducate</w:t>
        </w:r>
      </w:hyperlink>
    </w:p>
    <w:p w:rsidR="006962C7" w:rsidRDefault="006962C7" w:rsidP="00544A52">
      <w:pPr>
        <w:pStyle w:val="1"/>
        <w:shd w:val="clear" w:color="auto" w:fill="FFFFFF"/>
        <w:rPr>
          <w:bCs w:val="0"/>
          <w:color w:val="212529"/>
          <w:sz w:val="28"/>
          <w:szCs w:val="28"/>
        </w:rPr>
      </w:pPr>
    </w:p>
    <w:p w:rsidR="00544A52" w:rsidRPr="004D44C1" w:rsidRDefault="00544A52" w:rsidP="00544A52">
      <w:pPr>
        <w:pStyle w:val="1"/>
        <w:shd w:val="clear" w:color="auto" w:fill="FFFFFF"/>
        <w:rPr>
          <w:bCs w:val="0"/>
          <w:color w:val="212529"/>
          <w:sz w:val="32"/>
          <w:szCs w:val="32"/>
        </w:rPr>
      </w:pPr>
      <w:proofErr w:type="spellStart"/>
      <w:r w:rsidRPr="004D44C1">
        <w:rPr>
          <w:bCs w:val="0"/>
          <w:color w:val="212529"/>
          <w:sz w:val="32"/>
          <w:szCs w:val="32"/>
        </w:rPr>
        <w:t>Микрозаем</w:t>
      </w:r>
      <w:proofErr w:type="spellEnd"/>
      <w:r w:rsidRPr="004D44C1">
        <w:rPr>
          <w:bCs w:val="0"/>
          <w:color w:val="212529"/>
          <w:sz w:val="32"/>
          <w:szCs w:val="32"/>
        </w:rPr>
        <w:t xml:space="preserve"> «Бизнес по франшизе»</w:t>
      </w:r>
    </w:p>
    <w:p w:rsidR="00544A52" w:rsidRPr="00AE5262" w:rsidRDefault="00544A52" w:rsidP="006962C7">
      <w:pPr>
        <w:pStyle w:val="1"/>
        <w:shd w:val="clear" w:color="auto" w:fill="FFFFFF"/>
        <w:spacing w:before="0" w:beforeAutospacing="0"/>
        <w:ind w:firstLine="284"/>
        <w:jc w:val="both"/>
        <w:rPr>
          <w:b w:val="0"/>
          <w:bCs w:val="0"/>
          <w:color w:val="212529"/>
          <w:sz w:val="28"/>
          <w:szCs w:val="28"/>
        </w:rPr>
      </w:pPr>
      <w:r w:rsidRPr="00AE5262">
        <w:rPr>
          <w:b w:val="0"/>
          <w:bCs w:val="0"/>
          <w:color w:val="212529"/>
          <w:sz w:val="28"/>
          <w:szCs w:val="28"/>
        </w:rPr>
        <w:t>Для начинающих и действующих компаний и ИП, осуществляющих либо планирующих осуществлять бизнес по франшизе из списка франшиз, размещенного на официальном сайте Российской Ассоциации Франчайзинга</w:t>
      </w:r>
    </w:p>
    <w:p w:rsidR="00544A52" w:rsidRPr="00310BAE" w:rsidRDefault="00544A52" w:rsidP="006962C7">
      <w:pPr>
        <w:spacing w:after="100" w:afterAutospacing="1" w:line="240" w:lineRule="auto"/>
        <w:ind w:firstLine="284"/>
        <w:jc w:val="both"/>
        <w:outlineLvl w:val="0"/>
        <w:rPr>
          <w:rFonts w:ascii="Times New Roman" w:eastAsia="Times New Roman" w:hAnsi="Times New Roman" w:cs="Times New Roman"/>
          <w:b/>
          <w:i/>
          <w:color w:val="212529"/>
          <w:kern w:val="36"/>
          <w:sz w:val="28"/>
          <w:szCs w:val="28"/>
          <w:lang w:eastAsia="ru-RU"/>
        </w:rPr>
      </w:pPr>
      <w:r w:rsidRPr="00310BAE">
        <w:rPr>
          <w:rFonts w:ascii="Times New Roman" w:eastAsia="Times New Roman" w:hAnsi="Times New Roman" w:cs="Times New Roman"/>
          <w:b/>
          <w:i/>
          <w:color w:val="212529"/>
          <w:kern w:val="36"/>
          <w:sz w:val="28"/>
          <w:szCs w:val="28"/>
          <w:lang w:eastAsia="ru-RU"/>
        </w:rPr>
        <w:t>Основные условия</w:t>
      </w:r>
    </w:p>
    <w:p w:rsidR="00544A52" w:rsidRPr="00544A52" w:rsidRDefault="00544A52" w:rsidP="006962C7">
      <w:pPr>
        <w:shd w:val="clear" w:color="auto" w:fill="FFFFFF"/>
        <w:spacing w:after="100" w:afterAutospacing="1" w:line="240" w:lineRule="auto"/>
        <w:ind w:firstLine="284"/>
        <w:jc w:val="both"/>
        <w:outlineLvl w:val="3"/>
        <w:rPr>
          <w:rFonts w:ascii="Times New Roman" w:eastAsia="Times New Roman" w:hAnsi="Times New Roman" w:cs="Times New Roman"/>
          <w:i/>
          <w:color w:val="212529"/>
          <w:sz w:val="28"/>
          <w:szCs w:val="28"/>
          <w:u w:val="single"/>
          <w:lang w:eastAsia="ru-RU"/>
        </w:rPr>
      </w:pPr>
      <w:r w:rsidRPr="00544A52">
        <w:rPr>
          <w:rFonts w:ascii="Times New Roman" w:eastAsia="Times New Roman" w:hAnsi="Times New Roman" w:cs="Times New Roman"/>
          <w:i/>
          <w:color w:val="212529"/>
          <w:sz w:val="28"/>
          <w:szCs w:val="28"/>
          <w:u w:val="single"/>
          <w:lang w:eastAsia="ru-RU"/>
        </w:rPr>
        <w:t>С залоговым обеспечением</w:t>
      </w:r>
    </w:p>
    <w:p w:rsidR="00544A52" w:rsidRPr="00544A52" w:rsidRDefault="00544A52" w:rsidP="004D44C1">
      <w:pPr>
        <w:numPr>
          <w:ilvl w:val="0"/>
          <w:numId w:val="18"/>
        </w:numPr>
        <w:shd w:val="clear" w:color="auto" w:fill="FFFFFF"/>
        <w:tabs>
          <w:tab w:val="clear" w:pos="720"/>
          <w:tab w:val="num" w:pos="0"/>
        </w:tabs>
        <w:spacing w:after="0" w:line="240" w:lineRule="auto"/>
        <w:ind w:left="0" w:right="-74" w:firstLine="567"/>
        <w:jc w:val="both"/>
        <w:rPr>
          <w:rFonts w:ascii="Times New Roman" w:eastAsia="Times New Roman" w:hAnsi="Times New Roman" w:cs="Times New Roman"/>
          <w:color w:val="212529"/>
          <w:sz w:val="28"/>
          <w:szCs w:val="28"/>
          <w:lang w:eastAsia="ru-RU"/>
        </w:rPr>
      </w:pPr>
      <w:r w:rsidRPr="00B51E66">
        <w:rPr>
          <w:rFonts w:ascii="Times New Roman" w:eastAsia="Times New Roman" w:hAnsi="Times New Roman" w:cs="Times New Roman"/>
          <w:b/>
          <w:color w:val="212529"/>
          <w:sz w:val="28"/>
          <w:szCs w:val="28"/>
          <w:lang w:eastAsia="ru-RU"/>
        </w:rPr>
        <w:t>Сумма займа</w:t>
      </w:r>
      <w:r w:rsidRPr="00544A52">
        <w:rPr>
          <w:rFonts w:ascii="Times New Roman" w:eastAsia="Times New Roman" w:hAnsi="Times New Roman" w:cs="Times New Roman"/>
          <w:color w:val="212529"/>
          <w:sz w:val="28"/>
          <w:szCs w:val="28"/>
          <w:lang w:eastAsia="ru-RU"/>
        </w:rPr>
        <w:t>: от 10 000 руб. до 5 000 000 руб. - для субъектов МСП</w:t>
      </w:r>
    </w:p>
    <w:p w:rsidR="00544A52" w:rsidRPr="00544A52" w:rsidRDefault="00544A52" w:rsidP="004D44C1">
      <w:pPr>
        <w:numPr>
          <w:ilvl w:val="0"/>
          <w:numId w:val="18"/>
        </w:numPr>
        <w:shd w:val="clear" w:color="auto" w:fill="FFFFFF"/>
        <w:tabs>
          <w:tab w:val="clear" w:pos="720"/>
          <w:tab w:val="num" w:pos="0"/>
        </w:tabs>
        <w:spacing w:after="0" w:line="240" w:lineRule="auto"/>
        <w:ind w:left="0" w:right="-74" w:firstLine="567"/>
        <w:jc w:val="both"/>
        <w:rPr>
          <w:rFonts w:ascii="Times New Roman" w:eastAsia="Times New Roman" w:hAnsi="Times New Roman" w:cs="Times New Roman"/>
          <w:color w:val="212529"/>
          <w:sz w:val="28"/>
          <w:szCs w:val="28"/>
          <w:lang w:eastAsia="ru-RU"/>
        </w:rPr>
      </w:pPr>
      <w:r w:rsidRPr="00B51E66">
        <w:rPr>
          <w:rFonts w:ascii="Times New Roman" w:eastAsia="Times New Roman" w:hAnsi="Times New Roman" w:cs="Times New Roman"/>
          <w:b/>
          <w:color w:val="212529"/>
          <w:sz w:val="28"/>
          <w:szCs w:val="28"/>
          <w:lang w:eastAsia="ru-RU"/>
        </w:rPr>
        <w:t>Сумма займа</w:t>
      </w:r>
      <w:r w:rsidRPr="00544A52">
        <w:rPr>
          <w:rFonts w:ascii="Times New Roman" w:eastAsia="Times New Roman" w:hAnsi="Times New Roman" w:cs="Times New Roman"/>
          <w:color w:val="212529"/>
          <w:sz w:val="28"/>
          <w:szCs w:val="28"/>
          <w:lang w:eastAsia="ru-RU"/>
        </w:rPr>
        <w:t xml:space="preserve"> от 10 000 руб. до 500 000 </w:t>
      </w:r>
      <w:proofErr w:type="spellStart"/>
      <w:r w:rsidRPr="00544A52">
        <w:rPr>
          <w:rFonts w:ascii="Times New Roman" w:eastAsia="Times New Roman" w:hAnsi="Times New Roman" w:cs="Times New Roman"/>
          <w:color w:val="212529"/>
          <w:sz w:val="28"/>
          <w:szCs w:val="28"/>
          <w:lang w:eastAsia="ru-RU"/>
        </w:rPr>
        <w:t>руб</w:t>
      </w:r>
      <w:proofErr w:type="spellEnd"/>
      <w:r w:rsidRPr="00544A52">
        <w:rPr>
          <w:rFonts w:ascii="Times New Roman" w:eastAsia="Times New Roman" w:hAnsi="Times New Roman" w:cs="Times New Roman"/>
          <w:color w:val="212529"/>
          <w:sz w:val="28"/>
          <w:szCs w:val="28"/>
          <w:lang w:eastAsia="ru-RU"/>
        </w:rPr>
        <w:t xml:space="preserve"> - для </w:t>
      </w:r>
      <w:proofErr w:type="spellStart"/>
      <w:r w:rsidRPr="00544A52">
        <w:rPr>
          <w:rFonts w:ascii="Times New Roman" w:eastAsia="Times New Roman" w:hAnsi="Times New Roman" w:cs="Times New Roman"/>
          <w:color w:val="212529"/>
          <w:sz w:val="28"/>
          <w:szCs w:val="28"/>
          <w:lang w:eastAsia="ru-RU"/>
        </w:rPr>
        <w:t>самозанятых</w:t>
      </w:r>
      <w:proofErr w:type="spellEnd"/>
    </w:p>
    <w:p w:rsidR="00544A52" w:rsidRPr="00544A52" w:rsidRDefault="00544A52" w:rsidP="004D44C1">
      <w:pPr>
        <w:numPr>
          <w:ilvl w:val="0"/>
          <w:numId w:val="18"/>
        </w:numPr>
        <w:shd w:val="clear" w:color="auto" w:fill="FFFFFF"/>
        <w:tabs>
          <w:tab w:val="clear" w:pos="720"/>
          <w:tab w:val="num" w:pos="0"/>
        </w:tabs>
        <w:spacing w:after="0" w:line="240" w:lineRule="auto"/>
        <w:ind w:left="0" w:right="-74" w:firstLine="567"/>
        <w:jc w:val="both"/>
        <w:rPr>
          <w:rFonts w:ascii="Times New Roman" w:eastAsia="Times New Roman" w:hAnsi="Times New Roman" w:cs="Times New Roman"/>
          <w:color w:val="212529"/>
          <w:sz w:val="28"/>
          <w:szCs w:val="28"/>
          <w:lang w:eastAsia="ru-RU"/>
        </w:rPr>
      </w:pPr>
      <w:r w:rsidRPr="00B51E66">
        <w:rPr>
          <w:rFonts w:ascii="Times New Roman" w:eastAsia="Times New Roman" w:hAnsi="Times New Roman" w:cs="Times New Roman"/>
          <w:b/>
          <w:color w:val="212529"/>
          <w:sz w:val="28"/>
          <w:szCs w:val="28"/>
          <w:lang w:eastAsia="ru-RU"/>
        </w:rPr>
        <w:t>Ставка</w:t>
      </w:r>
      <w:r w:rsidRPr="00544A52">
        <w:rPr>
          <w:rFonts w:ascii="Times New Roman" w:eastAsia="Times New Roman" w:hAnsi="Times New Roman" w:cs="Times New Roman"/>
          <w:color w:val="212529"/>
          <w:sz w:val="28"/>
          <w:szCs w:val="28"/>
          <w:lang w:eastAsia="ru-RU"/>
        </w:rPr>
        <w:t xml:space="preserve">: от 5% до 6 % </w:t>
      </w:r>
      <w:proofErr w:type="gramStart"/>
      <w:r w:rsidRPr="00544A52">
        <w:rPr>
          <w:rFonts w:ascii="Times New Roman" w:eastAsia="Times New Roman" w:hAnsi="Times New Roman" w:cs="Times New Roman"/>
          <w:color w:val="212529"/>
          <w:sz w:val="28"/>
          <w:szCs w:val="28"/>
          <w:lang w:eastAsia="ru-RU"/>
        </w:rPr>
        <w:t>годовых</w:t>
      </w:r>
      <w:proofErr w:type="gramEnd"/>
    </w:p>
    <w:p w:rsidR="00544A52" w:rsidRPr="00544A52" w:rsidRDefault="00544A52" w:rsidP="004D44C1">
      <w:pPr>
        <w:numPr>
          <w:ilvl w:val="0"/>
          <w:numId w:val="18"/>
        </w:numPr>
        <w:shd w:val="clear" w:color="auto" w:fill="FFFFFF"/>
        <w:tabs>
          <w:tab w:val="clear" w:pos="720"/>
          <w:tab w:val="num" w:pos="0"/>
        </w:tabs>
        <w:spacing w:after="0" w:line="240" w:lineRule="auto"/>
        <w:ind w:left="0" w:right="-74" w:firstLine="567"/>
        <w:jc w:val="both"/>
        <w:rPr>
          <w:rFonts w:ascii="Times New Roman" w:eastAsia="Times New Roman" w:hAnsi="Times New Roman" w:cs="Times New Roman"/>
          <w:color w:val="212529"/>
          <w:sz w:val="28"/>
          <w:szCs w:val="28"/>
          <w:lang w:eastAsia="ru-RU"/>
        </w:rPr>
      </w:pPr>
      <w:r w:rsidRPr="00B51E66">
        <w:rPr>
          <w:rFonts w:ascii="Times New Roman" w:eastAsia="Times New Roman" w:hAnsi="Times New Roman" w:cs="Times New Roman"/>
          <w:b/>
          <w:color w:val="212529"/>
          <w:sz w:val="28"/>
          <w:szCs w:val="28"/>
          <w:lang w:eastAsia="ru-RU"/>
        </w:rPr>
        <w:t>Срок</w:t>
      </w:r>
      <w:r w:rsidRPr="00544A52">
        <w:rPr>
          <w:rFonts w:ascii="Times New Roman" w:eastAsia="Times New Roman" w:hAnsi="Times New Roman" w:cs="Times New Roman"/>
          <w:color w:val="212529"/>
          <w:sz w:val="28"/>
          <w:szCs w:val="28"/>
          <w:lang w:eastAsia="ru-RU"/>
        </w:rPr>
        <w:t>: от 1 мес. до 36 мес.</w:t>
      </w:r>
    </w:p>
    <w:p w:rsidR="00544A52" w:rsidRPr="00544A52" w:rsidRDefault="00544A52" w:rsidP="004D44C1">
      <w:pPr>
        <w:numPr>
          <w:ilvl w:val="0"/>
          <w:numId w:val="18"/>
        </w:numPr>
        <w:shd w:val="clear" w:color="auto" w:fill="FFFFFF"/>
        <w:tabs>
          <w:tab w:val="clear" w:pos="720"/>
          <w:tab w:val="num" w:pos="0"/>
        </w:tabs>
        <w:spacing w:after="0" w:line="240" w:lineRule="auto"/>
        <w:ind w:left="0" w:right="-74" w:firstLine="567"/>
        <w:jc w:val="both"/>
        <w:rPr>
          <w:rFonts w:ascii="Times New Roman" w:eastAsia="Times New Roman" w:hAnsi="Times New Roman" w:cs="Times New Roman"/>
          <w:color w:val="212529"/>
          <w:sz w:val="28"/>
          <w:szCs w:val="28"/>
          <w:lang w:eastAsia="ru-RU"/>
        </w:rPr>
      </w:pPr>
      <w:r w:rsidRPr="00544A52">
        <w:rPr>
          <w:rFonts w:ascii="Times New Roman" w:eastAsia="Times New Roman" w:hAnsi="Times New Roman" w:cs="Times New Roman"/>
          <w:color w:val="212529"/>
          <w:sz w:val="28"/>
          <w:szCs w:val="28"/>
          <w:lang w:eastAsia="ru-RU"/>
        </w:rPr>
        <w:t xml:space="preserve">Залог от 30% от суммы </w:t>
      </w:r>
      <w:proofErr w:type="spellStart"/>
      <w:r w:rsidRPr="00544A52">
        <w:rPr>
          <w:rFonts w:ascii="Times New Roman" w:eastAsia="Times New Roman" w:hAnsi="Times New Roman" w:cs="Times New Roman"/>
          <w:color w:val="212529"/>
          <w:sz w:val="28"/>
          <w:szCs w:val="28"/>
          <w:lang w:eastAsia="ru-RU"/>
        </w:rPr>
        <w:t>микрозайма</w:t>
      </w:r>
      <w:proofErr w:type="spellEnd"/>
      <w:r w:rsidRPr="00544A52">
        <w:rPr>
          <w:rFonts w:ascii="Times New Roman" w:eastAsia="Times New Roman" w:hAnsi="Times New Roman" w:cs="Times New Roman"/>
          <w:color w:val="212529"/>
          <w:sz w:val="28"/>
          <w:szCs w:val="28"/>
          <w:lang w:eastAsia="ru-RU"/>
        </w:rPr>
        <w:t xml:space="preserve"> с процентами</w:t>
      </w:r>
    </w:p>
    <w:p w:rsidR="00544A52" w:rsidRPr="00544A52" w:rsidRDefault="00544A52" w:rsidP="00310BAE">
      <w:pPr>
        <w:numPr>
          <w:ilvl w:val="0"/>
          <w:numId w:val="18"/>
        </w:numPr>
        <w:shd w:val="clear" w:color="auto" w:fill="FFFFFF"/>
        <w:tabs>
          <w:tab w:val="clear" w:pos="720"/>
          <w:tab w:val="num" w:pos="0"/>
        </w:tabs>
        <w:spacing w:before="150" w:after="150" w:line="240" w:lineRule="auto"/>
        <w:ind w:left="0" w:right="-75" w:firstLine="567"/>
        <w:jc w:val="both"/>
        <w:rPr>
          <w:rFonts w:ascii="Times New Roman" w:eastAsia="Times New Roman" w:hAnsi="Times New Roman" w:cs="Times New Roman"/>
          <w:color w:val="212529"/>
          <w:sz w:val="28"/>
          <w:szCs w:val="28"/>
          <w:lang w:eastAsia="ru-RU"/>
        </w:rPr>
      </w:pPr>
      <w:r w:rsidRPr="00544A52">
        <w:rPr>
          <w:rFonts w:ascii="Times New Roman" w:eastAsia="Times New Roman" w:hAnsi="Times New Roman" w:cs="Times New Roman"/>
          <w:color w:val="212529"/>
          <w:sz w:val="28"/>
          <w:szCs w:val="28"/>
          <w:lang w:eastAsia="ru-RU"/>
        </w:rPr>
        <w:t>При неполном залоговом обеспечении необходимо поручительство Гарантийного Фонда Приморского края</w:t>
      </w:r>
    </w:p>
    <w:p w:rsidR="00544A52" w:rsidRPr="00544A52" w:rsidRDefault="00544A52" w:rsidP="00310BAE">
      <w:pPr>
        <w:numPr>
          <w:ilvl w:val="0"/>
          <w:numId w:val="18"/>
        </w:numPr>
        <w:shd w:val="clear" w:color="auto" w:fill="FFFFFF"/>
        <w:tabs>
          <w:tab w:val="clear" w:pos="720"/>
          <w:tab w:val="num" w:pos="0"/>
        </w:tabs>
        <w:spacing w:before="150" w:after="150" w:line="240" w:lineRule="auto"/>
        <w:ind w:left="0" w:right="-75" w:firstLine="567"/>
        <w:jc w:val="both"/>
        <w:rPr>
          <w:rFonts w:ascii="Times New Roman" w:eastAsia="Times New Roman" w:hAnsi="Times New Roman" w:cs="Times New Roman"/>
          <w:color w:val="212529"/>
          <w:sz w:val="28"/>
          <w:szCs w:val="28"/>
          <w:lang w:eastAsia="ru-RU"/>
        </w:rPr>
      </w:pPr>
      <w:r w:rsidRPr="00544A52">
        <w:rPr>
          <w:rFonts w:ascii="Times New Roman" w:eastAsia="Times New Roman" w:hAnsi="Times New Roman" w:cs="Times New Roman"/>
          <w:color w:val="212529"/>
          <w:sz w:val="28"/>
          <w:szCs w:val="28"/>
          <w:lang w:eastAsia="ru-RU"/>
        </w:rPr>
        <w:t>Отсрочка до 6 мес. по оплате основного долга </w:t>
      </w:r>
    </w:p>
    <w:p w:rsidR="00544A52" w:rsidRPr="00544A52" w:rsidRDefault="00544A52" w:rsidP="006962C7">
      <w:pPr>
        <w:shd w:val="clear" w:color="auto" w:fill="FFFFFF"/>
        <w:spacing w:after="100" w:afterAutospacing="1" w:line="240" w:lineRule="auto"/>
        <w:ind w:firstLine="284"/>
        <w:jc w:val="both"/>
        <w:outlineLvl w:val="3"/>
        <w:rPr>
          <w:rFonts w:ascii="Times New Roman" w:eastAsia="Times New Roman" w:hAnsi="Times New Roman" w:cs="Times New Roman"/>
          <w:i/>
          <w:color w:val="212529"/>
          <w:sz w:val="28"/>
          <w:szCs w:val="28"/>
          <w:u w:val="single"/>
          <w:lang w:eastAsia="ru-RU"/>
        </w:rPr>
      </w:pPr>
      <w:r w:rsidRPr="00544A52">
        <w:rPr>
          <w:rFonts w:ascii="Times New Roman" w:eastAsia="Times New Roman" w:hAnsi="Times New Roman" w:cs="Times New Roman"/>
          <w:i/>
          <w:color w:val="212529"/>
          <w:sz w:val="28"/>
          <w:szCs w:val="28"/>
          <w:u w:val="single"/>
          <w:lang w:eastAsia="ru-RU"/>
        </w:rPr>
        <w:t>Без залога</w:t>
      </w:r>
    </w:p>
    <w:p w:rsidR="00544A52" w:rsidRPr="00544A52" w:rsidRDefault="00544A52" w:rsidP="004D44C1">
      <w:pPr>
        <w:numPr>
          <w:ilvl w:val="0"/>
          <w:numId w:val="19"/>
        </w:numPr>
        <w:shd w:val="clear" w:color="auto" w:fill="FFFFFF"/>
        <w:spacing w:after="0" w:line="240" w:lineRule="auto"/>
        <w:ind w:left="0" w:right="-74" w:firstLine="284"/>
        <w:jc w:val="both"/>
        <w:rPr>
          <w:rFonts w:ascii="Times New Roman" w:eastAsia="Times New Roman" w:hAnsi="Times New Roman" w:cs="Times New Roman"/>
          <w:color w:val="212529"/>
          <w:sz w:val="28"/>
          <w:szCs w:val="28"/>
          <w:lang w:eastAsia="ru-RU"/>
        </w:rPr>
      </w:pPr>
      <w:r w:rsidRPr="00B51E66">
        <w:rPr>
          <w:rFonts w:ascii="Times New Roman" w:eastAsia="Times New Roman" w:hAnsi="Times New Roman" w:cs="Times New Roman"/>
          <w:b/>
          <w:color w:val="212529"/>
          <w:sz w:val="28"/>
          <w:szCs w:val="28"/>
          <w:lang w:eastAsia="ru-RU"/>
        </w:rPr>
        <w:t>Сумма займа</w:t>
      </w:r>
      <w:r w:rsidRPr="00544A52">
        <w:rPr>
          <w:rFonts w:ascii="Times New Roman" w:eastAsia="Times New Roman" w:hAnsi="Times New Roman" w:cs="Times New Roman"/>
          <w:color w:val="212529"/>
          <w:sz w:val="28"/>
          <w:szCs w:val="28"/>
          <w:lang w:eastAsia="ru-RU"/>
        </w:rPr>
        <w:t>: от 10 000 руб. до 5 000 000 руб.</w:t>
      </w:r>
    </w:p>
    <w:p w:rsidR="00544A52" w:rsidRPr="00544A52" w:rsidRDefault="00544A52" w:rsidP="004D44C1">
      <w:pPr>
        <w:numPr>
          <w:ilvl w:val="0"/>
          <w:numId w:val="19"/>
        </w:numPr>
        <w:shd w:val="clear" w:color="auto" w:fill="FFFFFF"/>
        <w:spacing w:after="0" w:line="240" w:lineRule="auto"/>
        <w:ind w:left="0" w:right="-74" w:firstLine="284"/>
        <w:jc w:val="both"/>
        <w:rPr>
          <w:rFonts w:ascii="Times New Roman" w:eastAsia="Times New Roman" w:hAnsi="Times New Roman" w:cs="Times New Roman"/>
          <w:color w:val="212529"/>
          <w:sz w:val="28"/>
          <w:szCs w:val="28"/>
          <w:lang w:eastAsia="ru-RU"/>
        </w:rPr>
      </w:pPr>
      <w:r w:rsidRPr="00B51E66">
        <w:rPr>
          <w:rFonts w:ascii="Times New Roman" w:eastAsia="Times New Roman" w:hAnsi="Times New Roman" w:cs="Times New Roman"/>
          <w:b/>
          <w:color w:val="212529"/>
          <w:sz w:val="28"/>
          <w:szCs w:val="28"/>
          <w:lang w:eastAsia="ru-RU"/>
        </w:rPr>
        <w:t>Ставка</w:t>
      </w:r>
      <w:r w:rsidRPr="00544A52">
        <w:rPr>
          <w:rFonts w:ascii="Times New Roman" w:eastAsia="Times New Roman" w:hAnsi="Times New Roman" w:cs="Times New Roman"/>
          <w:color w:val="212529"/>
          <w:sz w:val="28"/>
          <w:szCs w:val="28"/>
          <w:lang w:eastAsia="ru-RU"/>
        </w:rPr>
        <w:t xml:space="preserve">: 8% </w:t>
      </w:r>
      <w:proofErr w:type="gramStart"/>
      <w:r w:rsidRPr="00544A52">
        <w:rPr>
          <w:rFonts w:ascii="Times New Roman" w:eastAsia="Times New Roman" w:hAnsi="Times New Roman" w:cs="Times New Roman"/>
          <w:color w:val="212529"/>
          <w:sz w:val="28"/>
          <w:szCs w:val="28"/>
          <w:lang w:eastAsia="ru-RU"/>
        </w:rPr>
        <w:t>годовых</w:t>
      </w:r>
      <w:proofErr w:type="gramEnd"/>
      <w:r w:rsidRPr="00544A52">
        <w:rPr>
          <w:rFonts w:ascii="Times New Roman" w:eastAsia="Times New Roman" w:hAnsi="Times New Roman" w:cs="Times New Roman"/>
          <w:color w:val="212529"/>
          <w:sz w:val="28"/>
          <w:szCs w:val="28"/>
          <w:lang w:eastAsia="ru-RU"/>
        </w:rPr>
        <w:t> </w:t>
      </w:r>
    </w:p>
    <w:p w:rsidR="00544A52" w:rsidRPr="00544A52" w:rsidRDefault="00544A52" w:rsidP="004D44C1">
      <w:pPr>
        <w:numPr>
          <w:ilvl w:val="0"/>
          <w:numId w:val="19"/>
        </w:numPr>
        <w:shd w:val="clear" w:color="auto" w:fill="FFFFFF"/>
        <w:spacing w:after="0" w:line="240" w:lineRule="auto"/>
        <w:ind w:left="0" w:right="-74" w:firstLine="284"/>
        <w:jc w:val="both"/>
        <w:rPr>
          <w:rFonts w:ascii="Times New Roman" w:eastAsia="Times New Roman" w:hAnsi="Times New Roman" w:cs="Times New Roman"/>
          <w:color w:val="212529"/>
          <w:sz w:val="28"/>
          <w:szCs w:val="28"/>
          <w:lang w:eastAsia="ru-RU"/>
        </w:rPr>
      </w:pPr>
      <w:r w:rsidRPr="00B51E66">
        <w:rPr>
          <w:rFonts w:ascii="Times New Roman" w:eastAsia="Times New Roman" w:hAnsi="Times New Roman" w:cs="Times New Roman"/>
          <w:b/>
          <w:color w:val="212529"/>
          <w:sz w:val="28"/>
          <w:szCs w:val="28"/>
          <w:lang w:eastAsia="ru-RU"/>
        </w:rPr>
        <w:t>Срок</w:t>
      </w:r>
      <w:r w:rsidRPr="00544A52">
        <w:rPr>
          <w:rFonts w:ascii="Times New Roman" w:eastAsia="Times New Roman" w:hAnsi="Times New Roman" w:cs="Times New Roman"/>
          <w:color w:val="212529"/>
          <w:sz w:val="28"/>
          <w:szCs w:val="28"/>
          <w:lang w:eastAsia="ru-RU"/>
        </w:rPr>
        <w:t>: от 1 мес. до 36 мес.</w:t>
      </w:r>
    </w:p>
    <w:p w:rsidR="00544A52" w:rsidRPr="00544A52" w:rsidRDefault="00544A52" w:rsidP="004D44C1">
      <w:pPr>
        <w:numPr>
          <w:ilvl w:val="0"/>
          <w:numId w:val="19"/>
        </w:numPr>
        <w:shd w:val="clear" w:color="auto" w:fill="FFFFFF"/>
        <w:spacing w:after="0" w:line="240" w:lineRule="auto"/>
        <w:ind w:left="0" w:right="-74" w:firstLine="284"/>
        <w:jc w:val="both"/>
        <w:rPr>
          <w:rFonts w:ascii="Times New Roman" w:eastAsia="Times New Roman" w:hAnsi="Times New Roman" w:cs="Times New Roman"/>
          <w:color w:val="212529"/>
          <w:sz w:val="28"/>
          <w:szCs w:val="28"/>
          <w:lang w:eastAsia="ru-RU"/>
        </w:rPr>
      </w:pPr>
      <w:r w:rsidRPr="00544A52">
        <w:rPr>
          <w:rFonts w:ascii="Times New Roman" w:eastAsia="Times New Roman" w:hAnsi="Times New Roman" w:cs="Times New Roman"/>
          <w:color w:val="212529"/>
          <w:sz w:val="28"/>
          <w:szCs w:val="28"/>
          <w:lang w:eastAsia="ru-RU"/>
        </w:rPr>
        <w:t>Требуется поручительство Гарантийного Фонда Приморского края</w:t>
      </w:r>
    </w:p>
    <w:p w:rsidR="00544A52" w:rsidRPr="00544A52" w:rsidRDefault="00544A52" w:rsidP="004D44C1">
      <w:pPr>
        <w:numPr>
          <w:ilvl w:val="0"/>
          <w:numId w:val="19"/>
        </w:numPr>
        <w:shd w:val="clear" w:color="auto" w:fill="FFFFFF"/>
        <w:spacing w:after="0" w:line="240" w:lineRule="auto"/>
        <w:ind w:left="0" w:right="-74" w:firstLine="284"/>
        <w:jc w:val="both"/>
        <w:rPr>
          <w:rFonts w:ascii="Times New Roman" w:eastAsia="Times New Roman" w:hAnsi="Times New Roman" w:cs="Times New Roman"/>
          <w:color w:val="212529"/>
          <w:sz w:val="28"/>
          <w:szCs w:val="28"/>
          <w:lang w:eastAsia="ru-RU"/>
        </w:rPr>
      </w:pPr>
      <w:r w:rsidRPr="00544A52">
        <w:rPr>
          <w:rFonts w:ascii="Times New Roman" w:eastAsia="Times New Roman" w:hAnsi="Times New Roman" w:cs="Times New Roman"/>
          <w:color w:val="212529"/>
          <w:sz w:val="28"/>
          <w:szCs w:val="28"/>
          <w:lang w:eastAsia="ru-RU"/>
        </w:rPr>
        <w:t>Отсрочка до 6 мес. по оплате основного долга</w:t>
      </w:r>
    </w:p>
    <w:p w:rsidR="00544A52" w:rsidRPr="00544A52" w:rsidRDefault="00544A52" w:rsidP="006962C7">
      <w:pPr>
        <w:spacing w:after="100" w:afterAutospacing="1" w:line="240" w:lineRule="auto"/>
        <w:ind w:firstLine="284"/>
        <w:jc w:val="both"/>
        <w:rPr>
          <w:rFonts w:ascii="Times New Roman" w:eastAsia="Times New Roman" w:hAnsi="Times New Roman" w:cs="Times New Roman"/>
          <w:color w:val="212529"/>
          <w:sz w:val="28"/>
          <w:szCs w:val="28"/>
          <w:lang w:eastAsia="ru-RU"/>
        </w:rPr>
      </w:pPr>
      <w:r w:rsidRPr="00544A52">
        <w:rPr>
          <w:rFonts w:ascii="Times New Roman" w:eastAsia="Times New Roman" w:hAnsi="Times New Roman" w:cs="Times New Roman"/>
          <w:color w:val="212529"/>
          <w:sz w:val="28"/>
          <w:szCs w:val="28"/>
          <w:lang w:eastAsia="ru-RU"/>
        </w:rPr>
        <w:t>Возможность получение максимальной суммы в размере 5 млн. рублей без залогового обеспечения под поручительство Гарантийного Фонда Приморского края</w:t>
      </w:r>
    </w:p>
    <w:p w:rsidR="00544A52" w:rsidRPr="00AE5262" w:rsidRDefault="00544A52" w:rsidP="004D44C1">
      <w:pPr>
        <w:pStyle w:val="1"/>
        <w:shd w:val="clear" w:color="auto" w:fill="FFFFFF"/>
        <w:spacing w:before="0" w:beforeAutospacing="0"/>
        <w:ind w:firstLine="284"/>
        <w:jc w:val="both"/>
        <w:rPr>
          <w:b w:val="0"/>
          <w:bCs w:val="0"/>
          <w:color w:val="212529"/>
          <w:sz w:val="28"/>
          <w:szCs w:val="28"/>
        </w:rPr>
      </w:pPr>
      <w:r w:rsidRPr="00AE5262">
        <w:rPr>
          <w:b w:val="0"/>
          <w:bCs w:val="0"/>
          <w:color w:val="212529"/>
          <w:sz w:val="28"/>
          <w:szCs w:val="28"/>
        </w:rPr>
        <w:t xml:space="preserve">Подробнее по ссылке: </w:t>
      </w:r>
      <w:hyperlink r:id="rId12" w:history="1">
        <w:r w:rsidRPr="00AE5262">
          <w:rPr>
            <w:rStyle w:val="a4"/>
            <w:b w:val="0"/>
            <w:bCs w:val="0"/>
            <w:sz w:val="28"/>
            <w:szCs w:val="28"/>
          </w:rPr>
          <w:t>https://mfoprim.ru/loan/businessfran</w:t>
        </w:r>
      </w:hyperlink>
    </w:p>
    <w:p w:rsidR="004D44C1" w:rsidRDefault="004D44C1" w:rsidP="00544A52">
      <w:pPr>
        <w:pStyle w:val="1"/>
        <w:shd w:val="clear" w:color="auto" w:fill="FFFFFF"/>
        <w:rPr>
          <w:bCs w:val="0"/>
          <w:color w:val="212529"/>
          <w:sz w:val="28"/>
          <w:szCs w:val="28"/>
        </w:rPr>
      </w:pPr>
    </w:p>
    <w:p w:rsidR="00544A52" w:rsidRPr="004D44C1" w:rsidRDefault="00544A52" w:rsidP="00544A52">
      <w:pPr>
        <w:pStyle w:val="1"/>
        <w:shd w:val="clear" w:color="auto" w:fill="FFFFFF"/>
        <w:rPr>
          <w:bCs w:val="0"/>
          <w:color w:val="212529"/>
          <w:sz w:val="32"/>
          <w:szCs w:val="32"/>
        </w:rPr>
      </w:pPr>
      <w:proofErr w:type="spellStart"/>
      <w:r w:rsidRPr="004D44C1">
        <w:rPr>
          <w:bCs w:val="0"/>
          <w:color w:val="212529"/>
          <w:sz w:val="32"/>
          <w:szCs w:val="32"/>
        </w:rPr>
        <w:t>Микрозаем</w:t>
      </w:r>
      <w:proofErr w:type="spellEnd"/>
      <w:r w:rsidRPr="004D44C1">
        <w:rPr>
          <w:bCs w:val="0"/>
          <w:color w:val="212529"/>
          <w:sz w:val="32"/>
          <w:szCs w:val="32"/>
        </w:rPr>
        <w:t xml:space="preserve"> «Участники ВЭД»</w:t>
      </w:r>
    </w:p>
    <w:p w:rsidR="00544A52" w:rsidRPr="00AE5262" w:rsidRDefault="00544A52" w:rsidP="006962C7">
      <w:pPr>
        <w:pStyle w:val="1"/>
        <w:shd w:val="clear" w:color="auto" w:fill="FFFFFF"/>
        <w:spacing w:before="0" w:beforeAutospacing="0"/>
        <w:ind w:firstLine="284"/>
        <w:jc w:val="both"/>
        <w:rPr>
          <w:b w:val="0"/>
          <w:bCs w:val="0"/>
          <w:color w:val="212529"/>
          <w:sz w:val="28"/>
          <w:szCs w:val="28"/>
        </w:rPr>
      </w:pPr>
      <w:proofErr w:type="spellStart"/>
      <w:r w:rsidRPr="00AE5262">
        <w:rPr>
          <w:b w:val="0"/>
          <w:bCs w:val="0"/>
          <w:color w:val="212529"/>
          <w:sz w:val="28"/>
          <w:szCs w:val="28"/>
        </w:rPr>
        <w:t>Микрозайм</w:t>
      </w:r>
      <w:proofErr w:type="spellEnd"/>
      <w:r w:rsidRPr="00AE5262">
        <w:rPr>
          <w:b w:val="0"/>
          <w:bCs w:val="0"/>
          <w:color w:val="212529"/>
          <w:sz w:val="28"/>
          <w:szCs w:val="28"/>
        </w:rPr>
        <w:t xml:space="preserve"> «Участники ВЭД» имеет целью оказание финансовой поддержки в виде предоставления </w:t>
      </w:r>
      <w:proofErr w:type="spellStart"/>
      <w:r w:rsidRPr="00AE5262">
        <w:rPr>
          <w:b w:val="0"/>
          <w:bCs w:val="0"/>
          <w:color w:val="212529"/>
          <w:sz w:val="28"/>
          <w:szCs w:val="28"/>
        </w:rPr>
        <w:t>микрозаймов</w:t>
      </w:r>
      <w:proofErr w:type="spellEnd"/>
      <w:r w:rsidRPr="00AE5262">
        <w:rPr>
          <w:b w:val="0"/>
          <w:bCs w:val="0"/>
          <w:color w:val="212529"/>
          <w:sz w:val="28"/>
          <w:szCs w:val="28"/>
        </w:rPr>
        <w:t xml:space="preserve"> по пониженным процентным ставкам субъектам малого и среднего предпринимательства Приморского края, в связи с экономическими санкциями, оказывающими влияние на развитие бизнеса в сфере экспортной и импортной деятельности.</w:t>
      </w:r>
    </w:p>
    <w:p w:rsidR="00544A52" w:rsidRPr="00310BAE" w:rsidRDefault="00544A52" w:rsidP="006962C7">
      <w:pPr>
        <w:spacing w:after="100" w:afterAutospacing="1" w:line="240" w:lineRule="auto"/>
        <w:ind w:firstLine="284"/>
        <w:jc w:val="both"/>
        <w:outlineLvl w:val="0"/>
        <w:rPr>
          <w:rFonts w:ascii="Times New Roman" w:eastAsia="Times New Roman" w:hAnsi="Times New Roman" w:cs="Times New Roman"/>
          <w:b/>
          <w:i/>
          <w:color w:val="212529"/>
          <w:kern w:val="36"/>
          <w:sz w:val="28"/>
          <w:szCs w:val="28"/>
          <w:lang w:eastAsia="ru-RU"/>
        </w:rPr>
      </w:pPr>
      <w:r w:rsidRPr="00310BAE">
        <w:rPr>
          <w:rFonts w:ascii="Times New Roman" w:eastAsia="Times New Roman" w:hAnsi="Times New Roman" w:cs="Times New Roman"/>
          <w:b/>
          <w:i/>
          <w:color w:val="212529"/>
          <w:kern w:val="36"/>
          <w:sz w:val="28"/>
          <w:szCs w:val="28"/>
          <w:lang w:eastAsia="ru-RU"/>
        </w:rPr>
        <w:t>Основные условия</w:t>
      </w:r>
    </w:p>
    <w:p w:rsidR="00544A52" w:rsidRPr="00544A52" w:rsidRDefault="00544A52" w:rsidP="004D44C1">
      <w:pPr>
        <w:shd w:val="clear" w:color="auto" w:fill="FFFFFF"/>
        <w:spacing w:after="0" w:line="240" w:lineRule="auto"/>
        <w:ind w:firstLine="284"/>
        <w:jc w:val="both"/>
        <w:outlineLvl w:val="3"/>
        <w:rPr>
          <w:rFonts w:ascii="Times New Roman" w:eastAsia="Times New Roman" w:hAnsi="Times New Roman" w:cs="Times New Roman"/>
          <w:i/>
          <w:color w:val="212529"/>
          <w:sz w:val="28"/>
          <w:szCs w:val="28"/>
          <w:u w:val="single"/>
          <w:lang w:eastAsia="ru-RU"/>
        </w:rPr>
      </w:pPr>
      <w:r w:rsidRPr="00544A52">
        <w:rPr>
          <w:rFonts w:ascii="Times New Roman" w:eastAsia="Times New Roman" w:hAnsi="Times New Roman" w:cs="Times New Roman"/>
          <w:i/>
          <w:color w:val="212529"/>
          <w:sz w:val="28"/>
          <w:szCs w:val="28"/>
          <w:u w:val="single"/>
          <w:lang w:eastAsia="ru-RU"/>
        </w:rPr>
        <w:t>С залоговым обеспечением</w:t>
      </w:r>
    </w:p>
    <w:p w:rsidR="00544A52" w:rsidRPr="00544A52" w:rsidRDefault="00544A52" w:rsidP="004D44C1">
      <w:pPr>
        <w:numPr>
          <w:ilvl w:val="0"/>
          <w:numId w:val="20"/>
        </w:numPr>
        <w:shd w:val="clear" w:color="auto" w:fill="FFFFFF"/>
        <w:spacing w:after="0" w:line="240" w:lineRule="auto"/>
        <w:ind w:left="0" w:right="-75" w:firstLine="567"/>
        <w:jc w:val="both"/>
        <w:rPr>
          <w:rFonts w:ascii="Times New Roman" w:eastAsia="Times New Roman" w:hAnsi="Times New Roman" w:cs="Times New Roman"/>
          <w:color w:val="212529"/>
          <w:sz w:val="28"/>
          <w:szCs w:val="28"/>
          <w:lang w:eastAsia="ru-RU"/>
        </w:rPr>
      </w:pPr>
      <w:r w:rsidRPr="004D44C1">
        <w:rPr>
          <w:rFonts w:ascii="Times New Roman" w:eastAsia="Times New Roman" w:hAnsi="Times New Roman" w:cs="Times New Roman"/>
          <w:b/>
          <w:color w:val="212529"/>
          <w:sz w:val="28"/>
          <w:szCs w:val="28"/>
          <w:lang w:eastAsia="ru-RU"/>
        </w:rPr>
        <w:t>Ставка</w:t>
      </w:r>
      <w:r w:rsidRPr="00544A52">
        <w:rPr>
          <w:rFonts w:ascii="Times New Roman" w:eastAsia="Times New Roman" w:hAnsi="Times New Roman" w:cs="Times New Roman"/>
          <w:color w:val="212529"/>
          <w:sz w:val="28"/>
          <w:szCs w:val="28"/>
          <w:lang w:eastAsia="ru-RU"/>
        </w:rPr>
        <w:t>:</w:t>
      </w:r>
    </w:p>
    <w:p w:rsidR="00544A52" w:rsidRPr="00544A52" w:rsidRDefault="00544A52" w:rsidP="004D44C1">
      <w:pPr>
        <w:shd w:val="clear" w:color="auto" w:fill="FFFFFF"/>
        <w:spacing w:after="0" w:line="240" w:lineRule="auto"/>
        <w:ind w:right="-75" w:firstLine="567"/>
        <w:jc w:val="both"/>
        <w:rPr>
          <w:rFonts w:ascii="Times New Roman" w:eastAsia="Times New Roman" w:hAnsi="Times New Roman" w:cs="Times New Roman"/>
          <w:color w:val="212529"/>
          <w:sz w:val="28"/>
          <w:szCs w:val="28"/>
          <w:lang w:eastAsia="ru-RU"/>
        </w:rPr>
      </w:pPr>
      <w:r w:rsidRPr="00544A52">
        <w:rPr>
          <w:rFonts w:ascii="Times New Roman" w:eastAsia="Times New Roman" w:hAnsi="Times New Roman" w:cs="Times New Roman"/>
          <w:color w:val="212529"/>
          <w:sz w:val="28"/>
          <w:szCs w:val="28"/>
          <w:lang w:eastAsia="ru-RU"/>
        </w:rPr>
        <w:t xml:space="preserve">3% </w:t>
      </w:r>
      <w:proofErr w:type="gramStart"/>
      <w:r w:rsidRPr="00544A52">
        <w:rPr>
          <w:rFonts w:ascii="Times New Roman" w:eastAsia="Times New Roman" w:hAnsi="Times New Roman" w:cs="Times New Roman"/>
          <w:color w:val="212529"/>
          <w:sz w:val="28"/>
          <w:szCs w:val="28"/>
          <w:lang w:eastAsia="ru-RU"/>
        </w:rPr>
        <w:t>годовых</w:t>
      </w:r>
      <w:proofErr w:type="gramEnd"/>
      <w:r w:rsidRPr="00544A52">
        <w:rPr>
          <w:rFonts w:ascii="Times New Roman" w:eastAsia="Times New Roman" w:hAnsi="Times New Roman" w:cs="Times New Roman"/>
          <w:color w:val="212529"/>
          <w:sz w:val="28"/>
          <w:szCs w:val="28"/>
          <w:lang w:eastAsia="ru-RU"/>
        </w:rPr>
        <w:t xml:space="preserve"> - с 1-го по 12-й месяц;</w:t>
      </w:r>
    </w:p>
    <w:p w:rsidR="00544A52" w:rsidRPr="00544A52" w:rsidRDefault="00544A52" w:rsidP="004D44C1">
      <w:pPr>
        <w:shd w:val="clear" w:color="auto" w:fill="FFFFFF"/>
        <w:spacing w:after="0" w:line="240" w:lineRule="auto"/>
        <w:ind w:right="-75" w:firstLine="567"/>
        <w:jc w:val="both"/>
        <w:rPr>
          <w:rFonts w:ascii="Times New Roman" w:eastAsia="Times New Roman" w:hAnsi="Times New Roman" w:cs="Times New Roman"/>
          <w:color w:val="212529"/>
          <w:sz w:val="28"/>
          <w:szCs w:val="28"/>
          <w:lang w:eastAsia="ru-RU"/>
        </w:rPr>
      </w:pPr>
      <w:r w:rsidRPr="00544A52">
        <w:rPr>
          <w:rFonts w:ascii="Times New Roman" w:eastAsia="Times New Roman" w:hAnsi="Times New Roman" w:cs="Times New Roman"/>
          <w:color w:val="212529"/>
          <w:sz w:val="28"/>
          <w:szCs w:val="28"/>
          <w:lang w:eastAsia="ru-RU"/>
        </w:rPr>
        <w:t xml:space="preserve">5 % </w:t>
      </w:r>
      <w:proofErr w:type="gramStart"/>
      <w:r w:rsidRPr="00544A52">
        <w:rPr>
          <w:rFonts w:ascii="Times New Roman" w:eastAsia="Times New Roman" w:hAnsi="Times New Roman" w:cs="Times New Roman"/>
          <w:color w:val="212529"/>
          <w:sz w:val="28"/>
          <w:szCs w:val="28"/>
          <w:lang w:eastAsia="ru-RU"/>
        </w:rPr>
        <w:t>годовых</w:t>
      </w:r>
      <w:proofErr w:type="gramEnd"/>
      <w:r w:rsidRPr="00544A52">
        <w:rPr>
          <w:rFonts w:ascii="Times New Roman" w:eastAsia="Times New Roman" w:hAnsi="Times New Roman" w:cs="Times New Roman"/>
          <w:color w:val="212529"/>
          <w:sz w:val="28"/>
          <w:szCs w:val="28"/>
          <w:lang w:eastAsia="ru-RU"/>
        </w:rPr>
        <w:t xml:space="preserve"> - с 13-го по 36-й месяц </w:t>
      </w:r>
    </w:p>
    <w:p w:rsidR="00544A52" w:rsidRPr="00544A52" w:rsidRDefault="00544A52" w:rsidP="004D44C1">
      <w:pPr>
        <w:numPr>
          <w:ilvl w:val="0"/>
          <w:numId w:val="20"/>
        </w:numPr>
        <w:shd w:val="clear" w:color="auto" w:fill="FFFFFF"/>
        <w:spacing w:after="0" w:line="240" w:lineRule="auto"/>
        <w:ind w:left="0" w:right="-75" w:firstLine="567"/>
        <w:jc w:val="both"/>
        <w:rPr>
          <w:rFonts w:ascii="Times New Roman" w:eastAsia="Times New Roman" w:hAnsi="Times New Roman" w:cs="Times New Roman"/>
          <w:color w:val="212529"/>
          <w:sz w:val="28"/>
          <w:szCs w:val="28"/>
          <w:lang w:eastAsia="ru-RU"/>
        </w:rPr>
      </w:pPr>
      <w:r w:rsidRPr="004D44C1">
        <w:rPr>
          <w:rFonts w:ascii="Times New Roman" w:eastAsia="Times New Roman" w:hAnsi="Times New Roman" w:cs="Times New Roman"/>
          <w:b/>
          <w:color w:val="212529"/>
          <w:sz w:val="28"/>
          <w:szCs w:val="28"/>
          <w:lang w:eastAsia="ru-RU"/>
        </w:rPr>
        <w:t>Сумма займа</w:t>
      </w:r>
      <w:r w:rsidRPr="00544A52">
        <w:rPr>
          <w:rFonts w:ascii="Times New Roman" w:eastAsia="Times New Roman" w:hAnsi="Times New Roman" w:cs="Times New Roman"/>
          <w:color w:val="212529"/>
          <w:sz w:val="28"/>
          <w:szCs w:val="28"/>
          <w:lang w:eastAsia="ru-RU"/>
        </w:rPr>
        <w:t>: от 10 000 руб. до 5 000 000 руб.</w:t>
      </w:r>
    </w:p>
    <w:p w:rsidR="00544A52" w:rsidRPr="00544A52" w:rsidRDefault="00544A52" w:rsidP="004D44C1">
      <w:pPr>
        <w:numPr>
          <w:ilvl w:val="0"/>
          <w:numId w:val="20"/>
        </w:numPr>
        <w:shd w:val="clear" w:color="auto" w:fill="FFFFFF"/>
        <w:spacing w:after="0" w:line="240" w:lineRule="auto"/>
        <w:ind w:left="0" w:right="-75" w:firstLine="567"/>
        <w:jc w:val="both"/>
        <w:rPr>
          <w:rFonts w:ascii="Times New Roman" w:eastAsia="Times New Roman" w:hAnsi="Times New Roman" w:cs="Times New Roman"/>
          <w:color w:val="212529"/>
          <w:sz w:val="28"/>
          <w:szCs w:val="28"/>
          <w:lang w:eastAsia="ru-RU"/>
        </w:rPr>
      </w:pPr>
      <w:r w:rsidRPr="004D44C1">
        <w:rPr>
          <w:rFonts w:ascii="Times New Roman" w:eastAsia="Times New Roman" w:hAnsi="Times New Roman" w:cs="Times New Roman"/>
          <w:b/>
          <w:color w:val="212529"/>
          <w:sz w:val="28"/>
          <w:szCs w:val="28"/>
          <w:lang w:eastAsia="ru-RU"/>
        </w:rPr>
        <w:t>Срок займа</w:t>
      </w:r>
      <w:r w:rsidRPr="00544A52">
        <w:rPr>
          <w:rFonts w:ascii="Times New Roman" w:eastAsia="Times New Roman" w:hAnsi="Times New Roman" w:cs="Times New Roman"/>
          <w:color w:val="212529"/>
          <w:sz w:val="28"/>
          <w:szCs w:val="28"/>
          <w:lang w:eastAsia="ru-RU"/>
        </w:rPr>
        <w:t>: от 1 мес. до 36 мес., отсрочка по оплате основного долга до 6 мес.</w:t>
      </w:r>
    </w:p>
    <w:p w:rsidR="00544A52" w:rsidRPr="00544A52" w:rsidRDefault="00544A52" w:rsidP="004D44C1">
      <w:pPr>
        <w:numPr>
          <w:ilvl w:val="0"/>
          <w:numId w:val="20"/>
        </w:numPr>
        <w:shd w:val="clear" w:color="auto" w:fill="FFFFFF"/>
        <w:spacing w:after="0" w:line="240" w:lineRule="auto"/>
        <w:ind w:left="0" w:right="-75" w:firstLine="567"/>
        <w:jc w:val="both"/>
        <w:rPr>
          <w:rFonts w:ascii="Times New Roman" w:eastAsia="Times New Roman" w:hAnsi="Times New Roman" w:cs="Times New Roman"/>
          <w:color w:val="212529"/>
          <w:sz w:val="28"/>
          <w:szCs w:val="28"/>
          <w:lang w:eastAsia="ru-RU"/>
        </w:rPr>
      </w:pPr>
      <w:r w:rsidRPr="00544A52">
        <w:rPr>
          <w:rFonts w:ascii="Times New Roman" w:eastAsia="Times New Roman" w:hAnsi="Times New Roman" w:cs="Times New Roman"/>
          <w:color w:val="212529"/>
          <w:sz w:val="28"/>
          <w:szCs w:val="28"/>
          <w:lang w:eastAsia="ru-RU"/>
        </w:rPr>
        <w:t xml:space="preserve">Обеспечение: залог от 30% от суммы </w:t>
      </w:r>
      <w:proofErr w:type="spellStart"/>
      <w:r w:rsidRPr="00544A52">
        <w:rPr>
          <w:rFonts w:ascii="Times New Roman" w:eastAsia="Times New Roman" w:hAnsi="Times New Roman" w:cs="Times New Roman"/>
          <w:color w:val="212529"/>
          <w:sz w:val="28"/>
          <w:szCs w:val="28"/>
          <w:lang w:eastAsia="ru-RU"/>
        </w:rPr>
        <w:t>микрозайма</w:t>
      </w:r>
      <w:proofErr w:type="spellEnd"/>
      <w:r w:rsidRPr="00544A52">
        <w:rPr>
          <w:rFonts w:ascii="Times New Roman" w:eastAsia="Times New Roman" w:hAnsi="Times New Roman" w:cs="Times New Roman"/>
          <w:color w:val="212529"/>
          <w:sz w:val="28"/>
          <w:szCs w:val="28"/>
          <w:lang w:eastAsia="ru-RU"/>
        </w:rPr>
        <w:t xml:space="preserve"> с процентами на весь срок займа плюс поручительство Гарантийного Фонда Приморского края, либо под полное залоговое обеспечение. </w:t>
      </w:r>
    </w:p>
    <w:p w:rsidR="00544A52" w:rsidRPr="00544A52" w:rsidRDefault="00544A52" w:rsidP="00310BAE">
      <w:pPr>
        <w:shd w:val="clear" w:color="auto" w:fill="FFFFFF"/>
        <w:spacing w:after="100" w:afterAutospacing="1" w:line="240" w:lineRule="auto"/>
        <w:ind w:firstLine="567"/>
        <w:jc w:val="both"/>
        <w:outlineLvl w:val="3"/>
        <w:rPr>
          <w:rFonts w:ascii="Times New Roman" w:eastAsia="Times New Roman" w:hAnsi="Times New Roman" w:cs="Times New Roman"/>
          <w:i/>
          <w:color w:val="212529"/>
          <w:sz w:val="28"/>
          <w:szCs w:val="28"/>
          <w:u w:val="single"/>
          <w:lang w:eastAsia="ru-RU"/>
        </w:rPr>
      </w:pPr>
      <w:r w:rsidRPr="00544A52">
        <w:rPr>
          <w:rFonts w:ascii="Times New Roman" w:eastAsia="Times New Roman" w:hAnsi="Times New Roman" w:cs="Times New Roman"/>
          <w:i/>
          <w:color w:val="212529"/>
          <w:sz w:val="28"/>
          <w:szCs w:val="28"/>
          <w:u w:val="single"/>
          <w:lang w:eastAsia="ru-RU"/>
        </w:rPr>
        <w:t>Без залога</w:t>
      </w:r>
    </w:p>
    <w:p w:rsidR="00544A52" w:rsidRPr="004D44C1" w:rsidRDefault="00544A52" w:rsidP="00FE5260">
      <w:pPr>
        <w:numPr>
          <w:ilvl w:val="0"/>
          <w:numId w:val="21"/>
        </w:numPr>
        <w:shd w:val="clear" w:color="auto" w:fill="FFFFFF"/>
        <w:spacing w:after="0" w:line="240" w:lineRule="auto"/>
        <w:ind w:left="0" w:firstLine="567"/>
        <w:jc w:val="both"/>
        <w:rPr>
          <w:rFonts w:ascii="Times New Roman" w:eastAsia="Times New Roman" w:hAnsi="Times New Roman" w:cs="Times New Roman"/>
          <w:color w:val="212529"/>
          <w:sz w:val="28"/>
          <w:szCs w:val="28"/>
          <w:lang w:eastAsia="ru-RU"/>
        </w:rPr>
      </w:pPr>
      <w:r w:rsidRPr="004D44C1">
        <w:rPr>
          <w:rFonts w:ascii="Times New Roman" w:eastAsia="Times New Roman" w:hAnsi="Times New Roman" w:cs="Times New Roman"/>
          <w:b/>
          <w:color w:val="212529"/>
          <w:sz w:val="28"/>
          <w:szCs w:val="28"/>
          <w:lang w:eastAsia="ru-RU"/>
        </w:rPr>
        <w:t>Ставка</w:t>
      </w:r>
      <w:r w:rsidRPr="00544A52">
        <w:rPr>
          <w:rFonts w:ascii="Times New Roman" w:eastAsia="Times New Roman" w:hAnsi="Times New Roman" w:cs="Times New Roman"/>
          <w:color w:val="212529"/>
          <w:sz w:val="28"/>
          <w:szCs w:val="28"/>
          <w:lang w:eastAsia="ru-RU"/>
        </w:rPr>
        <w:t>:</w:t>
      </w:r>
      <w:r w:rsidR="004D44C1">
        <w:rPr>
          <w:rFonts w:ascii="Times New Roman" w:eastAsia="Times New Roman" w:hAnsi="Times New Roman" w:cs="Times New Roman"/>
          <w:color w:val="212529"/>
          <w:sz w:val="28"/>
          <w:szCs w:val="28"/>
          <w:lang w:eastAsia="ru-RU"/>
        </w:rPr>
        <w:t xml:space="preserve"> </w:t>
      </w:r>
      <w:r w:rsidRPr="004D44C1">
        <w:rPr>
          <w:rFonts w:ascii="Times New Roman" w:eastAsia="Times New Roman" w:hAnsi="Times New Roman" w:cs="Times New Roman"/>
          <w:color w:val="212529"/>
          <w:sz w:val="28"/>
          <w:szCs w:val="28"/>
          <w:lang w:eastAsia="ru-RU"/>
        </w:rPr>
        <w:t xml:space="preserve">3% </w:t>
      </w:r>
      <w:proofErr w:type="gramStart"/>
      <w:r w:rsidRPr="004D44C1">
        <w:rPr>
          <w:rFonts w:ascii="Times New Roman" w:eastAsia="Times New Roman" w:hAnsi="Times New Roman" w:cs="Times New Roman"/>
          <w:color w:val="212529"/>
          <w:sz w:val="28"/>
          <w:szCs w:val="28"/>
          <w:lang w:eastAsia="ru-RU"/>
        </w:rPr>
        <w:t>годовых</w:t>
      </w:r>
      <w:proofErr w:type="gramEnd"/>
      <w:r w:rsidRPr="004D44C1">
        <w:rPr>
          <w:rFonts w:ascii="Times New Roman" w:eastAsia="Times New Roman" w:hAnsi="Times New Roman" w:cs="Times New Roman"/>
          <w:color w:val="212529"/>
          <w:sz w:val="28"/>
          <w:szCs w:val="28"/>
          <w:lang w:eastAsia="ru-RU"/>
        </w:rPr>
        <w:t> </w:t>
      </w:r>
    </w:p>
    <w:p w:rsidR="00544A52" w:rsidRPr="00544A52" w:rsidRDefault="00544A52" w:rsidP="00FE5260">
      <w:pPr>
        <w:numPr>
          <w:ilvl w:val="0"/>
          <w:numId w:val="21"/>
        </w:numPr>
        <w:shd w:val="clear" w:color="auto" w:fill="FFFFFF"/>
        <w:spacing w:after="0" w:line="240" w:lineRule="auto"/>
        <w:ind w:left="0" w:firstLine="567"/>
        <w:jc w:val="both"/>
        <w:rPr>
          <w:rFonts w:ascii="Times New Roman" w:eastAsia="Times New Roman" w:hAnsi="Times New Roman" w:cs="Times New Roman"/>
          <w:color w:val="212529"/>
          <w:sz w:val="28"/>
          <w:szCs w:val="28"/>
          <w:lang w:eastAsia="ru-RU"/>
        </w:rPr>
      </w:pPr>
      <w:r w:rsidRPr="004D44C1">
        <w:rPr>
          <w:rFonts w:ascii="Times New Roman" w:eastAsia="Times New Roman" w:hAnsi="Times New Roman" w:cs="Times New Roman"/>
          <w:b/>
          <w:color w:val="212529"/>
          <w:sz w:val="28"/>
          <w:szCs w:val="28"/>
          <w:lang w:eastAsia="ru-RU"/>
        </w:rPr>
        <w:t>Сумма займа</w:t>
      </w:r>
      <w:r w:rsidRPr="00544A52">
        <w:rPr>
          <w:rFonts w:ascii="Times New Roman" w:eastAsia="Times New Roman" w:hAnsi="Times New Roman" w:cs="Times New Roman"/>
          <w:color w:val="212529"/>
          <w:sz w:val="28"/>
          <w:szCs w:val="28"/>
          <w:lang w:eastAsia="ru-RU"/>
        </w:rPr>
        <w:t>:</w:t>
      </w:r>
    </w:p>
    <w:p w:rsidR="00544A52" w:rsidRPr="00544A52" w:rsidRDefault="00544A52" w:rsidP="00FE5260">
      <w:pPr>
        <w:shd w:val="clear" w:color="auto" w:fill="FFFFFF"/>
        <w:spacing w:after="0" w:line="240" w:lineRule="auto"/>
        <w:ind w:firstLine="567"/>
        <w:rPr>
          <w:rFonts w:ascii="Times New Roman" w:eastAsia="Times New Roman" w:hAnsi="Times New Roman" w:cs="Times New Roman"/>
          <w:color w:val="212529"/>
          <w:sz w:val="28"/>
          <w:szCs w:val="28"/>
          <w:lang w:eastAsia="ru-RU"/>
        </w:rPr>
      </w:pPr>
      <w:r w:rsidRPr="00544A52">
        <w:rPr>
          <w:rFonts w:ascii="Times New Roman" w:eastAsia="Times New Roman" w:hAnsi="Times New Roman" w:cs="Times New Roman"/>
          <w:color w:val="212529"/>
          <w:sz w:val="28"/>
          <w:szCs w:val="28"/>
          <w:lang w:eastAsia="ru-RU"/>
        </w:rPr>
        <w:t>от 10 000 руб. до 300 000</w:t>
      </w:r>
      <w:r w:rsidR="00310BAE">
        <w:rPr>
          <w:rFonts w:ascii="Times New Roman" w:eastAsia="Times New Roman" w:hAnsi="Times New Roman" w:cs="Times New Roman"/>
          <w:color w:val="212529"/>
          <w:sz w:val="28"/>
          <w:szCs w:val="28"/>
          <w:lang w:eastAsia="ru-RU"/>
        </w:rPr>
        <w:t xml:space="preserve"> руб. - без залога и стороннего </w:t>
      </w:r>
      <w:r w:rsidRPr="00544A52">
        <w:rPr>
          <w:rFonts w:ascii="Times New Roman" w:eastAsia="Times New Roman" w:hAnsi="Times New Roman" w:cs="Times New Roman"/>
          <w:color w:val="212529"/>
          <w:sz w:val="28"/>
          <w:szCs w:val="28"/>
          <w:lang w:eastAsia="ru-RU"/>
        </w:rPr>
        <w:t>поручительства</w:t>
      </w:r>
    </w:p>
    <w:p w:rsidR="00544A52" w:rsidRPr="00310BAE" w:rsidRDefault="00544A52" w:rsidP="004D44C1">
      <w:pPr>
        <w:numPr>
          <w:ilvl w:val="0"/>
          <w:numId w:val="21"/>
        </w:numPr>
        <w:shd w:val="clear" w:color="auto" w:fill="FFFFFF"/>
        <w:spacing w:after="0" w:line="240" w:lineRule="auto"/>
        <w:ind w:left="645"/>
        <w:rPr>
          <w:rFonts w:ascii="Times New Roman" w:eastAsia="Times New Roman" w:hAnsi="Times New Roman" w:cs="Times New Roman"/>
          <w:color w:val="212529"/>
          <w:sz w:val="28"/>
          <w:szCs w:val="28"/>
          <w:lang w:eastAsia="ru-RU"/>
        </w:rPr>
      </w:pPr>
      <w:r w:rsidRPr="004D44C1">
        <w:rPr>
          <w:rFonts w:ascii="Times New Roman" w:eastAsia="Times New Roman" w:hAnsi="Times New Roman" w:cs="Times New Roman"/>
          <w:b/>
          <w:color w:val="212529"/>
          <w:sz w:val="28"/>
          <w:szCs w:val="28"/>
          <w:lang w:eastAsia="ru-RU"/>
        </w:rPr>
        <w:t>Срок займа</w:t>
      </w:r>
      <w:r w:rsidRPr="00544A52">
        <w:rPr>
          <w:rFonts w:ascii="Times New Roman" w:eastAsia="Times New Roman" w:hAnsi="Times New Roman" w:cs="Times New Roman"/>
          <w:color w:val="212529"/>
          <w:sz w:val="28"/>
          <w:szCs w:val="28"/>
          <w:lang w:eastAsia="ru-RU"/>
        </w:rPr>
        <w:t>: от 1 мес. до 12 мес.</w:t>
      </w:r>
    </w:p>
    <w:p w:rsidR="00544A52" w:rsidRPr="00544A52" w:rsidRDefault="00544A52" w:rsidP="004D44C1">
      <w:pPr>
        <w:spacing w:after="100" w:afterAutospacing="1" w:line="240" w:lineRule="auto"/>
        <w:jc w:val="both"/>
        <w:rPr>
          <w:rFonts w:ascii="Times New Roman" w:eastAsia="Times New Roman" w:hAnsi="Times New Roman" w:cs="Times New Roman"/>
          <w:color w:val="212529"/>
          <w:sz w:val="28"/>
          <w:szCs w:val="28"/>
          <w:lang w:eastAsia="ru-RU"/>
        </w:rPr>
      </w:pPr>
      <w:r w:rsidRPr="00544A52">
        <w:rPr>
          <w:rFonts w:ascii="Times New Roman" w:eastAsia="Times New Roman" w:hAnsi="Times New Roman" w:cs="Times New Roman"/>
          <w:color w:val="212529"/>
          <w:sz w:val="28"/>
          <w:szCs w:val="28"/>
          <w:lang w:eastAsia="ru-RU"/>
        </w:rPr>
        <w:t xml:space="preserve">Возможна отсрочка по оплате основного долга на период до 3 месяцев </w:t>
      </w:r>
      <w:proofErr w:type="gramStart"/>
      <w:r w:rsidRPr="00544A52">
        <w:rPr>
          <w:rFonts w:ascii="Times New Roman" w:eastAsia="Times New Roman" w:hAnsi="Times New Roman" w:cs="Times New Roman"/>
          <w:color w:val="212529"/>
          <w:sz w:val="28"/>
          <w:szCs w:val="28"/>
          <w:lang w:eastAsia="ru-RU"/>
        </w:rPr>
        <w:t>с даты получения</w:t>
      </w:r>
      <w:proofErr w:type="gramEnd"/>
      <w:r w:rsidRPr="00544A52">
        <w:rPr>
          <w:rFonts w:ascii="Times New Roman" w:eastAsia="Times New Roman" w:hAnsi="Times New Roman" w:cs="Times New Roman"/>
          <w:color w:val="212529"/>
          <w:sz w:val="28"/>
          <w:szCs w:val="28"/>
          <w:lang w:eastAsia="ru-RU"/>
        </w:rPr>
        <w:t xml:space="preserve"> займа.</w:t>
      </w:r>
    </w:p>
    <w:p w:rsidR="00544A52" w:rsidRPr="00AE5262" w:rsidRDefault="00544A52" w:rsidP="004D44C1">
      <w:pPr>
        <w:spacing w:after="100" w:afterAutospacing="1" w:line="240" w:lineRule="auto"/>
        <w:jc w:val="both"/>
        <w:rPr>
          <w:rFonts w:ascii="Times New Roman" w:eastAsia="Times New Roman" w:hAnsi="Times New Roman" w:cs="Times New Roman"/>
          <w:color w:val="212529"/>
          <w:sz w:val="28"/>
          <w:szCs w:val="28"/>
          <w:lang w:eastAsia="ru-RU"/>
        </w:rPr>
      </w:pPr>
      <w:r w:rsidRPr="00544A52">
        <w:rPr>
          <w:rFonts w:ascii="Times New Roman" w:eastAsia="Times New Roman" w:hAnsi="Times New Roman" w:cs="Times New Roman"/>
          <w:color w:val="212529"/>
          <w:sz w:val="28"/>
          <w:szCs w:val="28"/>
          <w:lang w:eastAsia="ru-RU"/>
        </w:rPr>
        <w:t xml:space="preserve">В период отсрочки заемщик оплачивает только проценты за пользование </w:t>
      </w:r>
      <w:proofErr w:type="spellStart"/>
      <w:r w:rsidRPr="00544A52">
        <w:rPr>
          <w:rFonts w:ascii="Times New Roman" w:eastAsia="Times New Roman" w:hAnsi="Times New Roman" w:cs="Times New Roman"/>
          <w:color w:val="212529"/>
          <w:sz w:val="28"/>
          <w:szCs w:val="28"/>
          <w:lang w:eastAsia="ru-RU"/>
        </w:rPr>
        <w:t>микрозаймом</w:t>
      </w:r>
      <w:proofErr w:type="spellEnd"/>
      <w:r w:rsidRPr="00544A52">
        <w:rPr>
          <w:rFonts w:ascii="Times New Roman" w:eastAsia="Times New Roman" w:hAnsi="Times New Roman" w:cs="Times New Roman"/>
          <w:color w:val="212529"/>
          <w:sz w:val="28"/>
          <w:szCs w:val="28"/>
          <w:lang w:eastAsia="ru-RU"/>
        </w:rPr>
        <w:t>.</w:t>
      </w:r>
    </w:p>
    <w:p w:rsidR="00544A52" w:rsidRPr="00AE5262" w:rsidRDefault="00544A52" w:rsidP="00544A52">
      <w:pPr>
        <w:spacing w:after="100" w:afterAutospacing="1" w:line="240" w:lineRule="auto"/>
        <w:rPr>
          <w:rFonts w:ascii="Times New Roman" w:eastAsia="Times New Roman" w:hAnsi="Times New Roman" w:cs="Times New Roman"/>
          <w:color w:val="212529"/>
          <w:sz w:val="28"/>
          <w:szCs w:val="28"/>
          <w:lang w:eastAsia="ru-RU"/>
        </w:rPr>
      </w:pPr>
      <w:r w:rsidRPr="00AE5262">
        <w:rPr>
          <w:rFonts w:ascii="Times New Roman" w:eastAsia="Times New Roman" w:hAnsi="Times New Roman" w:cs="Times New Roman"/>
          <w:color w:val="212529"/>
          <w:sz w:val="28"/>
          <w:szCs w:val="28"/>
          <w:lang w:eastAsia="ru-RU"/>
        </w:rPr>
        <w:t xml:space="preserve">Подробнее по ссылке: </w:t>
      </w:r>
      <w:hyperlink r:id="rId13" w:history="1">
        <w:r w:rsidRPr="00AE5262">
          <w:rPr>
            <w:rStyle w:val="a4"/>
            <w:rFonts w:ascii="Times New Roman" w:eastAsia="Times New Roman" w:hAnsi="Times New Roman" w:cs="Times New Roman"/>
            <w:sz w:val="28"/>
            <w:szCs w:val="28"/>
            <w:lang w:eastAsia="ru-RU"/>
          </w:rPr>
          <w:t>https://mfoprim.ru/loan/antikr2</w:t>
        </w:r>
      </w:hyperlink>
    </w:p>
    <w:p w:rsidR="004D44C1" w:rsidRDefault="004D44C1" w:rsidP="00544A52">
      <w:pPr>
        <w:spacing w:after="100" w:afterAutospacing="1" w:line="240" w:lineRule="auto"/>
        <w:rPr>
          <w:rFonts w:ascii="Times New Roman" w:eastAsia="Times New Roman" w:hAnsi="Times New Roman" w:cs="Times New Roman"/>
          <w:b/>
          <w:color w:val="212529"/>
          <w:sz w:val="32"/>
          <w:szCs w:val="32"/>
          <w:lang w:eastAsia="ru-RU"/>
        </w:rPr>
      </w:pPr>
    </w:p>
    <w:p w:rsidR="00544A52" w:rsidRPr="004D44C1" w:rsidRDefault="00544A52" w:rsidP="00544A52">
      <w:pPr>
        <w:spacing w:after="100" w:afterAutospacing="1" w:line="240" w:lineRule="auto"/>
        <w:rPr>
          <w:rFonts w:ascii="Times New Roman" w:eastAsia="Times New Roman" w:hAnsi="Times New Roman" w:cs="Times New Roman"/>
          <w:b/>
          <w:color w:val="212529"/>
          <w:sz w:val="32"/>
          <w:szCs w:val="32"/>
          <w:lang w:eastAsia="ru-RU"/>
        </w:rPr>
      </w:pPr>
      <w:proofErr w:type="spellStart"/>
      <w:r w:rsidRPr="004D44C1">
        <w:rPr>
          <w:rFonts w:ascii="Times New Roman" w:eastAsia="Times New Roman" w:hAnsi="Times New Roman" w:cs="Times New Roman"/>
          <w:b/>
          <w:color w:val="212529"/>
          <w:sz w:val="32"/>
          <w:szCs w:val="32"/>
          <w:lang w:eastAsia="ru-RU"/>
        </w:rPr>
        <w:t>Микрозаем</w:t>
      </w:r>
      <w:proofErr w:type="spellEnd"/>
      <w:r w:rsidRPr="004D44C1">
        <w:rPr>
          <w:rFonts w:ascii="Times New Roman" w:eastAsia="Times New Roman" w:hAnsi="Times New Roman" w:cs="Times New Roman"/>
          <w:b/>
          <w:color w:val="212529"/>
          <w:sz w:val="32"/>
          <w:szCs w:val="32"/>
          <w:lang w:eastAsia="ru-RU"/>
        </w:rPr>
        <w:t xml:space="preserve"> «Поддержка туризма»</w:t>
      </w:r>
    </w:p>
    <w:p w:rsidR="00544A52" w:rsidRPr="00AE5262" w:rsidRDefault="00544A52" w:rsidP="004D44C1">
      <w:pPr>
        <w:spacing w:after="100" w:afterAutospacing="1" w:line="240" w:lineRule="auto"/>
        <w:jc w:val="both"/>
        <w:rPr>
          <w:rFonts w:ascii="Times New Roman" w:eastAsia="Times New Roman" w:hAnsi="Times New Roman" w:cs="Times New Roman"/>
          <w:color w:val="212529"/>
          <w:sz w:val="28"/>
          <w:szCs w:val="28"/>
          <w:lang w:eastAsia="ru-RU"/>
        </w:rPr>
      </w:pPr>
      <w:proofErr w:type="spellStart"/>
      <w:r w:rsidRPr="00AE5262">
        <w:rPr>
          <w:rFonts w:ascii="Times New Roman" w:eastAsia="Times New Roman" w:hAnsi="Times New Roman" w:cs="Times New Roman"/>
          <w:color w:val="212529"/>
          <w:sz w:val="28"/>
          <w:szCs w:val="28"/>
          <w:lang w:eastAsia="ru-RU"/>
        </w:rPr>
        <w:t>Микрозайм</w:t>
      </w:r>
      <w:proofErr w:type="spellEnd"/>
      <w:r w:rsidRPr="00AE5262">
        <w:rPr>
          <w:rFonts w:ascii="Times New Roman" w:eastAsia="Times New Roman" w:hAnsi="Times New Roman" w:cs="Times New Roman"/>
          <w:color w:val="212529"/>
          <w:sz w:val="28"/>
          <w:szCs w:val="28"/>
          <w:lang w:eastAsia="ru-RU"/>
        </w:rPr>
        <w:t xml:space="preserve"> «Поддержка туризма» имеет целью оказание финансовой поддержки в виде предоставления </w:t>
      </w:r>
      <w:proofErr w:type="spellStart"/>
      <w:r w:rsidRPr="00AE5262">
        <w:rPr>
          <w:rFonts w:ascii="Times New Roman" w:eastAsia="Times New Roman" w:hAnsi="Times New Roman" w:cs="Times New Roman"/>
          <w:color w:val="212529"/>
          <w:sz w:val="28"/>
          <w:szCs w:val="28"/>
          <w:lang w:eastAsia="ru-RU"/>
        </w:rPr>
        <w:t>микрозаймов</w:t>
      </w:r>
      <w:proofErr w:type="spellEnd"/>
      <w:r w:rsidRPr="00AE5262">
        <w:rPr>
          <w:rFonts w:ascii="Times New Roman" w:eastAsia="Times New Roman" w:hAnsi="Times New Roman" w:cs="Times New Roman"/>
          <w:color w:val="212529"/>
          <w:sz w:val="28"/>
          <w:szCs w:val="28"/>
          <w:lang w:eastAsia="ru-RU"/>
        </w:rPr>
        <w:t xml:space="preserve"> по пониженным процентным ставкам субъектам малого и среднего предпринимательства Приморского края, осуществляющим деятельность в соответствии с кодами ОКВЭД-2: 55.10, 55.20, 55.30, классом ОКВЭД-2: 79</w:t>
      </w:r>
    </w:p>
    <w:p w:rsidR="00544A52" w:rsidRPr="00310BAE" w:rsidRDefault="00544A52" w:rsidP="00544A52">
      <w:pPr>
        <w:spacing w:after="100" w:afterAutospacing="1" w:line="240" w:lineRule="auto"/>
        <w:rPr>
          <w:rFonts w:ascii="Times New Roman" w:eastAsia="Times New Roman" w:hAnsi="Times New Roman" w:cs="Times New Roman"/>
          <w:b/>
          <w:i/>
          <w:color w:val="212529"/>
          <w:sz w:val="28"/>
          <w:szCs w:val="28"/>
          <w:lang w:eastAsia="ru-RU"/>
        </w:rPr>
      </w:pPr>
      <w:r w:rsidRPr="00310BAE">
        <w:rPr>
          <w:rFonts w:ascii="Times New Roman" w:eastAsia="Times New Roman" w:hAnsi="Times New Roman" w:cs="Times New Roman"/>
          <w:b/>
          <w:i/>
          <w:color w:val="212529"/>
          <w:sz w:val="28"/>
          <w:szCs w:val="28"/>
          <w:lang w:eastAsia="ru-RU"/>
        </w:rPr>
        <w:t>Основные условия</w:t>
      </w:r>
    </w:p>
    <w:p w:rsidR="00544A52" w:rsidRPr="00AE5262" w:rsidRDefault="00544A52" w:rsidP="00544A52">
      <w:pPr>
        <w:spacing w:after="100" w:afterAutospacing="1" w:line="240" w:lineRule="auto"/>
        <w:rPr>
          <w:rFonts w:ascii="Times New Roman" w:eastAsia="Times New Roman" w:hAnsi="Times New Roman" w:cs="Times New Roman"/>
          <w:i/>
          <w:color w:val="212529"/>
          <w:sz w:val="28"/>
          <w:szCs w:val="28"/>
          <w:u w:val="single"/>
          <w:lang w:eastAsia="ru-RU"/>
        </w:rPr>
      </w:pPr>
      <w:r w:rsidRPr="00AE5262">
        <w:rPr>
          <w:rFonts w:ascii="Times New Roman" w:eastAsia="Times New Roman" w:hAnsi="Times New Roman" w:cs="Times New Roman"/>
          <w:i/>
          <w:color w:val="212529"/>
          <w:sz w:val="28"/>
          <w:szCs w:val="28"/>
          <w:u w:val="single"/>
          <w:lang w:eastAsia="ru-RU"/>
        </w:rPr>
        <w:t>С залоговым обеспечением</w:t>
      </w:r>
    </w:p>
    <w:p w:rsidR="00544A52" w:rsidRPr="00AE5262" w:rsidRDefault="00544A52" w:rsidP="004D44C1">
      <w:pPr>
        <w:spacing w:after="0" w:line="240" w:lineRule="auto"/>
        <w:rPr>
          <w:rFonts w:ascii="Times New Roman" w:eastAsia="Times New Roman" w:hAnsi="Times New Roman" w:cs="Times New Roman"/>
          <w:color w:val="212529"/>
          <w:sz w:val="28"/>
          <w:szCs w:val="28"/>
          <w:lang w:eastAsia="ru-RU"/>
        </w:rPr>
      </w:pPr>
      <w:r w:rsidRPr="004D44C1">
        <w:rPr>
          <w:rFonts w:ascii="Times New Roman" w:eastAsia="Times New Roman" w:hAnsi="Times New Roman" w:cs="Times New Roman"/>
          <w:b/>
          <w:color w:val="212529"/>
          <w:sz w:val="28"/>
          <w:szCs w:val="28"/>
          <w:lang w:eastAsia="ru-RU"/>
        </w:rPr>
        <w:lastRenderedPageBreak/>
        <w:t>Ставка</w:t>
      </w:r>
      <w:r w:rsidRPr="00AE5262">
        <w:rPr>
          <w:rFonts w:ascii="Times New Roman" w:eastAsia="Times New Roman" w:hAnsi="Times New Roman" w:cs="Times New Roman"/>
          <w:color w:val="212529"/>
          <w:sz w:val="28"/>
          <w:szCs w:val="28"/>
          <w:lang w:eastAsia="ru-RU"/>
        </w:rPr>
        <w:t xml:space="preserve">: от 4% до 5% </w:t>
      </w:r>
      <w:proofErr w:type="gramStart"/>
      <w:r w:rsidRPr="00AE5262">
        <w:rPr>
          <w:rFonts w:ascii="Times New Roman" w:eastAsia="Times New Roman" w:hAnsi="Times New Roman" w:cs="Times New Roman"/>
          <w:color w:val="212529"/>
          <w:sz w:val="28"/>
          <w:szCs w:val="28"/>
          <w:lang w:eastAsia="ru-RU"/>
        </w:rPr>
        <w:t>годовых</w:t>
      </w:r>
      <w:proofErr w:type="gramEnd"/>
      <w:r w:rsidRPr="00AE5262">
        <w:rPr>
          <w:rFonts w:ascii="Times New Roman" w:eastAsia="Times New Roman" w:hAnsi="Times New Roman" w:cs="Times New Roman"/>
          <w:color w:val="212529"/>
          <w:sz w:val="28"/>
          <w:szCs w:val="28"/>
          <w:lang w:eastAsia="ru-RU"/>
        </w:rPr>
        <w:t>;</w:t>
      </w:r>
    </w:p>
    <w:p w:rsidR="00544A52" w:rsidRPr="00AE5262" w:rsidRDefault="00544A52" w:rsidP="004D44C1">
      <w:pPr>
        <w:spacing w:after="0" w:line="240" w:lineRule="auto"/>
        <w:rPr>
          <w:rFonts w:ascii="Times New Roman" w:eastAsia="Times New Roman" w:hAnsi="Times New Roman" w:cs="Times New Roman"/>
          <w:color w:val="212529"/>
          <w:sz w:val="28"/>
          <w:szCs w:val="28"/>
          <w:lang w:eastAsia="ru-RU"/>
        </w:rPr>
      </w:pPr>
      <w:r w:rsidRPr="004D44C1">
        <w:rPr>
          <w:rFonts w:ascii="Times New Roman" w:eastAsia="Times New Roman" w:hAnsi="Times New Roman" w:cs="Times New Roman"/>
          <w:b/>
          <w:color w:val="212529"/>
          <w:sz w:val="28"/>
          <w:szCs w:val="28"/>
          <w:lang w:eastAsia="ru-RU"/>
        </w:rPr>
        <w:t>Сумма займа</w:t>
      </w:r>
      <w:r w:rsidRPr="00AE5262">
        <w:rPr>
          <w:rFonts w:ascii="Times New Roman" w:eastAsia="Times New Roman" w:hAnsi="Times New Roman" w:cs="Times New Roman"/>
          <w:color w:val="212529"/>
          <w:sz w:val="28"/>
          <w:szCs w:val="28"/>
          <w:lang w:eastAsia="ru-RU"/>
        </w:rPr>
        <w:t>: от 10 000 руб. до 5 000 000 руб.</w:t>
      </w:r>
    </w:p>
    <w:p w:rsidR="00544A52" w:rsidRPr="00AE5262" w:rsidRDefault="00544A52" w:rsidP="004D44C1">
      <w:pPr>
        <w:spacing w:after="0" w:line="240" w:lineRule="auto"/>
        <w:rPr>
          <w:rFonts w:ascii="Times New Roman" w:eastAsia="Times New Roman" w:hAnsi="Times New Roman" w:cs="Times New Roman"/>
          <w:color w:val="212529"/>
          <w:sz w:val="28"/>
          <w:szCs w:val="28"/>
          <w:lang w:eastAsia="ru-RU"/>
        </w:rPr>
      </w:pPr>
      <w:r w:rsidRPr="004D44C1">
        <w:rPr>
          <w:rFonts w:ascii="Times New Roman" w:eastAsia="Times New Roman" w:hAnsi="Times New Roman" w:cs="Times New Roman"/>
          <w:b/>
          <w:color w:val="212529"/>
          <w:sz w:val="28"/>
          <w:szCs w:val="28"/>
          <w:lang w:eastAsia="ru-RU"/>
        </w:rPr>
        <w:t>Срок займа</w:t>
      </w:r>
      <w:r w:rsidRPr="00AE5262">
        <w:rPr>
          <w:rFonts w:ascii="Times New Roman" w:eastAsia="Times New Roman" w:hAnsi="Times New Roman" w:cs="Times New Roman"/>
          <w:color w:val="212529"/>
          <w:sz w:val="28"/>
          <w:szCs w:val="28"/>
          <w:lang w:eastAsia="ru-RU"/>
        </w:rPr>
        <w:t>: от 1 мес. до 36 мес., отсрочка по оплате основного долга до 6 мес.</w:t>
      </w:r>
    </w:p>
    <w:p w:rsidR="00544A52" w:rsidRPr="00AE5262" w:rsidRDefault="00544A52" w:rsidP="004D44C1">
      <w:pPr>
        <w:spacing w:after="100" w:afterAutospacing="1" w:line="240" w:lineRule="auto"/>
        <w:jc w:val="both"/>
        <w:rPr>
          <w:rFonts w:ascii="Times New Roman" w:eastAsia="Times New Roman" w:hAnsi="Times New Roman" w:cs="Times New Roman"/>
          <w:color w:val="212529"/>
          <w:sz w:val="28"/>
          <w:szCs w:val="28"/>
          <w:lang w:eastAsia="ru-RU"/>
        </w:rPr>
      </w:pPr>
      <w:r w:rsidRPr="00AE5262">
        <w:rPr>
          <w:rFonts w:ascii="Times New Roman" w:eastAsia="Times New Roman" w:hAnsi="Times New Roman" w:cs="Times New Roman"/>
          <w:color w:val="212529"/>
          <w:sz w:val="28"/>
          <w:szCs w:val="28"/>
          <w:lang w:eastAsia="ru-RU"/>
        </w:rPr>
        <w:t xml:space="preserve">Обеспечение: на сумму свыше 300 000 рублей - залог от 30% от суммы </w:t>
      </w:r>
      <w:proofErr w:type="spellStart"/>
      <w:r w:rsidRPr="00AE5262">
        <w:rPr>
          <w:rFonts w:ascii="Times New Roman" w:eastAsia="Times New Roman" w:hAnsi="Times New Roman" w:cs="Times New Roman"/>
          <w:color w:val="212529"/>
          <w:sz w:val="28"/>
          <w:szCs w:val="28"/>
          <w:lang w:eastAsia="ru-RU"/>
        </w:rPr>
        <w:t>микрозайма</w:t>
      </w:r>
      <w:proofErr w:type="spellEnd"/>
      <w:r w:rsidRPr="00AE5262">
        <w:rPr>
          <w:rFonts w:ascii="Times New Roman" w:eastAsia="Times New Roman" w:hAnsi="Times New Roman" w:cs="Times New Roman"/>
          <w:color w:val="212529"/>
          <w:sz w:val="28"/>
          <w:szCs w:val="28"/>
          <w:lang w:eastAsia="ru-RU"/>
        </w:rPr>
        <w:t xml:space="preserve"> с процентами на весь срок займа плюс поручительство Гарантийного Фонда Приморского края, либо под полное залоговое обеспечение.</w:t>
      </w:r>
    </w:p>
    <w:p w:rsidR="00544A52" w:rsidRPr="00AE5262" w:rsidRDefault="00544A52" w:rsidP="00544A52">
      <w:pPr>
        <w:spacing w:after="100" w:afterAutospacing="1" w:line="240" w:lineRule="auto"/>
        <w:rPr>
          <w:rFonts w:ascii="Times New Roman" w:eastAsia="Times New Roman" w:hAnsi="Times New Roman" w:cs="Times New Roman"/>
          <w:i/>
          <w:color w:val="212529"/>
          <w:sz w:val="28"/>
          <w:szCs w:val="28"/>
          <w:u w:val="single"/>
          <w:lang w:eastAsia="ru-RU"/>
        </w:rPr>
      </w:pPr>
      <w:r w:rsidRPr="00AE5262">
        <w:rPr>
          <w:rFonts w:ascii="Times New Roman" w:eastAsia="Times New Roman" w:hAnsi="Times New Roman" w:cs="Times New Roman"/>
          <w:i/>
          <w:color w:val="212529"/>
          <w:sz w:val="28"/>
          <w:szCs w:val="28"/>
          <w:u w:val="single"/>
          <w:lang w:eastAsia="ru-RU"/>
        </w:rPr>
        <w:t>Без залога</w:t>
      </w:r>
    </w:p>
    <w:p w:rsidR="00544A52" w:rsidRPr="00AE5262" w:rsidRDefault="00544A52" w:rsidP="004D44C1">
      <w:pPr>
        <w:spacing w:after="0" w:line="240" w:lineRule="auto"/>
        <w:rPr>
          <w:rFonts w:ascii="Times New Roman" w:eastAsia="Times New Roman" w:hAnsi="Times New Roman" w:cs="Times New Roman"/>
          <w:color w:val="212529"/>
          <w:sz w:val="28"/>
          <w:szCs w:val="28"/>
          <w:lang w:eastAsia="ru-RU"/>
        </w:rPr>
      </w:pPr>
      <w:r w:rsidRPr="004D44C1">
        <w:rPr>
          <w:rFonts w:ascii="Times New Roman" w:eastAsia="Times New Roman" w:hAnsi="Times New Roman" w:cs="Times New Roman"/>
          <w:b/>
          <w:color w:val="212529"/>
          <w:sz w:val="28"/>
          <w:szCs w:val="28"/>
          <w:lang w:eastAsia="ru-RU"/>
        </w:rPr>
        <w:t>Ставка</w:t>
      </w:r>
      <w:r w:rsidRPr="00AE5262">
        <w:rPr>
          <w:rFonts w:ascii="Times New Roman" w:eastAsia="Times New Roman" w:hAnsi="Times New Roman" w:cs="Times New Roman"/>
          <w:color w:val="212529"/>
          <w:sz w:val="28"/>
          <w:szCs w:val="28"/>
          <w:lang w:eastAsia="ru-RU"/>
        </w:rPr>
        <w:t xml:space="preserve">: от 4% до 5% </w:t>
      </w:r>
      <w:proofErr w:type="gramStart"/>
      <w:r w:rsidRPr="00AE5262">
        <w:rPr>
          <w:rFonts w:ascii="Times New Roman" w:eastAsia="Times New Roman" w:hAnsi="Times New Roman" w:cs="Times New Roman"/>
          <w:color w:val="212529"/>
          <w:sz w:val="28"/>
          <w:szCs w:val="28"/>
          <w:lang w:eastAsia="ru-RU"/>
        </w:rPr>
        <w:t>годовых</w:t>
      </w:r>
      <w:proofErr w:type="gramEnd"/>
      <w:r w:rsidRPr="00AE5262">
        <w:rPr>
          <w:rFonts w:ascii="Times New Roman" w:eastAsia="Times New Roman" w:hAnsi="Times New Roman" w:cs="Times New Roman"/>
          <w:color w:val="212529"/>
          <w:sz w:val="28"/>
          <w:szCs w:val="28"/>
          <w:lang w:eastAsia="ru-RU"/>
        </w:rPr>
        <w:t xml:space="preserve"> - на сумму до 300 000 руб.;</w:t>
      </w:r>
    </w:p>
    <w:p w:rsidR="00544A52" w:rsidRPr="00AE5262" w:rsidRDefault="00544A52" w:rsidP="004D44C1">
      <w:pPr>
        <w:spacing w:after="0" w:line="240" w:lineRule="auto"/>
        <w:rPr>
          <w:rFonts w:ascii="Times New Roman" w:eastAsia="Times New Roman" w:hAnsi="Times New Roman" w:cs="Times New Roman"/>
          <w:color w:val="212529"/>
          <w:sz w:val="28"/>
          <w:szCs w:val="28"/>
          <w:lang w:eastAsia="ru-RU"/>
        </w:rPr>
      </w:pPr>
      <w:r w:rsidRPr="004D44C1">
        <w:rPr>
          <w:rFonts w:ascii="Times New Roman" w:eastAsia="Times New Roman" w:hAnsi="Times New Roman" w:cs="Times New Roman"/>
          <w:b/>
          <w:color w:val="212529"/>
          <w:sz w:val="28"/>
          <w:szCs w:val="28"/>
          <w:lang w:eastAsia="ru-RU"/>
        </w:rPr>
        <w:t>Ставка</w:t>
      </w:r>
      <w:r w:rsidRPr="00AE5262">
        <w:rPr>
          <w:rFonts w:ascii="Times New Roman" w:eastAsia="Times New Roman" w:hAnsi="Times New Roman" w:cs="Times New Roman"/>
          <w:color w:val="212529"/>
          <w:sz w:val="28"/>
          <w:szCs w:val="28"/>
          <w:lang w:eastAsia="ru-RU"/>
        </w:rPr>
        <w:t xml:space="preserve"> 8% годовых - на сумму от 300 001 руб. до 3 000 000 руб.</w:t>
      </w:r>
    </w:p>
    <w:p w:rsidR="00544A52" w:rsidRPr="00310BAE" w:rsidRDefault="00544A52" w:rsidP="004D44C1">
      <w:pPr>
        <w:spacing w:after="0" w:line="240" w:lineRule="auto"/>
        <w:rPr>
          <w:rFonts w:ascii="Times New Roman" w:eastAsia="Times New Roman" w:hAnsi="Times New Roman" w:cs="Times New Roman"/>
          <w:b/>
          <w:color w:val="212529"/>
          <w:sz w:val="28"/>
          <w:szCs w:val="28"/>
          <w:lang w:eastAsia="ru-RU"/>
        </w:rPr>
      </w:pPr>
      <w:r w:rsidRPr="00310BAE">
        <w:rPr>
          <w:rFonts w:ascii="Times New Roman" w:eastAsia="Times New Roman" w:hAnsi="Times New Roman" w:cs="Times New Roman"/>
          <w:b/>
          <w:color w:val="212529"/>
          <w:sz w:val="28"/>
          <w:szCs w:val="28"/>
          <w:lang w:eastAsia="ru-RU"/>
        </w:rPr>
        <w:t>Сумма займа:</w:t>
      </w:r>
    </w:p>
    <w:p w:rsidR="00544A52" w:rsidRPr="00AE5262" w:rsidRDefault="00544A52" w:rsidP="004D44C1">
      <w:pPr>
        <w:spacing w:after="0" w:line="240" w:lineRule="auto"/>
        <w:rPr>
          <w:rFonts w:ascii="Times New Roman" w:eastAsia="Times New Roman" w:hAnsi="Times New Roman" w:cs="Times New Roman"/>
          <w:color w:val="212529"/>
          <w:sz w:val="28"/>
          <w:szCs w:val="28"/>
          <w:lang w:eastAsia="ru-RU"/>
        </w:rPr>
      </w:pPr>
      <w:r w:rsidRPr="00AE5262">
        <w:rPr>
          <w:rFonts w:ascii="Times New Roman" w:eastAsia="Times New Roman" w:hAnsi="Times New Roman" w:cs="Times New Roman"/>
          <w:color w:val="212529"/>
          <w:sz w:val="28"/>
          <w:szCs w:val="28"/>
          <w:lang w:eastAsia="ru-RU"/>
        </w:rPr>
        <w:t>от 10 000 руб. до 300 000 руб. - без залога и стороннего поручительства</w:t>
      </w:r>
    </w:p>
    <w:p w:rsidR="00544A52" w:rsidRPr="00AE5262" w:rsidRDefault="00544A52" w:rsidP="004D44C1">
      <w:pPr>
        <w:spacing w:after="0" w:line="240" w:lineRule="auto"/>
        <w:rPr>
          <w:rFonts w:ascii="Times New Roman" w:eastAsia="Times New Roman" w:hAnsi="Times New Roman" w:cs="Times New Roman"/>
          <w:color w:val="212529"/>
          <w:sz w:val="28"/>
          <w:szCs w:val="28"/>
          <w:lang w:eastAsia="ru-RU"/>
        </w:rPr>
      </w:pPr>
      <w:r w:rsidRPr="00AE5262">
        <w:rPr>
          <w:rFonts w:ascii="Times New Roman" w:eastAsia="Times New Roman" w:hAnsi="Times New Roman" w:cs="Times New Roman"/>
          <w:color w:val="212529"/>
          <w:sz w:val="28"/>
          <w:szCs w:val="28"/>
          <w:lang w:eastAsia="ru-RU"/>
        </w:rPr>
        <w:t xml:space="preserve">от 300 001 руб. до 3 000 000 руб. - залог не менее 30% от суммы </w:t>
      </w:r>
      <w:proofErr w:type="spellStart"/>
      <w:r w:rsidRPr="00AE5262">
        <w:rPr>
          <w:rFonts w:ascii="Times New Roman" w:eastAsia="Times New Roman" w:hAnsi="Times New Roman" w:cs="Times New Roman"/>
          <w:color w:val="212529"/>
          <w:sz w:val="28"/>
          <w:szCs w:val="28"/>
          <w:lang w:eastAsia="ru-RU"/>
        </w:rPr>
        <w:t>микрозайма</w:t>
      </w:r>
      <w:proofErr w:type="spellEnd"/>
      <w:r w:rsidRPr="00AE5262">
        <w:rPr>
          <w:rFonts w:ascii="Times New Roman" w:eastAsia="Times New Roman" w:hAnsi="Times New Roman" w:cs="Times New Roman"/>
          <w:color w:val="212529"/>
          <w:sz w:val="28"/>
          <w:szCs w:val="28"/>
          <w:lang w:eastAsia="ru-RU"/>
        </w:rPr>
        <w:t>, на оставшуюся сумму - поручительство Гарантийного Фонда Приморского края;</w:t>
      </w:r>
    </w:p>
    <w:p w:rsidR="00544A52" w:rsidRPr="00544A52" w:rsidRDefault="00544A52" w:rsidP="004D44C1">
      <w:pPr>
        <w:spacing w:after="0" w:line="240" w:lineRule="auto"/>
        <w:rPr>
          <w:rFonts w:ascii="Times New Roman" w:eastAsia="Times New Roman" w:hAnsi="Times New Roman" w:cs="Times New Roman"/>
          <w:color w:val="212529"/>
          <w:sz w:val="28"/>
          <w:szCs w:val="28"/>
          <w:lang w:eastAsia="ru-RU"/>
        </w:rPr>
      </w:pPr>
      <w:r w:rsidRPr="00310BAE">
        <w:rPr>
          <w:rFonts w:ascii="Times New Roman" w:eastAsia="Times New Roman" w:hAnsi="Times New Roman" w:cs="Times New Roman"/>
          <w:b/>
          <w:color w:val="212529"/>
          <w:sz w:val="28"/>
          <w:szCs w:val="28"/>
          <w:lang w:eastAsia="ru-RU"/>
        </w:rPr>
        <w:t>Срок займа</w:t>
      </w:r>
      <w:r w:rsidRPr="00AE5262">
        <w:rPr>
          <w:rFonts w:ascii="Times New Roman" w:eastAsia="Times New Roman" w:hAnsi="Times New Roman" w:cs="Times New Roman"/>
          <w:color w:val="212529"/>
          <w:sz w:val="28"/>
          <w:szCs w:val="28"/>
          <w:lang w:eastAsia="ru-RU"/>
        </w:rPr>
        <w:t>: от 1 мес. до 36 мес.</w:t>
      </w:r>
    </w:p>
    <w:p w:rsidR="00544A52" w:rsidRPr="00AE5262" w:rsidRDefault="00544A52" w:rsidP="00544A52">
      <w:pPr>
        <w:pStyle w:val="1"/>
        <w:shd w:val="clear" w:color="auto" w:fill="FFFFFF"/>
        <w:spacing w:before="0" w:beforeAutospacing="0"/>
        <w:rPr>
          <w:b w:val="0"/>
          <w:bCs w:val="0"/>
          <w:color w:val="212529"/>
          <w:sz w:val="28"/>
          <w:szCs w:val="28"/>
        </w:rPr>
      </w:pPr>
      <w:r w:rsidRPr="00AE5262">
        <w:rPr>
          <w:b w:val="0"/>
          <w:bCs w:val="0"/>
          <w:color w:val="212529"/>
          <w:sz w:val="28"/>
          <w:szCs w:val="28"/>
        </w:rPr>
        <w:t xml:space="preserve">Подробнее по ссылке: </w:t>
      </w:r>
      <w:hyperlink r:id="rId14" w:history="1">
        <w:r w:rsidRPr="00AE5262">
          <w:rPr>
            <w:rStyle w:val="a4"/>
            <w:b w:val="0"/>
            <w:bCs w:val="0"/>
            <w:sz w:val="28"/>
            <w:szCs w:val="28"/>
          </w:rPr>
          <w:t>https://mfoprim.ru/loan/turizm</w:t>
        </w:r>
      </w:hyperlink>
    </w:p>
    <w:p w:rsidR="004D44C1" w:rsidRDefault="004D44C1" w:rsidP="00544A52">
      <w:pPr>
        <w:pStyle w:val="1"/>
        <w:shd w:val="clear" w:color="auto" w:fill="FFFFFF"/>
        <w:rPr>
          <w:bCs w:val="0"/>
          <w:color w:val="212529"/>
          <w:sz w:val="28"/>
          <w:szCs w:val="28"/>
        </w:rPr>
      </w:pPr>
    </w:p>
    <w:p w:rsidR="00544A52" w:rsidRPr="004D44C1" w:rsidRDefault="00544A52" w:rsidP="00544A52">
      <w:pPr>
        <w:pStyle w:val="1"/>
        <w:shd w:val="clear" w:color="auto" w:fill="FFFFFF"/>
        <w:rPr>
          <w:bCs w:val="0"/>
          <w:color w:val="212529"/>
          <w:sz w:val="32"/>
          <w:szCs w:val="32"/>
        </w:rPr>
      </w:pPr>
      <w:proofErr w:type="spellStart"/>
      <w:r w:rsidRPr="004D44C1">
        <w:rPr>
          <w:bCs w:val="0"/>
          <w:color w:val="212529"/>
          <w:sz w:val="32"/>
          <w:szCs w:val="32"/>
        </w:rPr>
        <w:t>Микрозаем</w:t>
      </w:r>
      <w:proofErr w:type="spellEnd"/>
      <w:r w:rsidRPr="004D44C1">
        <w:rPr>
          <w:bCs w:val="0"/>
          <w:color w:val="212529"/>
          <w:sz w:val="32"/>
          <w:szCs w:val="32"/>
        </w:rPr>
        <w:t xml:space="preserve"> «Дальневосточный гектар»</w:t>
      </w:r>
    </w:p>
    <w:p w:rsidR="00544A52" w:rsidRPr="00AE5262" w:rsidRDefault="00544A52" w:rsidP="004D44C1">
      <w:pPr>
        <w:pStyle w:val="1"/>
        <w:shd w:val="clear" w:color="auto" w:fill="FFFFFF"/>
        <w:spacing w:before="0" w:beforeAutospacing="0"/>
        <w:jc w:val="both"/>
        <w:rPr>
          <w:b w:val="0"/>
          <w:bCs w:val="0"/>
          <w:color w:val="212529"/>
          <w:sz w:val="28"/>
          <w:szCs w:val="28"/>
        </w:rPr>
      </w:pPr>
      <w:proofErr w:type="spellStart"/>
      <w:proofErr w:type="gramStart"/>
      <w:r w:rsidRPr="00AE5262">
        <w:rPr>
          <w:b w:val="0"/>
          <w:bCs w:val="0"/>
          <w:color w:val="212529"/>
          <w:sz w:val="28"/>
          <w:szCs w:val="28"/>
        </w:rPr>
        <w:t>Микрозайм</w:t>
      </w:r>
      <w:proofErr w:type="spellEnd"/>
      <w:r w:rsidRPr="00AE5262">
        <w:rPr>
          <w:b w:val="0"/>
          <w:bCs w:val="0"/>
          <w:color w:val="212529"/>
          <w:sz w:val="28"/>
          <w:szCs w:val="28"/>
        </w:rPr>
        <w:t xml:space="preserve"> «Дальневосточный гектар» имеет целью оказание финансовой поддержки в виде предоставления </w:t>
      </w:r>
      <w:proofErr w:type="spellStart"/>
      <w:r w:rsidRPr="00AE5262">
        <w:rPr>
          <w:b w:val="0"/>
          <w:bCs w:val="0"/>
          <w:color w:val="212529"/>
          <w:sz w:val="28"/>
          <w:szCs w:val="28"/>
        </w:rPr>
        <w:t>микрозаймов</w:t>
      </w:r>
      <w:proofErr w:type="spellEnd"/>
      <w:r w:rsidRPr="00AE5262">
        <w:rPr>
          <w:b w:val="0"/>
          <w:bCs w:val="0"/>
          <w:color w:val="212529"/>
          <w:sz w:val="28"/>
          <w:szCs w:val="28"/>
        </w:rPr>
        <w:t xml:space="preserve"> по пониженным процентным ставкам субъектам малого и среднего предпринимательства и </w:t>
      </w:r>
      <w:proofErr w:type="spellStart"/>
      <w:r w:rsidRPr="00AE5262">
        <w:rPr>
          <w:b w:val="0"/>
          <w:bCs w:val="0"/>
          <w:color w:val="212529"/>
          <w:sz w:val="28"/>
          <w:szCs w:val="28"/>
        </w:rPr>
        <w:t>самозанятым</w:t>
      </w:r>
      <w:proofErr w:type="spellEnd"/>
      <w:r w:rsidRPr="00AE5262">
        <w:rPr>
          <w:b w:val="0"/>
          <w:bCs w:val="0"/>
          <w:color w:val="212529"/>
          <w:sz w:val="28"/>
          <w:szCs w:val="28"/>
        </w:rPr>
        <w:t xml:space="preserve"> гражданам Приморского края, получившим в качестве физического лица в безвозмездное пользование, собственность, аренду  земельный участок в соответствии с Федеральным законом № 119-ФЗ от 01.05.2016г., и осуществляющим на данных земельных участках предпринимательскую деятельность.</w:t>
      </w:r>
      <w:proofErr w:type="gramEnd"/>
    </w:p>
    <w:p w:rsidR="00544A52" w:rsidRPr="00310BAE" w:rsidRDefault="00544A52" w:rsidP="00544A52">
      <w:pPr>
        <w:pStyle w:val="1"/>
        <w:shd w:val="clear" w:color="auto" w:fill="FFFFFF"/>
        <w:rPr>
          <w:bCs w:val="0"/>
          <w:i/>
          <w:color w:val="212529"/>
          <w:sz w:val="28"/>
          <w:szCs w:val="28"/>
        </w:rPr>
      </w:pPr>
      <w:r w:rsidRPr="00310BAE">
        <w:rPr>
          <w:bCs w:val="0"/>
          <w:i/>
          <w:color w:val="212529"/>
          <w:sz w:val="28"/>
          <w:szCs w:val="28"/>
        </w:rPr>
        <w:t>Основные условия</w:t>
      </w:r>
    </w:p>
    <w:p w:rsidR="00544A52" w:rsidRPr="00AE5262" w:rsidRDefault="00544A52" w:rsidP="00544A52">
      <w:pPr>
        <w:pStyle w:val="1"/>
        <w:shd w:val="clear" w:color="auto" w:fill="FFFFFF"/>
        <w:rPr>
          <w:b w:val="0"/>
          <w:bCs w:val="0"/>
          <w:i/>
          <w:color w:val="212529"/>
          <w:sz w:val="28"/>
          <w:szCs w:val="28"/>
          <w:u w:val="single"/>
        </w:rPr>
      </w:pPr>
      <w:r w:rsidRPr="00AE5262">
        <w:rPr>
          <w:b w:val="0"/>
          <w:bCs w:val="0"/>
          <w:i/>
          <w:color w:val="212529"/>
          <w:sz w:val="28"/>
          <w:szCs w:val="28"/>
          <w:u w:val="single"/>
        </w:rPr>
        <w:t>С залоговым обеспечением</w:t>
      </w:r>
    </w:p>
    <w:p w:rsidR="00544A52" w:rsidRPr="00AE5262" w:rsidRDefault="00544A52" w:rsidP="004D44C1">
      <w:pPr>
        <w:pStyle w:val="1"/>
        <w:shd w:val="clear" w:color="auto" w:fill="FFFFFF"/>
        <w:spacing w:before="0" w:beforeAutospacing="0" w:after="0" w:afterAutospacing="0"/>
        <w:rPr>
          <w:b w:val="0"/>
          <w:bCs w:val="0"/>
          <w:color w:val="212529"/>
          <w:sz w:val="28"/>
          <w:szCs w:val="28"/>
        </w:rPr>
      </w:pPr>
      <w:r w:rsidRPr="004D44C1">
        <w:rPr>
          <w:bCs w:val="0"/>
          <w:color w:val="212529"/>
          <w:sz w:val="28"/>
          <w:szCs w:val="28"/>
        </w:rPr>
        <w:t>Ставка</w:t>
      </w:r>
      <w:r w:rsidRPr="00AE5262">
        <w:rPr>
          <w:b w:val="0"/>
          <w:bCs w:val="0"/>
          <w:color w:val="212529"/>
          <w:sz w:val="28"/>
          <w:szCs w:val="28"/>
        </w:rPr>
        <w:t xml:space="preserve">: 3% </w:t>
      </w:r>
      <w:proofErr w:type="gramStart"/>
      <w:r w:rsidRPr="00AE5262">
        <w:rPr>
          <w:b w:val="0"/>
          <w:bCs w:val="0"/>
          <w:color w:val="212529"/>
          <w:sz w:val="28"/>
          <w:szCs w:val="28"/>
        </w:rPr>
        <w:t>годовых</w:t>
      </w:r>
      <w:proofErr w:type="gramEnd"/>
      <w:r w:rsidRPr="00AE5262">
        <w:rPr>
          <w:b w:val="0"/>
          <w:bCs w:val="0"/>
          <w:color w:val="212529"/>
          <w:sz w:val="28"/>
          <w:szCs w:val="28"/>
        </w:rPr>
        <w:t xml:space="preserve"> - c 1-го по 12 мес.; 5% годовых с 13-го по 36 мес.</w:t>
      </w:r>
    </w:p>
    <w:p w:rsidR="00544A52" w:rsidRPr="00AE5262" w:rsidRDefault="00544A52" w:rsidP="004D44C1">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Сумма займа</w:t>
      </w:r>
      <w:r w:rsidRPr="00AE5262">
        <w:rPr>
          <w:b w:val="0"/>
          <w:bCs w:val="0"/>
          <w:color w:val="212529"/>
          <w:sz w:val="28"/>
          <w:szCs w:val="28"/>
        </w:rPr>
        <w:t>: от 10 000 руб. до 5 000 000 руб.</w:t>
      </w:r>
    </w:p>
    <w:p w:rsidR="00544A52" w:rsidRPr="00AE5262" w:rsidRDefault="00544A52" w:rsidP="004D44C1">
      <w:pPr>
        <w:pStyle w:val="1"/>
        <w:shd w:val="clear" w:color="auto" w:fill="FFFFFF"/>
        <w:spacing w:before="0" w:beforeAutospacing="0" w:after="0" w:afterAutospacing="0"/>
        <w:jc w:val="both"/>
        <w:rPr>
          <w:b w:val="0"/>
          <w:bCs w:val="0"/>
          <w:color w:val="212529"/>
          <w:sz w:val="28"/>
          <w:szCs w:val="28"/>
        </w:rPr>
      </w:pPr>
      <w:r w:rsidRPr="00310BAE">
        <w:rPr>
          <w:bCs w:val="0"/>
          <w:color w:val="212529"/>
          <w:sz w:val="28"/>
          <w:szCs w:val="28"/>
        </w:rPr>
        <w:t>Срок займа</w:t>
      </w:r>
      <w:r w:rsidRPr="00AE5262">
        <w:rPr>
          <w:b w:val="0"/>
          <w:bCs w:val="0"/>
          <w:color w:val="212529"/>
          <w:sz w:val="28"/>
          <w:szCs w:val="28"/>
        </w:rPr>
        <w:t>: от 1 мес. до 36 мес., отсрочка по оплате основного долга до 6 мес.</w:t>
      </w:r>
    </w:p>
    <w:p w:rsidR="00544A52" w:rsidRPr="00AE5262" w:rsidRDefault="00544A52" w:rsidP="004D44C1">
      <w:pPr>
        <w:pStyle w:val="1"/>
        <w:shd w:val="clear" w:color="auto" w:fill="FFFFFF"/>
        <w:jc w:val="both"/>
        <w:rPr>
          <w:b w:val="0"/>
          <w:bCs w:val="0"/>
          <w:color w:val="212529"/>
          <w:sz w:val="28"/>
          <w:szCs w:val="28"/>
        </w:rPr>
      </w:pPr>
      <w:r w:rsidRPr="00AE5262">
        <w:rPr>
          <w:b w:val="0"/>
          <w:bCs w:val="0"/>
          <w:color w:val="212529"/>
          <w:sz w:val="28"/>
          <w:szCs w:val="28"/>
        </w:rPr>
        <w:t xml:space="preserve">Обеспечение: залог от 30% от суммы </w:t>
      </w:r>
      <w:proofErr w:type="spellStart"/>
      <w:r w:rsidRPr="00AE5262">
        <w:rPr>
          <w:b w:val="0"/>
          <w:bCs w:val="0"/>
          <w:color w:val="212529"/>
          <w:sz w:val="28"/>
          <w:szCs w:val="28"/>
        </w:rPr>
        <w:t>микрозайма</w:t>
      </w:r>
      <w:proofErr w:type="spellEnd"/>
      <w:r w:rsidRPr="00AE5262">
        <w:rPr>
          <w:b w:val="0"/>
          <w:bCs w:val="0"/>
          <w:color w:val="212529"/>
          <w:sz w:val="28"/>
          <w:szCs w:val="28"/>
        </w:rPr>
        <w:t xml:space="preserve"> с процентами на весь срок займа плюс поручительство Гарантийного Фонда Приморского края, либо под полное залоговое обеспечение.</w:t>
      </w:r>
    </w:p>
    <w:p w:rsidR="00544A52" w:rsidRPr="00AE5262" w:rsidRDefault="00544A52" w:rsidP="00544A52">
      <w:pPr>
        <w:pStyle w:val="1"/>
        <w:shd w:val="clear" w:color="auto" w:fill="FFFFFF"/>
        <w:rPr>
          <w:b w:val="0"/>
          <w:bCs w:val="0"/>
          <w:i/>
          <w:color w:val="212529"/>
          <w:sz w:val="28"/>
          <w:szCs w:val="28"/>
          <w:u w:val="single"/>
        </w:rPr>
      </w:pPr>
      <w:r w:rsidRPr="00AE5262">
        <w:rPr>
          <w:b w:val="0"/>
          <w:bCs w:val="0"/>
          <w:i/>
          <w:color w:val="212529"/>
          <w:sz w:val="28"/>
          <w:szCs w:val="28"/>
          <w:u w:val="single"/>
        </w:rPr>
        <w:t>Без залога</w:t>
      </w:r>
    </w:p>
    <w:p w:rsidR="00544A52" w:rsidRPr="00AE5262" w:rsidRDefault="00544A52" w:rsidP="004D44C1">
      <w:pPr>
        <w:pStyle w:val="1"/>
        <w:shd w:val="clear" w:color="auto" w:fill="FFFFFF"/>
        <w:spacing w:before="0" w:beforeAutospacing="0" w:after="0" w:afterAutospacing="0"/>
        <w:rPr>
          <w:b w:val="0"/>
          <w:bCs w:val="0"/>
          <w:color w:val="212529"/>
          <w:sz w:val="28"/>
          <w:szCs w:val="28"/>
        </w:rPr>
      </w:pPr>
      <w:r w:rsidRPr="004D44C1">
        <w:rPr>
          <w:bCs w:val="0"/>
          <w:color w:val="212529"/>
          <w:sz w:val="28"/>
          <w:szCs w:val="28"/>
        </w:rPr>
        <w:t>Ставка</w:t>
      </w:r>
      <w:r w:rsidRPr="00AE5262">
        <w:rPr>
          <w:b w:val="0"/>
          <w:bCs w:val="0"/>
          <w:color w:val="212529"/>
          <w:sz w:val="28"/>
          <w:szCs w:val="28"/>
        </w:rPr>
        <w:t xml:space="preserve">: 3% </w:t>
      </w:r>
      <w:proofErr w:type="gramStart"/>
      <w:r w:rsidRPr="00AE5262">
        <w:rPr>
          <w:b w:val="0"/>
          <w:bCs w:val="0"/>
          <w:color w:val="212529"/>
          <w:sz w:val="28"/>
          <w:szCs w:val="28"/>
        </w:rPr>
        <w:t>годовых</w:t>
      </w:r>
      <w:proofErr w:type="gramEnd"/>
      <w:r w:rsidRPr="00AE5262">
        <w:rPr>
          <w:b w:val="0"/>
          <w:bCs w:val="0"/>
          <w:color w:val="212529"/>
          <w:sz w:val="28"/>
          <w:szCs w:val="28"/>
        </w:rPr>
        <w:t xml:space="preserve"> с 1-го по 12 мес.; 5% годовых с 13-го по 36 мес.</w:t>
      </w:r>
    </w:p>
    <w:p w:rsidR="00544A52" w:rsidRPr="00AE5262" w:rsidRDefault="00544A52" w:rsidP="004D44C1">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lastRenderedPageBreak/>
        <w:t>Сумма займа</w:t>
      </w:r>
      <w:r w:rsidRPr="00AE5262">
        <w:rPr>
          <w:b w:val="0"/>
          <w:bCs w:val="0"/>
          <w:color w:val="212529"/>
          <w:sz w:val="28"/>
          <w:szCs w:val="28"/>
        </w:rPr>
        <w:t>:</w:t>
      </w:r>
    </w:p>
    <w:p w:rsidR="00544A52" w:rsidRPr="00AE5262" w:rsidRDefault="00544A52" w:rsidP="004D44C1">
      <w:pPr>
        <w:pStyle w:val="1"/>
        <w:shd w:val="clear" w:color="auto" w:fill="FFFFFF"/>
        <w:spacing w:before="0" w:beforeAutospacing="0" w:after="0" w:afterAutospacing="0"/>
        <w:rPr>
          <w:b w:val="0"/>
          <w:bCs w:val="0"/>
          <w:color w:val="212529"/>
          <w:sz w:val="28"/>
          <w:szCs w:val="28"/>
        </w:rPr>
      </w:pPr>
      <w:r w:rsidRPr="00AE5262">
        <w:rPr>
          <w:b w:val="0"/>
          <w:bCs w:val="0"/>
          <w:color w:val="212529"/>
          <w:sz w:val="28"/>
          <w:szCs w:val="28"/>
        </w:rPr>
        <w:t>от 10 000 руб. до 300 000 руб. - без залога и стороннего поручительства</w:t>
      </w:r>
    </w:p>
    <w:p w:rsidR="00544A52" w:rsidRPr="00AE5262" w:rsidRDefault="00544A52" w:rsidP="004D44C1">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Срок займа</w:t>
      </w:r>
      <w:r w:rsidRPr="00AE5262">
        <w:rPr>
          <w:b w:val="0"/>
          <w:bCs w:val="0"/>
          <w:color w:val="212529"/>
          <w:sz w:val="28"/>
          <w:szCs w:val="28"/>
        </w:rPr>
        <w:t>: от 1 мес. до 36 мес.</w:t>
      </w:r>
    </w:p>
    <w:p w:rsidR="00544A52" w:rsidRPr="00AE5262" w:rsidRDefault="00544A52" w:rsidP="00544A52">
      <w:pPr>
        <w:pStyle w:val="1"/>
        <w:shd w:val="clear" w:color="auto" w:fill="FFFFFF"/>
        <w:spacing w:before="0" w:beforeAutospacing="0"/>
        <w:rPr>
          <w:b w:val="0"/>
          <w:bCs w:val="0"/>
          <w:color w:val="212529"/>
          <w:sz w:val="28"/>
          <w:szCs w:val="28"/>
        </w:rPr>
      </w:pPr>
      <w:r w:rsidRPr="00AE5262">
        <w:rPr>
          <w:b w:val="0"/>
          <w:bCs w:val="0"/>
          <w:color w:val="212529"/>
          <w:sz w:val="28"/>
          <w:szCs w:val="28"/>
        </w:rPr>
        <w:t xml:space="preserve">Подробнее по ссылке: </w:t>
      </w:r>
      <w:hyperlink r:id="rId15" w:history="1">
        <w:r w:rsidR="00570B52" w:rsidRPr="00AE5262">
          <w:rPr>
            <w:rStyle w:val="a4"/>
            <w:b w:val="0"/>
            <w:bCs w:val="0"/>
            <w:sz w:val="28"/>
            <w:szCs w:val="28"/>
          </w:rPr>
          <w:t>https://mfoprim.ru/loan/gektar</w:t>
        </w:r>
      </w:hyperlink>
    </w:p>
    <w:p w:rsidR="004D44C1" w:rsidRDefault="004D44C1" w:rsidP="00570B52">
      <w:pPr>
        <w:pStyle w:val="1"/>
        <w:shd w:val="clear" w:color="auto" w:fill="FFFFFF"/>
        <w:rPr>
          <w:bCs w:val="0"/>
          <w:color w:val="212529"/>
          <w:sz w:val="28"/>
          <w:szCs w:val="28"/>
        </w:rPr>
      </w:pPr>
    </w:p>
    <w:p w:rsidR="00570B52" w:rsidRPr="004D44C1" w:rsidRDefault="00570B52" w:rsidP="00570B52">
      <w:pPr>
        <w:pStyle w:val="1"/>
        <w:shd w:val="clear" w:color="auto" w:fill="FFFFFF"/>
        <w:rPr>
          <w:bCs w:val="0"/>
          <w:color w:val="212529"/>
          <w:sz w:val="32"/>
          <w:szCs w:val="32"/>
        </w:rPr>
      </w:pPr>
      <w:proofErr w:type="spellStart"/>
      <w:r w:rsidRPr="004D44C1">
        <w:rPr>
          <w:bCs w:val="0"/>
          <w:color w:val="212529"/>
          <w:sz w:val="32"/>
          <w:szCs w:val="32"/>
        </w:rPr>
        <w:t>Микрозаем</w:t>
      </w:r>
      <w:proofErr w:type="spellEnd"/>
      <w:r w:rsidRPr="004D44C1">
        <w:rPr>
          <w:bCs w:val="0"/>
          <w:color w:val="212529"/>
          <w:sz w:val="32"/>
          <w:szCs w:val="32"/>
        </w:rPr>
        <w:t xml:space="preserve"> «Поддержка </w:t>
      </w:r>
      <w:proofErr w:type="gramStart"/>
      <w:r w:rsidRPr="004D44C1">
        <w:rPr>
          <w:bCs w:val="0"/>
          <w:color w:val="212529"/>
          <w:sz w:val="32"/>
          <w:szCs w:val="32"/>
        </w:rPr>
        <w:t>ИТ</w:t>
      </w:r>
      <w:proofErr w:type="gramEnd"/>
      <w:r w:rsidRPr="004D44C1">
        <w:rPr>
          <w:bCs w:val="0"/>
          <w:color w:val="212529"/>
          <w:sz w:val="32"/>
          <w:szCs w:val="32"/>
        </w:rPr>
        <w:t>»</w:t>
      </w:r>
    </w:p>
    <w:p w:rsidR="00570B52" w:rsidRPr="00AE5262" w:rsidRDefault="00570B52" w:rsidP="004D44C1">
      <w:pPr>
        <w:pStyle w:val="1"/>
        <w:shd w:val="clear" w:color="auto" w:fill="FFFFFF"/>
        <w:spacing w:before="0" w:beforeAutospacing="0"/>
        <w:jc w:val="both"/>
        <w:rPr>
          <w:b w:val="0"/>
          <w:bCs w:val="0"/>
          <w:color w:val="212529"/>
          <w:sz w:val="28"/>
          <w:szCs w:val="28"/>
        </w:rPr>
      </w:pPr>
      <w:proofErr w:type="spellStart"/>
      <w:r w:rsidRPr="00AE5262">
        <w:rPr>
          <w:b w:val="0"/>
          <w:bCs w:val="0"/>
          <w:color w:val="212529"/>
          <w:sz w:val="28"/>
          <w:szCs w:val="28"/>
        </w:rPr>
        <w:t>Микрозайм</w:t>
      </w:r>
      <w:proofErr w:type="spellEnd"/>
      <w:r w:rsidRPr="00AE5262">
        <w:rPr>
          <w:b w:val="0"/>
          <w:bCs w:val="0"/>
          <w:color w:val="212529"/>
          <w:sz w:val="28"/>
          <w:szCs w:val="28"/>
        </w:rPr>
        <w:t xml:space="preserve"> «Поддержка </w:t>
      </w:r>
      <w:proofErr w:type="gramStart"/>
      <w:r w:rsidRPr="00AE5262">
        <w:rPr>
          <w:b w:val="0"/>
          <w:bCs w:val="0"/>
          <w:color w:val="212529"/>
          <w:sz w:val="28"/>
          <w:szCs w:val="28"/>
        </w:rPr>
        <w:t>ИТ</w:t>
      </w:r>
      <w:proofErr w:type="gramEnd"/>
      <w:r w:rsidRPr="00AE5262">
        <w:rPr>
          <w:b w:val="0"/>
          <w:bCs w:val="0"/>
          <w:color w:val="212529"/>
          <w:sz w:val="28"/>
          <w:szCs w:val="28"/>
        </w:rPr>
        <w:t xml:space="preserve">» имеет целью оказание финансовой поддержки в виде предоставления </w:t>
      </w:r>
      <w:proofErr w:type="spellStart"/>
      <w:r w:rsidRPr="00AE5262">
        <w:rPr>
          <w:b w:val="0"/>
          <w:bCs w:val="0"/>
          <w:color w:val="212529"/>
          <w:sz w:val="28"/>
          <w:szCs w:val="28"/>
        </w:rPr>
        <w:t>микрозаймов</w:t>
      </w:r>
      <w:proofErr w:type="spellEnd"/>
      <w:r w:rsidRPr="00AE5262">
        <w:rPr>
          <w:b w:val="0"/>
          <w:bCs w:val="0"/>
          <w:color w:val="212529"/>
          <w:sz w:val="28"/>
          <w:szCs w:val="28"/>
        </w:rPr>
        <w:t xml:space="preserve"> по пониженным процентным ставкам субъектам малого и среднего предпринимательства Приморского края, осуществляющим деятельность в области информационных технологий и получивших государственную аккредитацию в соответствии с Постановлением Правительства РФ «О государственной аккредитации организаций, осуществляющих деятельность в области информационных технологий» от 18.06.2021г. № 929.</w:t>
      </w:r>
    </w:p>
    <w:p w:rsidR="00570B52" w:rsidRPr="00310BAE" w:rsidRDefault="00570B52" w:rsidP="00570B52">
      <w:pPr>
        <w:pStyle w:val="1"/>
        <w:shd w:val="clear" w:color="auto" w:fill="FFFFFF"/>
        <w:rPr>
          <w:bCs w:val="0"/>
          <w:i/>
          <w:color w:val="212529"/>
          <w:sz w:val="28"/>
          <w:szCs w:val="28"/>
        </w:rPr>
      </w:pPr>
      <w:r w:rsidRPr="00310BAE">
        <w:rPr>
          <w:bCs w:val="0"/>
          <w:i/>
          <w:color w:val="212529"/>
          <w:sz w:val="28"/>
          <w:szCs w:val="28"/>
        </w:rPr>
        <w:t>Основные условия</w:t>
      </w:r>
    </w:p>
    <w:p w:rsidR="00570B52" w:rsidRPr="00AE5262" w:rsidRDefault="00570B52" w:rsidP="00570B52">
      <w:pPr>
        <w:pStyle w:val="1"/>
        <w:shd w:val="clear" w:color="auto" w:fill="FFFFFF"/>
        <w:rPr>
          <w:b w:val="0"/>
          <w:bCs w:val="0"/>
          <w:i/>
          <w:color w:val="212529"/>
          <w:sz w:val="28"/>
          <w:szCs w:val="28"/>
          <w:u w:val="single"/>
        </w:rPr>
      </w:pPr>
      <w:r w:rsidRPr="00AE5262">
        <w:rPr>
          <w:b w:val="0"/>
          <w:bCs w:val="0"/>
          <w:i/>
          <w:color w:val="212529"/>
          <w:sz w:val="28"/>
          <w:szCs w:val="28"/>
          <w:u w:val="single"/>
        </w:rPr>
        <w:t>С залоговым обеспечением</w:t>
      </w:r>
    </w:p>
    <w:p w:rsidR="00570B52" w:rsidRPr="00AE5262" w:rsidRDefault="00570B52" w:rsidP="004D44C1">
      <w:pPr>
        <w:pStyle w:val="1"/>
        <w:shd w:val="clear" w:color="auto" w:fill="FFFFFF"/>
        <w:spacing w:before="0" w:beforeAutospacing="0" w:after="0" w:afterAutospacing="0"/>
        <w:rPr>
          <w:b w:val="0"/>
          <w:bCs w:val="0"/>
          <w:color w:val="212529"/>
          <w:sz w:val="28"/>
          <w:szCs w:val="28"/>
        </w:rPr>
      </w:pPr>
      <w:r w:rsidRPr="004D44C1">
        <w:rPr>
          <w:bCs w:val="0"/>
          <w:color w:val="212529"/>
          <w:sz w:val="28"/>
          <w:szCs w:val="28"/>
        </w:rPr>
        <w:t>Ставка</w:t>
      </w:r>
      <w:r w:rsidRPr="00AE5262">
        <w:rPr>
          <w:b w:val="0"/>
          <w:bCs w:val="0"/>
          <w:color w:val="212529"/>
          <w:sz w:val="28"/>
          <w:szCs w:val="28"/>
        </w:rPr>
        <w:t xml:space="preserve">: 3% </w:t>
      </w:r>
      <w:proofErr w:type="gramStart"/>
      <w:r w:rsidRPr="00AE5262">
        <w:rPr>
          <w:b w:val="0"/>
          <w:bCs w:val="0"/>
          <w:color w:val="212529"/>
          <w:sz w:val="28"/>
          <w:szCs w:val="28"/>
        </w:rPr>
        <w:t>годовых</w:t>
      </w:r>
      <w:proofErr w:type="gramEnd"/>
    </w:p>
    <w:p w:rsidR="00570B52" w:rsidRPr="00AE5262" w:rsidRDefault="00570B52" w:rsidP="004D44C1">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Сумма займа</w:t>
      </w:r>
      <w:r w:rsidRPr="00AE5262">
        <w:rPr>
          <w:b w:val="0"/>
          <w:bCs w:val="0"/>
          <w:color w:val="212529"/>
          <w:sz w:val="28"/>
          <w:szCs w:val="28"/>
        </w:rPr>
        <w:t>: от 10 000 руб. до 5 000 000 руб.</w:t>
      </w:r>
    </w:p>
    <w:p w:rsidR="00570B52" w:rsidRPr="00AE5262" w:rsidRDefault="00570B52" w:rsidP="004D44C1">
      <w:pPr>
        <w:pStyle w:val="1"/>
        <w:shd w:val="clear" w:color="auto" w:fill="FFFFFF"/>
        <w:spacing w:before="0" w:beforeAutospacing="0" w:after="0" w:afterAutospacing="0"/>
        <w:jc w:val="both"/>
        <w:rPr>
          <w:b w:val="0"/>
          <w:bCs w:val="0"/>
          <w:color w:val="212529"/>
          <w:sz w:val="28"/>
          <w:szCs w:val="28"/>
        </w:rPr>
      </w:pPr>
      <w:r w:rsidRPr="00310BAE">
        <w:rPr>
          <w:bCs w:val="0"/>
          <w:color w:val="212529"/>
          <w:sz w:val="28"/>
          <w:szCs w:val="28"/>
        </w:rPr>
        <w:t>Срок займа</w:t>
      </w:r>
      <w:r w:rsidRPr="00AE5262">
        <w:rPr>
          <w:b w:val="0"/>
          <w:bCs w:val="0"/>
          <w:color w:val="212529"/>
          <w:sz w:val="28"/>
          <w:szCs w:val="28"/>
        </w:rPr>
        <w:t>: от 1 мес. до 36 мес., отсрочка по оплате основного долга до 6 мес.</w:t>
      </w:r>
    </w:p>
    <w:p w:rsidR="00570B52" w:rsidRPr="00AE5262" w:rsidRDefault="00570B52" w:rsidP="004D44C1">
      <w:pPr>
        <w:pStyle w:val="1"/>
        <w:shd w:val="clear" w:color="auto" w:fill="FFFFFF"/>
        <w:jc w:val="both"/>
        <w:rPr>
          <w:b w:val="0"/>
          <w:bCs w:val="0"/>
          <w:color w:val="212529"/>
          <w:sz w:val="28"/>
          <w:szCs w:val="28"/>
        </w:rPr>
      </w:pPr>
      <w:r w:rsidRPr="00AE5262">
        <w:rPr>
          <w:b w:val="0"/>
          <w:bCs w:val="0"/>
          <w:color w:val="212529"/>
          <w:sz w:val="28"/>
          <w:szCs w:val="28"/>
        </w:rPr>
        <w:t xml:space="preserve">Обеспечение: залог от 30% от суммы </w:t>
      </w:r>
      <w:proofErr w:type="spellStart"/>
      <w:r w:rsidRPr="00AE5262">
        <w:rPr>
          <w:b w:val="0"/>
          <w:bCs w:val="0"/>
          <w:color w:val="212529"/>
          <w:sz w:val="28"/>
          <w:szCs w:val="28"/>
        </w:rPr>
        <w:t>микрозайма</w:t>
      </w:r>
      <w:proofErr w:type="spellEnd"/>
      <w:r w:rsidRPr="00AE5262">
        <w:rPr>
          <w:b w:val="0"/>
          <w:bCs w:val="0"/>
          <w:color w:val="212529"/>
          <w:sz w:val="28"/>
          <w:szCs w:val="28"/>
        </w:rPr>
        <w:t xml:space="preserve"> с процентами на весь срок займа плюс поручительство Гарантийного Фонда Приморского края, либо под полное залоговое обеспечение.</w:t>
      </w:r>
    </w:p>
    <w:p w:rsidR="00570B52" w:rsidRPr="00AE5262" w:rsidRDefault="00570B52" w:rsidP="00570B52">
      <w:pPr>
        <w:pStyle w:val="1"/>
        <w:shd w:val="clear" w:color="auto" w:fill="FFFFFF"/>
        <w:rPr>
          <w:b w:val="0"/>
          <w:bCs w:val="0"/>
          <w:i/>
          <w:color w:val="212529"/>
          <w:sz w:val="28"/>
          <w:szCs w:val="28"/>
          <w:u w:val="single"/>
        </w:rPr>
      </w:pPr>
      <w:r w:rsidRPr="00AE5262">
        <w:rPr>
          <w:b w:val="0"/>
          <w:bCs w:val="0"/>
          <w:i/>
          <w:color w:val="212529"/>
          <w:sz w:val="28"/>
          <w:szCs w:val="28"/>
          <w:u w:val="single"/>
        </w:rPr>
        <w:t>Без залога</w:t>
      </w:r>
    </w:p>
    <w:p w:rsidR="00570B52" w:rsidRPr="00AE5262" w:rsidRDefault="00570B52" w:rsidP="004D44C1">
      <w:pPr>
        <w:pStyle w:val="1"/>
        <w:shd w:val="clear" w:color="auto" w:fill="FFFFFF"/>
        <w:spacing w:before="0" w:beforeAutospacing="0" w:after="0" w:afterAutospacing="0"/>
        <w:rPr>
          <w:b w:val="0"/>
          <w:bCs w:val="0"/>
          <w:color w:val="212529"/>
          <w:sz w:val="28"/>
          <w:szCs w:val="28"/>
        </w:rPr>
      </w:pPr>
      <w:r w:rsidRPr="004D44C1">
        <w:rPr>
          <w:bCs w:val="0"/>
          <w:color w:val="212529"/>
          <w:sz w:val="28"/>
          <w:szCs w:val="28"/>
        </w:rPr>
        <w:t>Ставка</w:t>
      </w:r>
      <w:r w:rsidRPr="00AE5262">
        <w:rPr>
          <w:b w:val="0"/>
          <w:bCs w:val="0"/>
          <w:color w:val="212529"/>
          <w:sz w:val="28"/>
          <w:szCs w:val="28"/>
        </w:rPr>
        <w:t xml:space="preserve">: 3% </w:t>
      </w:r>
      <w:proofErr w:type="gramStart"/>
      <w:r w:rsidRPr="00AE5262">
        <w:rPr>
          <w:b w:val="0"/>
          <w:bCs w:val="0"/>
          <w:color w:val="212529"/>
          <w:sz w:val="28"/>
          <w:szCs w:val="28"/>
        </w:rPr>
        <w:t>годовых</w:t>
      </w:r>
      <w:proofErr w:type="gramEnd"/>
      <w:r w:rsidRPr="00AE5262">
        <w:rPr>
          <w:b w:val="0"/>
          <w:bCs w:val="0"/>
          <w:color w:val="212529"/>
          <w:sz w:val="28"/>
          <w:szCs w:val="28"/>
        </w:rPr>
        <w:t xml:space="preserve"> </w:t>
      </w:r>
    </w:p>
    <w:p w:rsidR="00570B52" w:rsidRPr="00AE5262" w:rsidRDefault="00570B52" w:rsidP="004D44C1">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Сумма займа</w:t>
      </w:r>
      <w:r w:rsidRPr="00AE5262">
        <w:rPr>
          <w:b w:val="0"/>
          <w:bCs w:val="0"/>
          <w:color w:val="212529"/>
          <w:sz w:val="28"/>
          <w:szCs w:val="28"/>
        </w:rPr>
        <w:t>:</w:t>
      </w:r>
    </w:p>
    <w:p w:rsidR="00570B52" w:rsidRPr="00AE5262" w:rsidRDefault="00570B52" w:rsidP="004D44C1">
      <w:pPr>
        <w:pStyle w:val="1"/>
        <w:shd w:val="clear" w:color="auto" w:fill="FFFFFF"/>
        <w:spacing w:before="0" w:beforeAutospacing="0" w:after="0" w:afterAutospacing="0"/>
        <w:rPr>
          <w:b w:val="0"/>
          <w:bCs w:val="0"/>
          <w:color w:val="212529"/>
          <w:sz w:val="28"/>
          <w:szCs w:val="28"/>
        </w:rPr>
      </w:pPr>
      <w:r w:rsidRPr="00AE5262">
        <w:rPr>
          <w:b w:val="0"/>
          <w:bCs w:val="0"/>
          <w:color w:val="212529"/>
          <w:sz w:val="28"/>
          <w:szCs w:val="28"/>
        </w:rPr>
        <w:t>от 10 000 руб. до 300 000 руб. - без залога и стороннего поручительства</w:t>
      </w:r>
    </w:p>
    <w:p w:rsidR="00570B52" w:rsidRPr="00AE5262" w:rsidRDefault="00570B52" w:rsidP="004D44C1">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Срок займа</w:t>
      </w:r>
      <w:r w:rsidRPr="00AE5262">
        <w:rPr>
          <w:b w:val="0"/>
          <w:bCs w:val="0"/>
          <w:color w:val="212529"/>
          <w:sz w:val="28"/>
          <w:szCs w:val="28"/>
        </w:rPr>
        <w:t>: от 1 мес. до 36 мес.</w:t>
      </w:r>
    </w:p>
    <w:p w:rsidR="00570B52" w:rsidRPr="00AE5262" w:rsidRDefault="00570B52" w:rsidP="00570B52">
      <w:pPr>
        <w:pStyle w:val="1"/>
        <w:shd w:val="clear" w:color="auto" w:fill="FFFFFF"/>
        <w:rPr>
          <w:b w:val="0"/>
          <w:bCs w:val="0"/>
          <w:color w:val="212529"/>
          <w:sz w:val="28"/>
          <w:szCs w:val="28"/>
        </w:rPr>
      </w:pPr>
      <w:r w:rsidRPr="00AE5262">
        <w:rPr>
          <w:b w:val="0"/>
          <w:bCs w:val="0"/>
          <w:color w:val="212529"/>
          <w:sz w:val="28"/>
          <w:szCs w:val="28"/>
        </w:rPr>
        <w:t xml:space="preserve">Подробнее по ссылке: </w:t>
      </w:r>
      <w:hyperlink r:id="rId16" w:history="1">
        <w:r w:rsidRPr="00AE5262">
          <w:rPr>
            <w:rStyle w:val="a4"/>
            <w:b w:val="0"/>
            <w:bCs w:val="0"/>
            <w:sz w:val="28"/>
            <w:szCs w:val="28"/>
          </w:rPr>
          <w:t>https://mfoprim.ru/loan/it</w:t>
        </w:r>
      </w:hyperlink>
    </w:p>
    <w:p w:rsidR="004D44C1" w:rsidRDefault="004D44C1" w:rsidP="00570B52">
      <w:pPr>
        <w:pStyle w:val="1"/>
        <w:shd w:val="clear" w:color="auto" w:fill="FFFFFF"/>
        <w:rPr>
          <w:bCs w:val="0"/>
          <w:color w:val="212529"/>
          <w:sz w:val="28"/>
          <w:szCs w:val="28"/>
        </w:rPr>
      </w:pPr>
    </w:p>
    <w:p w:rsidR="00570B52" w:rsidRPr="004D44C1" w:rsidRDefault="00570B52" w:rsidP="00570B52">
      <w:pPr>
        <w:pStyle w:val="1"/>
        <w:shd w:val="clear" w:color="auto" w:fill="FFFFFF"/>
        <w:rPr>
          <w:bCs w:val="0"/>
          <w:color w:val="212529"/>
          <w:sz w:val="32"/>
          <w:szCs w:val="32"/>
        </w:rPr>
      </w:pPr>
      <w:proofErr w:type="spellStart"/>
      <w:r w:rsidRPr="004D44C1">
        <w:rPr>
          <w:bCs w:val="0"/>
          <w:color w:val="212529"/>
          <w:sz w:val="32"/>
          <w:szCs w:val="32"/>
        </w:rPr>
        <w:t>Микрозаем</w:t>
      </w:r>
      <w:proofErr w:type="spellEnd"/>
      <w:r w:rsidRPr="004D44C1">
        <w:rPr>
          <w:bCs w:val="0"/>
          <w:color w:val="212529"/>
          <w:sz w:val="32"/>
          <w:szCs w:val="32"/>
        </w:rPr>
        <w:t xml:space="preserve"> «Имущественный»</w:t>
      </w:r>
    </w:p>
    <w:p w:rsidR="00570B52" w:rsidRPr="00AE5262" w:rsidRDefault="00570B52" w:rsidP="004D44C1">
      <w:pPr>
        <w:pStyle w:val="1"/>
        <w:shd w:val="clear" w:color="auto" w:fill="FFFFFF"/>
        <w:jc w:val="both"/>
        <w:rPr>
          <w:b w:val="0"/>
          <w:bCs w:val="0"/>
          <w:color w:val="212529"/>
          <w:sz w:val="28"/>
          <w:szCs w:val="28"/>
        </w:rPr>
      </w:pPr>
      <w:proofErr w:type="spellStart"/>
      <w:r w:rsidRPr="00AE5262">
        <w:rPr>
          <w:b w:val="0"/>
          <w:bCs w:val="0"/>
          <w:color w:val="212529"/>
          <w:sz w:val="28"/>
          <w:szCs w:val="28"/>
        </w:rPr>
        <w:t>Микрозайм</w:t>
      </w:r>
      <w:proofErr w:type="spellEnd"/>
      <w:r w:rsidRPr="00AE5262">
        <w:rPr>
          <w:b w:val="0"/>
          <w:bCs w:val="0"/>
          <w:color w:val="212529"/>
          <w:sz w:val="28"/>
          <w:szCs w:val="28"/>
        </w:rPr>
        <w:t xml:space="preserve"> «Поддержка </w:t>
      </w:r>
      <w:proofErr w:type="gramStart"/>
      <w:r w:rsidRPr="00AE5262">
        <w:rPr>
          <w:b w:val="0"/>
          <w:bCs w:val="0"/>
          <w:color w:val="212529"/>
          <w:sz w:val="28"/>
          <w:szCs w:val="28"/>
        </w:rPr>
        <w:t>ИТ</w:t>
      </w:r>
      <w:proofErr w:type="gramEnd"/>
      <w:r w:rsidRPr="00AE5262">
        <w:rPr>
          <w:b w:val="0"/>
          <w:bCs w:val="0"/>
          <w:color w:val="212529"/>
          <w:sz w:val="28"/>
          <w:szCs w:val="28"/>
        </w:rPr>
        <w:t xml:space="preserve">» имеет целью оказание финансовой поддержки в виде предоставления </w:t>
      </w:r>
      <w:proofErr w:type="spellStart"/>
      <w:r w:rsidRPr="00AE5262">
        <w:rPr>
          <w:b w:val="0"/>
          <w:bCs w:val="0"/>
          <w:color w:val="212529"/>
          <w:sz w:val="28"/>
          <w:szCs w:val="28"/>
        </w:rPr>
        <w:t>микрозаймов</w:t>
      </w:r>
      <w:proofErr w:type="spellEnd"/>
      <w:r w:rsidRPr="00AE5262">
        <w:rPr>
          <w:b w:val="0"/>
          <w:bCs w:val="0"/>
          <w:color w:val="212529"/>
          <w:sz w:val="28"/>
          <w:szCs w:val="28"/>
        </w:rPr>
        <w:t xml:space="preserve"> по пониженным процентным ставкам субъектам малого и среднего предпринимательства Приморского края на цели аренды или ремонта имущества, полученного в качестве имущественной поддержки малого и среднего предпринимательства.</w:t>
      </w:r>
    </w:p>
    <w:p w:rsidR="00FE5260" w:rsidRDefault="00FE5260" w:rsidP="00570B52">
      <w:pPr>
        <w:pStyle w:val="1"/>
        <w:shd w:val="clear" w:color="auto" w:fill="FFFFFF"/>
        <w:rPr>
          <w:bCs w:val="0"/>
          <w:i/>
          <w:color w:val="212529"/>
          <w:sz w:val="28"/>
          <w:szCs w:val="28"/>
        </w:rPr>
      </w:pPr>
    </w:p>
    <w:p w:rsidR="00570B52" w:rsidRPr="00310BAE" w:rsidRDefault="00570B52" w:rsidP="00570B52">
      <w:pPr>
        <w:pStyle w:val="1"/>
        <w:shd w:val="clear" w:color="auto" w:fill="FFFFFF"/>
        <w:rPr>
          <w:bCs w:val="0"/>
          <w:i/>
          <w:color w:val="212529"/>
          <w:sz w:val="28"/>
          <w:szCs w:val="28"/>
        </w:rPr>
      </w:pPr>
      <w:r w:rsidRPr="00310BAE">
        <w:rPr>
          <w:bCs w:val="0"/>
          <w:i/>
          <w:color w:val="212529"/>
          <w:sz w:val="28"/>
          <w:szCs w:val="28"/>
        </w:rPr>
        <w:lastRenderedPageBreak/>
        <w:t>Основные условия</w:t>
      </w:r>
    </w:p>
    <w:p w:rsidR="00570B52" w:rsidRPr="00AE5262" w:rsidRDefault="00570B52" w:rsidP="00570B52">
      <w:pPr>
        <w:pStyle w:val="1"/>
        <w:shd w:val="clear" w:color="auto" w:fill="FFFFFF"/>
        <w:rPr>
          <w:b w:val="0"/>
          <w:bCs w:val="0"/>
          <w:i/>
          <w:color w:val="212529"/>
          <w:sz w:val="28"/>
          <w:szCs w:val="28"/>
          <w:u w:val="single"/>
        </w:rPr>
      </w:pPr>
      <w:r w:rsidRPr="00AE5262">
        <w:rPr>
          <w:b w:val="0"/>
          <w:bCs w:val="0"/>
          <w:i/>
          <w:color w:val="212529"/>
          <w:sz w:val="28"/>
          <w:szCs w:val="28"/>
          <w:u w:val="single"/>
        </w:rPr>
        <w:t>С залоговым обеспечением</w:t>
      </w:r>
    </w:p>
    <w:p w:rsidR="00570B52" w:rsidRPr="00AE5262" w:rsidRDefault="00570B52" w:rsidP="004D44C1">
      <w:pPr>
        <w:pStyle w:val="1"/>
        <w:shd w:val="clear" w:color="auto" w:fill="FFFFFF"/>
        <w:spacing w:before="0" w:beforeAutospacing="0" w:after="0" w:afterAutospacing="0"/>
        <w:rPr>
          <w:b w:val="0"/>
          <w:bCs w:val="0"/>
          <w:color w:val="212529"/>
          <w:sz w:val="28"/>
          <w:szCs w:val="28"/>
        </w:rPr>
      </w:pPr>
      <w:r w:rsidRPr="004D44C1">
        <w:rPr>
          <w:bCs w:val="0"/>
          <w:color w:val="212529"/>
          <w:sz w:val="28"/>
          <w:szCs w:val="28"/>
        </w:rPr>
        <w:t>Ставка</w:t>
      </w:r>
      <w:r w:rsidRPr="00AE5262">
        <w:rPr>
          <w:b w:val="0"/>
          <w:bCs w:val="0"/>
          <w:color w:val="212529"/>
          <w:sz w:val="28"/>
          <w:szCs w:val="28"/>
        </w:rPr>
        <w:t xml:space="preserve">: 3% </w:t>
      </w:r>
      <w:proofErr w:type="gramStart"/>
      <w:r w:rsidRPr="00AE5262">
        <w:rPr>
          <w:b w:val="0"/>
          <w:bCs w:val="0"/>
          <w:color w:val="212529"/>
          <w:sz w:val="28"/>
          <w:szCs w:val="28"/>
        </w:rPr>
        <w:t>годовых</w:t>
      </w:r>
      <w:proofErr w:type="gramEnd"/>
      <w:r w:rsidRPr="00AE5262">
        <w:rPr>
          <w:b w:val="0"/>
          <w:bCs w:val="0"/>
          <w:color w:val="212529"/>
          <w:sz w:val="28"/>
          <w:szCs w:val="28"/>
        </w:rPr>
        <w:t xml:space="preserve"> - c 1-го по 12 мес.; 5% годовых с 13-го по 36 мес.</w:t>
      </w:r>
    </w:p>
    <w:p w:rsidR="00570B52" w:rsidRPr="00AE5262" w:rsidRDefault="00570B52" w:rsidP="004D44C1">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Сумма займа</w:t>
      </w:r>
      <w:r w:rsidRPr="00AE5262">
        <w:rPr>
          <w:b w:val="0"/>
          <w:bCs w:val="0"/>
          <w:color w:val="212529"/>
          <w:sz w:val="28"/>
          <w:szCs w:val="28"/>
        </w:rPr>
        <w:t>: от 10 000 руб. до 5 000 000 руб.</w:t>
      </w:r>
    </w:p>
    <w:p w:rsidR="00570B52" w:rsidRPr="00AE5262" w:rsidRDefault="00570B52" w:rsidP="004D44C1">
      <w:pPr>
        <w:pStyle w:val="1"/>
        <w:shd w:val="clear" w:color="auto" w:fill="FFFFFF"/>
        <w:spacing w:before="0" w:beforeAutospacing="0" w:after="0" w:afterAutospacing="0"/>
        <w:jc w:val="both"/>
        <w:rPr>
          <w:b w:val="0"/>
          <w:bCs w:val="0"/>
          <w:color w:val="212529"/>
          <w:sz w:val="28"/>
          <w:szCs w:val="28"/>
        </w:rPr>
      </w:pPr>
      <w:r w:rsidRPr="00310BAE">
        <w:rPr>
          <w:bCs w:val="0"/>
          <w:color w:val="212529"/>
          <w:sz w:val="28"/>
          <w:szCs w:val="28"/>
        </w:rPr>
        <w:t>Срок займа</w:t>
      </w:r>
      <w:r w:rsidRPr="00AE5262">
        <w:rPr>
          <w:b w:val="0"/>
          <w:bCs w:val="0"/>
          <w:color w:val="212529"/>
          <w:sz w:val="28"/>
          <w:szCs w:val="28"/>
        </w:rPr>
        <w:t>: от 1 мес. до 36 мес., отсрочка по оплате основного долга до 6 мес.</w:t>
      </w:r>
    </w:p>
    <w:p w:rsidR="00570B52" w:rsidRPr="00AE5262" w:rsidRDefault="00570B52" w:rsidP="004D44C1">
      <w:pPr>
        <w:pStyle w:val="1"/>
        <w:shd w:val="clear" w:color="auto" w:fill="FFFFFF"/>
        <w:jc w:val="both"/>
        <w:rPr>
          <w:b w:val="0"/>
          <w:bCs w:val="0"/>
          <w:color w:val="212529"/>
          <w:sz w:val="28"/>
          <w:szCs w:val="28"/>
        </w:rPr>
      </w:pPr>
      <w:r w:rsidRPr="00AE5262">
        <w:rPr>
          <w:b w:val="0"/>
          <w:bCs w:val="0"/>
          <w:color w:val="212529"/>
          <w:sz w:val="28"/>
          <w:szCs w:val="28"/>
        </w:rPr>
        <w:t xml:space="preserve">Обеспечение: залог от 30% от суммы </w:t>
      </w:r>
      <w:proofErr w:type="spellStart"/>
      <w:r w:rsidRPr="00AE5262">
        <w:rPr>
          <w:b w:val="0"/>
          <w:bCs w:val="0"/>
          <w:color w:val="212529"/>
          <w:sz w:val="28"/>
          <w:szCs w:val="28"/>
        </w:rPr>
        <w:t>микрозайма</w:t>
      </w:r>
      <w:proofErr w:type="spellEnd"/>
      <w:r w:rsidRPr="00AE5262">
        <w:rPr>
          <w:b w:val="0"/>
          <w:bCs w:val="0"/>
          <w:color w:val="212529"/>
          <w:sz w:val="28"/>
          <w:szCs w:val="28"/>
        </w:rPr>
        <w:t xml:space="preserve"> с процентами на весь срок займа плюс поручительство Гарантийного Фонда Приморского края, либо под полное залоговое обеспечение.</w:t>
      </w:r>
    </w:p>
    <w:p w:rsidR="00570B52" w:rsidRPr="00AE5262" w:rsidRDefault="00570B52" w:rsidP="00570B52">
      <w:pPr>
        <w:pStyle w:val="1"/>
        <w:shd w:val="clear" w:color="auto" w:fill="FFFFFF"/>
        <w:rPr>
          <w:b w:val="0"/>
          <w:bCs w:val="0"/>
          <w:i/>
          <w:color w:val="212529"/>
          <w:sz w:val="28"/>
          <w:szCs w:val="28"/>
          <w:u w:val="single"/>
        </w:rPr>
      </w:pPr>
      <w:r w:rsidRPr="00AE5262">
        <w:rPr>
          <w:b w:val="0"/>
          <w:bCs w:val="0"/>
          <w:i/>
          <w:color w:val="212529"/>
          <w:sz w:val="28"/>
          <w:szCs w:val="28"/>
          <w:u w:val="single"/>
        </w:rPr>
        <w:t>Без залога</w:t>
      </w:r>
    </w:p>
    <w:p w:rsidR="00570B52" w:rsidRPr="00AE5262" w:rsidRDefault="00570B52" w:rsidP="004D44C1">
      <w:pPr>
        <w:pStyle w:val="1"/>
        <w:shd w:val="clear" w:color="auto" w:fill="FFFFFF"/>
        <w:spacing w:before="0" w:beforeAutospacing="0" w:after="0" w:afterAutospacing="0"/>
        <w:rPr>
          <w:b w:val="0"/>
          <w:bCs w:val="0"/>
          <w:color w:val="212529"/>
          <w:sz w:val="28"/>
          <w:szCs w:val="28"/>
        </w:rPr>
      </w:pPr>
      <w:r w:rsidRPr="004D44C1">
        <w:rPr>
          <w:bCs w:val="0"/>
          <w:color w:val="212529"/>
          <w:sz w:val="28"/>
          <w:szCs w:val="28"/>
        </w:rPr>
        <w:t>Ставка</w:t>
      </w:r>
      <w:r w:rsidRPr="00AE5262">
        <w:rPr>
          <w:b w:val="0"/>
          <w:bCs w:val="0"/>
          <w:color w:val="212529"/>
          <w:sz w:val="28"/>
          <w:szCs w:val="28"/>
        </w:rPr>
        <w:t xml:space="preserve">: 3% </w:t>
      </w:r>
      <w:proofErr w:type="gramStart"/>
      <w:r w:rsidRPr="00AE5262">
        <w:rPr>
          <w:b w:val="0"/>
          <w:bCs w:val="0"/>
          <w:color w:val="212529"/>
          <w:sz w:val="28"/>
          <w:szCs w:val="28"/>
        </w:rPr>
        <w:t>годовых</w:t>
      </w:r>
      <w:proofErr w:type="gramEnd"/>
      <w:r w:rsidRPr="00AE5262">
        <w:rPr>
          <w:b w:val="0"/>
          <w:bCs w:val="0"/>
          <w:color w:val="212529"/>
          <w:sz w:val="28"/>
          <w:szCs w:val="28"/>
        </w:rPr>
        <w:t xml:space="preserve"> с 1-го по 12 мес.; 5% годовых с 13-го по 36 мес.</w:t>
      </w:r>
    </w:p>
    <w:p w:rsidR="00570B52" w:rsidRPr="00AE5262" w:rsidRDefault="00570B52" w:rsidP="004D44C1">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Сумма займа</w:t>
      </w:r>
      <w:r w:rsidRPr="00AE5262">
        <w:rPr>
          <w:b w:val="0"/>
          <w:bCs w:val="0"/>
          <w:color w:val="212529"/>
          <w:sz w:val="28"/>
          <w:szCs w:val="28"/>
        </w:rPr>
        <w:t>:</w:t>
      </w:r>
    </w:p>
    <w:p w:rsidR="00570B52" w:rsidRPr="00AE5262" w:rsidRDefault="00570B52" w:rsidP="004D44C1">
      <w:pPr>
        <w:pStyle w:val="1"/>
        <w:shd w:val="clear" w:color="auto" w:fill="FFFFFF"/>
        <w:spacing w:before="0" w:beforeAutospacing="0" w:after="0" w:afterAutospacing="0"/>
        <w:rPr>
          <w:b w:val="0"/>
          <w:bCs w:val="0"/>
          <w:color w:val="212529"/>
          <w:sz w:val="28"/>
          <w:szCs w:val="28"/>
        </w:rPr>
      </w:pPr>
      <w:r w:rsidRPr="00AE5262">
        <w:rPr>
          <w:b w:val="0"/>
          <w:bCs w:val="0"/>
          <w:color w:val="212529"/>
          <w:sz w:val="28"/>
          <w:szCs w:val="28"/>
        </w:rPr>
        <w:t>от 10 000 руб. до 300 000 руб. - без залога и стороннего поручительства</w:t>
      </w:r>
    </w:p>
    <w:p w:rsidR="00570B52" w:rsidRPr="00AE5262" w:rsidRDefault="00570B52" w:rsidP="004D44C1">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Срок займа</w:t>
      </w:r>
      <w:r w:rsidRPr="00AE5262">
        <w:rPr>
          <w:b w:val="0"/>
          <w:bCs w:val="0"/>
          <w:color w:val="212529"/>
          <w:sz w:val="28"/>
          <w:szCs w:val="28"/>
        </w:rPr>
        <w:t>: от 1 мес. до 36 мес.</w:t>
      </w:r>
    </w:p>
    <w:p w:rsidR="00570B52" w:rsidRPr="00AE5262" w:rsidRDefault="00570B52" w:rsidP="00570B52">
      <w:pPr>
        <w:pStyle w:val="1"/>
        <w:shd w:val="clear" w:color="auto" w:fill="FFFFFF"/>
        <w:rPr>
          <w:b w:val="0"/>
          <w:bCs w:val="0"/>
          <w:color w:val="212529"/>
          <w:sz w:val="28"/>
          <w:szCs w:val="28"/>
        </w:rPr>
      </w:pPr>
      <w:r w:rsidRPr="00AE5262">
        <w:rPr>
          <w:b w:val="0"/>
          <w:bCs w:val="0"/>
          <w:color w:val="212529"/>
          <w:sz w:val="28"/>
          <w:szCs w:val="28"/>
        </w:rPr>
        <w:t xml:space="preserve">Подробнее по ссылке: </w:t>
      </w:r>
      <w:hyperlink r:id="rId17" w:history="1">
        <w:r w:rsidRPr="00AE5262">
          <w:rPr>
            <w:rStyle w:val="a4"/>
            <w:b w:val="0"/>
            <w:bCs w:val="0"/>
            <w:sz w:val="28"/>
            <w:szCs w:val="28"/>
          </w:rPr>
          <w:t>https://mfoprim.ru/loan/imucsh</w:t>
        </w:r>
      </w:hyperlink>
    </w:p>
    <w:p w:rsidR="004D44C1" w:rsidRDefault="004D44C1" w:rsidP="00570B52">
      <w:pPr>
        <w:pStyle w:val="1"/>
        <w:shd w:val="clear" w:color="auto" w:fill="FFFFFF"/>
        <w:rPr>
          <w:bCs w:val="0"/>
          <w:color w:val="212529"/>
          <w:sz w:val="28"/>
          <w:szCs w:val="28"/>
        </w:rPr>
      </w:pPr>
    </w:p>
    <w:p w:rsidR="00570B52" w:rsidRPr="004D44C1" w:rsidRDefault="00570B52" w:rsidP="00570B52">
      <w:pPr>
        <w:pStyle w:val="1"/>
        <w:shd w:val="clear" w:color="auto" w:fill="FFFFFF"/>
        <w:rPr>
          <w:bCs w:val="0"/>
          <w:color w:val="212529"/>
          <w:sz w:val="32"/>
          <w:szCs w:val="32"/>
        </w:rPr>
      </w:pPr>
      <w:proofErr w:type="spellStart"/>
      <w:r w:rsidRPr="004D44C1">
        <w:rPr>
          <w:bCs w:val="0"/>
          <w:color w:val="212529"/>
          <w:sz w:val="32"/>
          <w:szCs w:val="32"/>
        </w:rPr>
        <w:t>Микрозаем</w:t>
      </w:r>
      <w:proofErr w:type="spellEnd"/>
      <w:r w:rsidRPr="004D44C1">
        <w:rPr>
          <w:bCs w:val="0"/>
          <w:color w:val="212529"/>
          <w:sz w:val="32"/>
          <w:szCs w:val="32"/>
        </w:rPr>
        <w:t xml:space="preserve"> «Моногород»</w:t>
      </w:r>
    </w:p>
    <w:p w:rsidR="00570B52" w:rsidRPr="00AE5262" w:rsidRDefault="00570B52" w:rsidP="004D44C1">
      <w:pPr>
        <w:pStyle w:val="1"/>
        <w:shd w:val="clear" w:color="auto" w:fill="FFFFFF"/>
        <w:jc w:val="both"/>
        <w:rPr>
          <w:b w:val="0"/>
          <w:bCs w:val="0"/>
          <w:color w:val="212529"/>
          <w:sz w:val="28"/>
          <w:szCs w:val="28"/>
        </w:rPr>
      </w:pPr>
      <w:proofErr w:type="spellStart"/>
      <w:proofErr w:type="gramStart"/>
      <w:r w:rsidRPr="00AE5262">
        <w:rPr>
          <w:b w:val="0"/>
          <w:bCs w:val="0"/>
          <w:color w:val="212529"/>
          <w:sz w:val="28"/>
          <w:szCs w:val="28"/>
        </w:rPr>
        <w:t>Займ</w:t>
      </w:r>
      <w:proofErr w:type="spellEnd"/>
      <w:r w:rsidRPr="00AE5262">
        <w:rPr>
          <w:b w:val="0"/>
          <w:bCs w:val="0"/>
          <w:color w:val="212529"/>
          <w:sz w:val="28"/>
          <w:szCs w:val="28"/>
        </w:rPr>
        <w:t xml:space="preserve"> малым и средним предпринимателям, действующим на территории моногородов, на приобретение и модернизацию основных средств, пополнение оборотных средств, первоначальный взнос по договору лизинга (включая устройства, механизмы, транспортные средства, станки, приборы, аппараты, агрегаты, установки, машины, оборудование, предназначенного для осуществления оптовой и розничной торговой деятельности)</w:t>
      </w:r>
      <w:proofErr w:type="gramEnd"/>
    </w:p>
    <w:p w:rsidR="00570B52" w:rsidRPr="00310BAE" w:rsidRDefault="00570B52" w:rsidP="00570B52">
      <w:pPr>
        <w:pStyle w:val="1"/>
        <w:shd w:val="clear" w:color="auto" w:fill="FFFFFF"/>
        <w:rPr>
          <w:bCs w:val="0"/>
          <w:i/>
          <w:color w:val="212529"/>
          <w:sz w:val="28"/>
          <w:szCs w:val="28"/>
        </w:rPr>
      </w:pPr>
      <w:r w:rsidRPr="00310BAE">
        <w:rPr>
          <w:bCs w:val="0"/>
          <w:i/>
          <w:color w:val="212529"/>
          <w:sz w:val="28"/>
          <w:szCs w:val="28"/>
        </w:rPr>
        <w:t>Основные условия</w:t>
      </w:r>
    </w:p>
    <w:p w:rsidR="00570B52" w:rsidRPr="00AE5262" w:rsidRDefault="00570B52" w:rsidP="00570B52">
      <w:pPr>
        <w:pStyle w:val="1"/>
        <w:shd w:val="clear" w:color="auto" w:fill="FFFFFF"/>
        <w:rPr>
          <w:b w:val="0"/>
          <w:bCs w:val="0"/>
          <w:i/>
          <w:color w:val="212529"/>
          <w:sz w:val="28"/>
          <w:szCs w:val="28"/>
          <w:u w:val="single"/>
        </w:rPr>
      </w:pPr>
      <w:r w:rsidRPr="00AE5262">
        <w:rPr>
          <w:b w:val="0"/>
          <w:bCs w:val="0"/>
          <w:i/>
          <w:color w:val="212529"/>
          <w:sz w:val="28"/>
          <w:szCs w:val="28"/>
          <w:u w:val="single"/>
        </w:rPr>
        <w:t>С залоговым обеспечением</w:t>
      </w:r>
    </w:p>
    <w:p w:rsidR="00570B52" w:rsidRPr="00AE5262" w:rsidRDefault="00570B52" w:rsidP="004D44C1">
      <w:pPr>
        <w:pStyle w:val="1"/>
        <w:shd w:val="clear" w:color="auto" w:fill="FFFFFF"/>
        <w:spacing w:before="0" w:beforeAutospacing="0" w:after="0" w:afterAutospacing="0"/>
        <w:rPr>
          <w:b w:val="0"/>
          <w:bCs w:val="0"/>
          <w:color w:val="212529"/>
          <w:sz w:val="28"/>
          <w:szCs w:val="28"/>
        </w:rPr>
      </w:pPr>
      <w:r w:rsidRPr="004D44C1">
        <w:rPr>
          <w:bCs w:val="0"/>
          <w:color w:val="212529"/>
          <w:sz w:val="28"/>
          <w:szCs w:val="28"/>
        </w:rPr>
        <w:t>Ставка</w:t>
      </w:r>
      <w:r w:rsidRPr="00AE5262">
        <w:rPr>
          <w:b w:val="0"/>
          <w:bCs w:val="0"/>
          <w:color w:val="212529"/>
          <w:sz w:val="28"/>
          <w:szCs w:val="28"/>
        </w:rPr>
        <w:t xml:space="preserve">: от 4% до 5% </w:t>
      </w:r>
      <w:proofErr w:type="gramStart"/>
      <w:r w:rsidRPr="00AE5262">
        <w:rPr>
          <w:b w:val="0"/>
          <w:bCs w:val="0"/>
          <w:color w:val="212529"/>
          <w:sz w:val="28"/>
          <w:szCs w:val="28"/>
        </w:rPr>
        <w:t>годовых</w:t>
      </w:r>
      <w:proofErr w:type="gramEnd"/>
    </w:p>
    <w:p w:rsidR="00570B52" w:rsidRPr="00AE5262" w:rsidRDefault="00570B52" w:rsidP="004D44C1">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Сумма займа</w:t>
      </w:r>
      <w:r w:rsidRPr="00AE5262">
        <w:rPr>
          <w:b w:val="0"/>
          <w:bCs w:val="0"/>
          <w:color w:val="212529"/>
          <w:sz w:val="28"/>
          <w:szCs w:val="28"/>
        </w:rPr>
        <w:t>: от 10 000 руб. до 5 000 000 руб.</w:t>
      </w:r>
    </w:p>
    <w:p w:rsidR="00570B52" w:rsidRPr="00AE5262" w:rsidRDefault="00570B52" w:rsidP="004D44C1">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Срок</w:t>
      </w:r>
      <w:r w:rsidRPr="00AE5262">
        <w:rPr>
          <w:b w:val="0"/>
          <w:bCs w:val="0"/>
          <w:color w:val="212529"/>
          <w:sz w:val="28"/>
          <w:szCs w:val="28"/>
        </w:rPr>
        <w:t>: от 1 мес. до 36 мес.</w:t>
      </w:r>
    </w:p>
    <w:p w:rsidR="00570B52" w:rsidRPr="00AE5262" w:rsidRDefault="00570B52" w:rsidP="00570B52">
      <w:pPr>
        <w:pStyle w:val="1"/>
        <w:shd w:val="clear" w:color="auto" w:fill="FFFFFF"/>
        <w:rPr>
          <w:b w:val="0"/>
          <w:bCs w:val="0"/>
          <w:color w:val="212529"/>
          <w:sz w:val="28"/>
          <w:szCs w:val="28"/>
        </w:rPr>
      </w:pPr>
      <w:r w:rsidRPr="00AE5262">
        <w:rPr>
          <w:b w:val="0"/>
          <w:bCs w:val="0"/>
          <w:color w:val="212529"/>
          <w:sz w:val="28"/>
          <w:szCs w:val="28"/>
        </w:rPr>
        <w:t xml:space="preserve">Залог от 30% от суммы </w:t>
      </w:r>
      <w:proofErr w:type="spellStart"/>
      <w:r w:rsidRPr="00AE5262">
        <w:rPr>
          <w:b w:val="0"/>
          <w:bCs w:val="0"/>
          <w:color w:val="212529"/>
          <w:sz w:val="28"/>
          <w:szCs w:val="28"/>
        </w:rPr>
        <w:t>микрозайма</w:t>
      </w:r>
      <w:proofErr w:type="spellEnd"/>
      <w:r w:rsidRPr="00AE5262">
        <w:rPr>
          <w:b w:val="0"/>
          <w:bCs w:val="0"/>
          <w:color w:val="212529"/>
          <w:sz w:val="28"/>
          <w:szCs w:val="28"/>
        </w:rPr>
        <w:t xml:space="preserve"> с процентами</w:t>
      </w:r>
    </w:p>
    <w:p w:rsidR="00570B52" w:rsidRPr="00AE5262" w:rsidRDefault="00570B52" w:rsidP="004D44C1">
      <w:pPr>
        <w:pStyle w:val="1"/>
        <w:shd w:val="clear" w:color="auto" w:fill="FFFFFF"/>
        <w:jc w:val="both"/>
        <w:rPr>
          <w:b w:val="0"/>
          <w:bCs w:val="0"/>
          <w:color w:val="212529"/>
          <w:sz w:val="28"/>
          <w:szCs w:val="28"/>
        </w:rPr>
      </w:pPr>
      <w:r w:rsidRPr="00AE5262">
        <w:rPr>
          <w:b w:val="0"/>
          <w:bCs w:val="0"/>
          <w:color w:val="212529"/>
          <w:sz w:val="28"/>
          <w:szCs w:val="28"/>
        </w:rPr>
        <w:t>При неполном залоговом обеспечении необходимо поручительство Гарантийного Фонда Приморского края</w:t>
      </w:r>
    </w:p>
    <w:p w:rsidR="00570B52" w:rsidRPr="00AE5262" w:rsidRDefault="00570B52" w:rsidP="00570B52">
      <w:pPr>
        <w:pStyle w:val="1"/>
        <w:shd w:val="clear" w:color="auto" w:fill="FFFFFF"/>
        <w:rPr>
          <w:b w:val="0"/>
          <w:bCs w:val="0"/>
          <w:color w:val="212529"/>
          <w:sz w:val="28"/>
          <w:szCs w:val="28"/>
        </w:rPr>
      </w:pPr>
      <w:r w:rsidRPr="00AE5262">
        <w:rPr>
          <w:b w:val="0"/>
          <w:bCs w:val="0"/>
          <w:color w:val="212529"/>
          <w:sz w:val="28"/>
          <w:szCs w:val="28"/>
        </w:rPr>
        <w:t>Отсрочка по оплате основного долга до 6 мес.</w:t>
      </w:r>
    </w:p>
    <w:p w:rsidR="00570B52" w:rsidRPr="00AE5262" w:rsidRDefault="00570B52" w:rsidP="00570B52">
      <w:pPr>
        <w:pStyle w:val="1"/>
        <w:shd w:val="clear" w:color="auto" w:fill="FFFFFF"/>
        <w:rPr>
          <w:b w:val="0"/>
          <w:bCs w:val="0"/>
          <w:i/>
          <w:color w:val="212529"/>
          <w:sz w:val="28"/>
          <w:szCs w:val="28"/>
          <w:u w:val="single"/>
        </w:rPr>
      </w:pPr>
      <w:r w:rsidRPr="00AE5262">
        <w:rPr>
          <w:b w:val="0"/>
          <w:bCs w:val="0"/>
          <w:i/>
          <w:color w:val="212529"/>
          <w:sz w:val="28"/>
          <w:szCs w:val="28"/>
          <w:u w:val="single"/>
        </w:rPr>
        <w:t>Без залога</w:t>
      </w:r>
    </w:p>
    <w:p w:rsidR="00570B52" w:rsidRPr="00AE5262" w:rsidRDefault="00570B52" w:rsidP="00570B52">
      <w:pPr>
        <w:pStyle w:val="1"/>
        <w:shd w:val="clear" w:color="auto" w:fill="FFFFFF"/>
        <w:rPr>
          <w:b w:val="0"/>
          <w:bCs w:val="0"/>
          <w:color w:val="212529"/>
          <w:sz w:val="28"/>
          <w:szCs w:val="28"/>
        </w:rPr>
      </w:pPr>
      <w:r w:rsidRPr="004D44C1">
        <w:rPr>
          <w:bCs w:val="0"/>
          <w:color w:val="212529"/>
          <w:sz w:val="28"/>
          <w:szCs w:val="28"/>
        </w:rPr>
        <w:t>Ставка</w:t>
      </w:r>
      <w:r w:rsidRPr="00AE5262">
        <w:rPr>
          <w:b w:val="0"/>
          <w:bCs w:val="0"/>
          <w:color w:val="212529"/>
          <w:sz w:val="28"/>
          <w:szCs w:val="28"/>
        </w:rPr>
        <w:t>:</w:t>
      </w:r>
      <w:r w:rsidR="004D44C1">
        <w:rPr>
          <w:b w:val="0"/>
          <w:bCs w:val="0"/>
          <w:color w:val="212529"/>
          <w:sz w:val="28"/>
          <w:szCs w:val="28"/>
        </w:rPr>
        <w:t xml:space="preserve"> </w:t>
      </w:r>
      <w:r w:rsidRPr="00AE5262">
        <w:rPr>
          <w:b w:val="0"/>
          <w:bCs w:val="0"/>
          <w:color w:val="212529"/>
          <w:sz w:val="28"/>
          <w:szCs w:val="28"/>
        </w:rPr>
        <w:t xml:space="preserve">от 4 до 5% </w:t>
      </w:r>
      <w:proofErr w:type="gramStart"/>
      <w:r w:rsidRPr="00AE5262">
        <w:rPr>
          <w:b w:val="0"/>
          <w:bCs w:val="0"/>
          <w:color w:val="212529"/>
          <w:sz w:val="28"/>
          <w:szCs w:val="28"/>
        </w:rPr>
        <w:t>годовых</w:t>
      </w:r>
      <w:proofErr w:type="gramEnd"/>
      <w:r w:rsidRPr="00AE5262">
        <w:rPr>
          <w:b w:val="0"/>
          <w:bCs w:val="0"/>
          <w:color w:val="212529"/>
          <w:sz w:val="28"/>
          <w:szCs w:val="28"/>
        </w:rPr>
        <w:t xml:space="preserve"> - на сумму до 300 тыс. руб.,</w:t>
      </w:r>
    </w:p>
    <w:p w:rsidR="00570B52" w:rsidRPr="00AE5262" w:rsidRDefault="004D44C1" w:rsidP="004D44C1">
      <w:pPr>
        <w:pStyle w:val="1"/>
        <w:shd w:val="clear" w:color="auto" w:fill="FFFFFF"/>
        <w:ind w:firstLine="708"/>
        <w:rPr>
          <w:b w:val="0"/>
          <w:bCs w:val="0"/>
          <w:color w:val="212529"/>
          <w:sz w:val="28"/>
          <w:szCs w:val="28"/>
        </w:rPr>
      </w:pPr>
      <w:r>
        <w:rPr>
          <w:b w:val="0"/>
          <w:bCs w:val="0"/>
          <w:color w:val="212529"/>
          <w:sz w:val="28"/>
          <w:szCs w:val="28"/>
        </w:rPr>
        <w:lastRenderedPageBreak/>
        <w:t xml:space="preserve">          </w:t>
      </w:r>
      <w:r w:rsidR="00570B52" w:rsidRPr="00AE5262">
        <w:rPr>
          <w:b w:val="0"/>
          <w:bCs w:val="0"/>
          <w:color w:val="212529"/>
          <w:sz w:val="28"/>
          <w:szCs w:val="28"/>
        </w:rPr>
        <w:t xml:space="preserve">8% годовых - на сумму свыше 300 тыс. руб. </w:t>
      </w:r>
    </w:p>
    <w:p w:rsidR="00570B52" w:rsidRPr="00AE5262" w:rsidRDefault="00570B52" w:rsidP="00570B52">
      <w:pPr>
        <w:pStyle w:val="1"/>
        <w:shd w:val="clear" w:color="auto" w:fill="FFFFFF"/>
        <w:rPr>
          <w:b w:val="0"/>
          <w:bCs w:val="0"/>
          <w:color w:val="212529"/>
          <w:sz w:val="28"/>
          <w:szCs w:val="28"/>
        </w:rPr>
      </w:pPr>
      <w:r w:rsidRPr="00310BAE">
        <w:rPr>
          <w:bCs w:val="0"/>
          <w:color w:val="212529"/>
          <w:sz w:val="28"/>
          <w:szCs w:val="28"/>
        </w:rPr>
        <w:t>Сумма займа</w:t>
      </w:r>
      <w:r w:rsidRPr="00AE5262">
        <w:rPr>
          <w:b w:val="0"/>
          <w:bCs w:val="0"/>
          <w:color w:val="212529"/>
          <w:sz w:val="28"/>
          <w:szCs w:val="28"/>
        </w:rPr>
        <w:t>: от 10 000 руб. до 3 000 000 руб.</w:t>
      </w:r>
    </w:p>
    <w:p w:rsidR="00570B52" w:rsidRPr="00AE5262" w:rsidRDefault="00570B52" w:rsidP="00570B52">
      <w:pPr>
        <w:pStyle w:val="1"/>
        <w:shd w:val="clear" w:color="auto" w:fill="FFFFFF"/>
        <w:rPr>
          <w:b w:val="0"/>
          <w:bCs w:val="0"/>
          <w:color w:val="212529"/>
          <w:sz w:val="28"/>
          <w:szCs w:val="28"/>
        </w:rPr>
      </w:pPr>
      <w:r w:rsidRPr="00310BAE">
        <w:rPr>
          <w:bCs w:val="0"/>
          <w:color w:val="212529"/>
          <w:sz w:val="28"/>
          <w:szCs w:val="28"/>
        </w:rPr>
        <w:t>Срок займа</w:t>
      </w:r>
      <w:r w:rsidRPr="00AE5262">
        <w:rPr>
          <w:b w:val="0"/>
          <w:bCs w:val="0"/>
          <w:color w:val="212529"/>
          <w:sz w:val="28"/>
          <w:szCs w:val="28"/>
        </w:rPr>
        <w:t>: от 1 мес. до 36 мес.</w:t>
      </w:r>
    </w:p>
    <w:p w:rsidR="00570B52" w:rsidRPr="00AE5262" w:rsidRDefault="00570B52" w:rsidP="00570B52">
      <w:pPr>
        <w:pStyle w:val="1"/>
        <w:shd w:val="clear" w:color="auto" w:fill="FFFFFF"/>
        <w:rPr>
          <w:b w:val="0"/>
          <w:bCs w:val="0"/>
          <w:color w:val="212529"/>
          <w:sz w:val="28"/>
          <w:szCs w:val="28"/>
        </w:rPr>
      </w:pPr>
      <w:r w:rsidRPr="00AE5262">
        <w:rPr>
          <w:b w:val="0"/>
          <w:bCs w:val="0"/>
          <w:color w:val="212529"/>
          <w:sz w:val="28"/>
          <w:szCs w:val="28"/>
        </w:rPr>
        <w:t>На сумму свыше 300 000 руб. требуется поручительство Гарантийного Фонда Приморского края</w:t>
      </w:r>
    </w:p>
    <w:p w:rsidR="00570B52" w:rsidRPr="00AE5262" w:rsidRDefault="00570B52" w:rsidP="00570B52">
      <w:pPr>
        <w:pStyle w:val="1"/>
        <w:shd w:val="clear" w:color="auto" w:fill="FFFFFF"/>
        <w:rPr>
          <w:b w:val="0"/>
          <w:bCs w:val="0"/>
          <w:color w:val="212529"/>
          <w:sz w:val="28"/>
          <w:szCs w:val="28"/>
        </w:rPr>
      </w:pPr>
      <w:r w:rsidRPr="00AE5262">
        <w:rPr>
          <w:b w:val="0"/>
          <w:bCs w:val="0"/>
          <w:color w:val="212529"/>
          <w:sz w:val="28"/>
          <w:szCs w:val="28"/>
        </w:rPr>
        <w:t>Отсрочка по оплате основного долга до 6 мес.</w:t>
      </w:r>
    </w:p>
    <w:p w:rsidR="00570B52" w:rsidRPr="00AE5262" w:rsidRDefault="00862C19" w:rsidP="00570B52">
      <w:pPr>
        <w:pStyle w:val="1"/>
        <w:shd w:val="clear" w:color="auto" w:fill="FFFFFF"/>
        <w:spacing w:before="0" w:beforeAutospacing="0"/>
        <w:rPr>
          <w:b w:val="0"/>
          <w:bCs w:val="0"/>
          <w:color w:val="212529"/>
          <w:sz w:val="28"/>
          <w:szCs w:val="28"/>
        </w:rPr>
      </w:pPr>
      <w:r w:rsidRPr="00AE5262">
        <w:rPr>
          <w:b w:val="0"/>
          <w:bCs w:val="0"/>
          <w:color w:val="212529"/>
          <w:sz w:val="28"/>
          <w:szCs w:val="28"/>
        </w:rPr>
        <w:t xml:space="preserve">Подробнее по ссылке: </w:t>
      </w:r>
      <w:hyperlink r:id="rId18" w:history="1">
        <w:r w:rsidRPr="00AE5262">
          <w:rPr>
            <w:rStyle w:val="a4"/>
            <w:b w:val="0"/>
            <w:bCs w:val="0"/>
            <w:sz w:val="28"/>
            <w:szCs w:val="28"/>
            <w:lang w:val="en-US"/>
          </w:rPr>
          <w:t>https</w:t>
        </w:r>
        <w:r w:rsidRPr="00AE5262">
          <w:rPr>
            <w:rStyle w:val="a4"/>
            <w:b w:val="0"/>
            <w:bCs w:val="0"/>
            <w:sz w:val="28"/>
            <w:szCs w:val="28"/>
          </w:rPr>
          <w:t>://</w:t>
        </w:r>
        <w:proofErr w:type="spellStart"/>
        <w:r w:rsidRPr="00AE5262">
          <w:rPr>
            <w:rStyle w:val="a4"/>
            <w:b w:val="0"/>
            <w:bCs w:val="0"/>
            <w:sz w:val="28"/>
            <w:szCs w:val="28"/>
            <w:lang w:val="en-US"/>
          </w:rPr>
          <w:t>mfoprim</w:t>
        </w:r>
        <w:proofErr w:type="spellEnd"/>
        <w:r w:rsidRPr="00AE5262">
          <w:rPr>
            <w:rStyle w:val="a4"/>
            <w:b w:val="0"/>
            <w:bCs w:val="0"/>
            <w:sz w:val="28"/>
            <w:szCs w:val="28"/>
          </w:rPr>
          <w:t>.</w:t>
        </w:r>
        <w:proofErr w:type="spellStart"/>
        <w:r w:rsidRPr="00AE5262">
          <w:rPr>
            <w:rStyle w:val="a4"/>
            <w:b w:val="0"/>
            <w:bCs w:val="0"/>
            <w:sz w:val="28"/>
            <w:szCs w:val="28"/>
            <w:lang w:val="en-US"/>
          </w:rPr>
          <w:t>ru</w:t>
        </w:r>
        <w:proofErr w:type="spellEnd"/>
        <w:r w:rsidRPr="00AE5262">
          <w:rPr>
            <w:rStyle w:val="a4"/>
            <w:b w:val="0"/>
            <w:bCs w:val="0"/>
            <w:sz w:val="28"/>
            <w:szCs w:val="28"/>
          </w:rPr>
          <w:t>/</w:t>
        </w:r>
        <w:r w:rsidRPr="00AE5262">
          <w:rPr>
            <w:rStyle w:val="a4"/>
            <w:b w:val="0"/>
            <w:bCs w:val="0"/>
            <w:sz w:val="28"/>
            <w:szCs w:val="28"/>
            <w:lang w:val="en-US"/>
          </w:rPr>
          <w:t>loan</w:t>
        </w:r>
        <w:r w:rsidRPr="00AE5262">
          <w:rPr>
            <w:rStyle w:val="a4"/>
            <w:b w:val="0"/>
            <w:bCs w:val="0"/>
            <w:sz w:val="28"/>
            <w:szCs w:val="28"/>
          </w:rPr>
          <w:t>/</w:t>
        </w:r>
        <w:proofErr w:type="spellStart"/>
        <w:r w:rsidRPr="00AE5262">
          <w:rPr>
            <w:rStyle w:val="a4"/>
            <w:b w:val="0"/>
            <w:bCs w:val="0"/>
            <w:sz w:val="28"/>
            <w:szCs w:val="28"/>
            <w:lang w:val="en-US"/>
          </w:rPr>
          <w:t>monotown</w:t>
        </w:r>
        <w:proofErr w:type="spellEnd"/>
      </w:hyperlink>
    </w:p>
    <w:p w:rsidR="004D44C1" w:rsidRDefault="004D44C1" w:rsidP="002B6973">
      <w:pPr>
        <w:pStyle w:val="1"/>
        <w:shd w:val="clear" w:color="auto" w:fill="FFFFFF"/>
        <w:rPr>
          <w:bCs w:val="0"/>
          <w:color w:val="212529"/>
          <w:sz w:val="28"/>
          <w:szCs w:val="28"/>
        </w:rPr>
      </w:pPr>
    </w:p>
    <w:p w:rsidR="002B6973" w:rsidRPr="004D44C1" w:rsidRDefault="002B6973" w:rsidP="002B6973">
      <w:pPr>
        <w:pStyle w:val="1"/>
        <w:shd w:val="clear" w:color="auto" w:fill="FFFFFF"/>
        <w:rPr>
          <w:bCs w:val="0"/>
          <w:color w:val="212529"/>
          <w:sz w:val="32"/>
          <w:szCs w:val="32"/>
        </w:rPr>
      </w:pPr>
      <w:proofErr w:type="spellStart"/>
      <w:r w:rsidRPr="004D44C1">
        <w:rPr>
          <w:bCs w:val="0"/>
          <w:color w:val="212529"/>
          <w:sz w:val="32"/>
          <w:szCs w:val="32"/>
        </w:rPr>
        <w:t>Микрозаем</w:t>
      </w:r>
      <w:proofErr w:type="spellEnd"/>
      <w:r w:rsidRPr="004D44C1">
        <w:rPr>
          <w:bCs w:val="0"/>
          <w:color w:val="212529"/>
          <w:sz w:val="32"/>
          <w:szCs w:val="32"/>
        </w:rPr>
        <w:t xml:space="preserve"> «Рефинансирование»</w:t>
      </w:r>
    </w:p>
    <w:p w:rsidR="00862C19" w:rsidRPr="00AE5262" w:rsidRDefault="002B6973" w:rsidP="00FE5260">
      <w:pPr>
        <w:pStyle w:val="1"/>
        <w:shd w:val="clear" w:color="auto" w:fill="FFFFFF"/>
        <w:spacing w:before="0" w:beforeAutospacing="0"/>
        <w:jc w:val="both"/>
        <w:rPr>
          <w:b w:val="0"/>
          <w:bCs w:val="0"/>
          <w:color w:val="212529"/>
          <w:sz w:val="28"/>
          <w:szCs w:val="28"/>
        </w:rPr>
      </w:pPr>
      <w:proofErr w:type="spellStart"/>
      <w:r w:rsidRPr="00AE5262">
        <w:rPr>
          <w:b w:val="0"/>
          <w:bCs w:val="0"/>
          <w:color w:val="212529"/>
          <w:sz w:val="28"/>
          <w:szCs w:val="28"/>
        </w:rPr>
        <w:t>Займ</w:t>
      </w:r>
      <w:proofErr w:type="spellEnd"/>
      <w:r w:rsidRPr="00AE5262">
        <w:rPr>
          <w:b w:val="0"/>
          <w:bCs w:val="0"/>
          <w:color w:val="212529"/>
          <w:sz w:val="28"/>
          <w:szCs w:val="28"/>
        </w:rPr>
        <w:t xml:space="preserve"> на погашение действующих кредитных обязательств по кредитным договорам, договорам займа и </w:t>
      </w:r>
      <w:proofErr w:type="spellStart"/>
      <w:r w:rsidRPr="00AE5262">
        <w:rPr>
          <w:b w:val="0"/>
          <w:bCs w:val="0"/>
          <w:color w:val="212529"/>
          <w:sz w:val="28"/>
          <w:szCs w:val="28"/>
        </w:rPr>
        <w:t>микрозайма</w:t>
      </w:r>
      <w:proofErr w:type="spellEnd"/>
      <w:r w:rsidRPr="00AE5262">
        <w:rPr>
          <w:b w:val="0"/>
          <w:bCs w:val="0"/>
          <w:color w:val="212529"/>
          <w:sz w:val="28"/>
          <w:szCs w:val="28"/>
        </w:rPr>
        <w:t>, лизинга</w:t>
      </w:r>
    </w:p>
    <w:p w:rsidR="002B6973" w:rsidRPr="00310BAE" w:rsidRDefault="002B6973" w:rsidP="002B6973">
      <w:pPr>
        <w:pStyle w:val="1"/>
        <w:shd w:val="clear" w:color="auto" w:fill="FFFFFF"/>
        <w:rPr>
          <w:bCs w:val="0"/>
          <w:i/>
          <w:color w:val="212529"/>
          <w:sz w:val="28"/>
          <w:szCs w:val="28"/>
        </w:rPr>
      </w:pPr>
      <w:r w:rsidRPr="00310BAE">
        <w:rPr>
          <w:bCs w:val="0"/>
          <w:i/>
          <w:color w:val="212529"/>
          <w:sz w:val="28"/>
          <w:szCs w:val="28"/>
        </w:rPr>
        <w:t>Основные условия</w:t>
      </w:r>
    </w:p>
    <w:p w:rsidR="002B6973" w:rsidRPr="00AE5262" w:rsidRDefault="002B6973" w:rsidP="002B6973">
      <w:pPr>
        <w:pStyle w:val="1"/>
        <w:shd w:val="clear" w:color="auto" w:fill="FFFFFF"/>
        <w:rPr>
          <w:b w:val="0"/>
          <w:bCs w:val="0"/>
          <w:i/>
          <w:color w:val="212529"/>
          <w:sz w:val="28"/>
          <w:szCs w:val="28"/>
          <w:u w:val="single"/>
        </w:rPr>
      </w:pPr>
      <w:r w:rsidRPr="00AE5262">
        <w:rPr>
          <w:b w:val="0"/>
          <w:bCs w:val="0"/>
          <w:i/>
          <w:color w:val="212529"/>
          <w:sz w:val="28"/>
          <w:szCs w:val="28"/>
          <w:u w:val="single"/>
        </w:rPr>
        <w:t>С залоговым обеспечением</w:t>
      </w:r>
    </w:p>
    <w:p w:rsidR="002B6973" w:rsidRPr="00AE5262" w:rsidRDefault="002B6973" w:rsidP="002B6973">
      <w:pPr>
        <w:pStyle w:val="1"/>
        <w:shd w:val="clear" w:color="auto" w:fill="FFFFFF"/>
        <w:rPr>
          <w:b w:val="0"/>
          <w:bCs w:val="0"/>
          <w:color w:val="212529"/>
          <w:sz w:val="28"/>
          <w:szCs w:val="28"/>
        </w:rPr>
      </w:pPr>
      <w:r w:rsidRPr="004D44C1">
        <w:rPr>
          <w:bCs w:val="0"/>
          <w:color w:val="212529"/>
          <w:sz w:val="28"/>
          <w:szCs w:val="28"/>
        </w:rPr>
        <w:t>Ставка</w:t>
      </w:r>
      <w:r w:rsidRPr="00AE5262">
        <w:rPr>
          <w:b w:val="0"/>
          <w:bCs w:val="0"/>
          <w:color w:val="212529"/>
          <w:sz w:val="28"/>
          <w:szCs w:val="28"/>
        </w:rPr>
        <w:t xml:space="preserve">: от 6,5 до 7,5% </w:t>
      </w:r>
      <w:proofErr w:type="gramStart"/>
      <w:r w:rsidRPr="00AE5262">
        <w:rPr>
          <w:b w:val="0"/>
          <w:bCs w:val="0"/>
          <w:color w:val="212529"/>
          <w:sz w:val="28"/>
          <w:szCs w:val="28"/>
        </w:rPr>
        <w:t>годовых</w:t>
      </w:r>
      <w:proofErr w:type="gramEnd"/>
      <w:r w:rsidRPr="00AE5262">
        <w:rPr>
          <w:b w:val="0"/>
          <w:bCs w:val="0"/>
          <w:color w:val="212529"/>
          <w:sz w:val="28"/>
          <w:szCs w:val="28"/>
        </w:rPr>
        <w:t xml:space="preserve"> </w:t>
      </w:r>
    </w:p>
    <w:p w:rsidR="002B6973" w:rsidRPr="00AE5262" w:rsidRDefault="002B6973" w:rsidP="002B6973">
      <w:pPr>
        <w:pStyle w:val="1"/>
        <w:shd w:val="clear" w:color="auto" w:fill="FFFFFF"/>
        <w:rPr>
          <w:b w:val="0"/>
          <w:bCs w:val="0"/>
          <w:color w:val="212529"/>
          <w:sz w:val="28"/>
          <w:szCs w:val="28"/>
        </w:rPr>
      </w:pPr>
      <w:r w:rsidRPr="00310BAE">
        <w:rPr>
          <w:bCs w:val="0"/>
          <w:color w:val="212529"/>
          <w:sz w:val="28"/>
          <w:szCs w:val="28"/>
        </w:rPr>
        <w:t>Сумма займа</w:t>
      </w:r>
      <w:r w:rsidRPr="00AE5262">
        <w:rPr>
          <w:b w:val="0"/>
          <w:bCs w:val="0"/>
          <w:color w:val="212529"/>
          <w:sz w:val="28"/>
          <w:szCs w:val="28"/>
        </w:rPr>
        <w:t>: от 10 000 руб. до 5 000 000 руб.</w:t>
      </w:r>
    </w:p>
    <w:p w:rsidR="002B6973" w:rsidRPr="00AE5262" w:rsidRDefault="002B6973" w:rsidP="002B6973">
      <w:pPr>
        <w:pStyle w:val="1"/>
        <w:shd w:val="clear" w:color="auto" w:fill="FFFFFF"/>
        <w:rPr>
          <w:b w:val="0"/>
          <w:bCs w:val="0"/>
          <w:color w:val="212529"/>
          <w:sz w:val="28"/>
          <w:szCs w:val="28"/>
        </w:rPr>
      </w:pPr>
      <w:r w:rsidRPr="00310BAE">
        <w:rPr>
          <w:bCs w:val="0"/>
          <w:color w:val="212529"/>
          <w:sz w:val="28"/>
          <w:szCs w:val="28"/>
        </w:rPr>
        <w:t>Срок займа</w:t>
      </w:r>
      <w:r w:rsidRPr="00AE5262">
        <w:rPr>
          <w:b w:val="0"/>
          <w:bCs w:val="0"/>
          <w:color w:val="212529"/>
          <w:sz w:val="28"/>
          <w:szCs w:val="28"/>
        </w:rPr>
        <w:t>: от 1 мес. до 36 мес.</w:t>
      </w:r>
    </w:p>
    <w:p w:rsidR="002B6973" w:rsidRPr="00AE5262" w:rsidRDefault="002B6973" w:rsidP="002B6973">
      <w:pPr>
        <w:pStyle w:val="1"/>
        <w:shd w:val="clear" w:color="auto" w:fill="FFFFFF"/>
        <w:rPr>
          <w:b w:val="0"/>
          <w:bCs w:val="0"/>
          <w:color w:val="212529"/>
          <w:sz w:val="28"/>
          <w:szCs w:val="28"/>
        </w:rPr>
      </w:pPr>
      <w:r w:rsidRPr="00AE5262">
        <w:rPr>
          <w:b w:val="0"/>
          <w:bCs w:val="0"/>
          <w:color w:val="212529"/>
          <w:sz w:val="28"/>
          <w:szCs w:val="28"/>
        </w:rPr>
        <w:t xml:space="preserve">Залог от 30% от суммы </w:t>
      </w:r>
      <w:proofErr w:type="spellStart"/>
      <w:r w:rsidRPr="00AE5262">
        <w:rPr>
          <w:b w:val="0"/>
          <w:bCs w:val="0"/>
          <w:color w:val="212529"/>
          <w:sz w:val="28"/>
          <w:szCs w:val="28"/>
        </w:rPr>
        <w:t>микрозайма</w:t>
      </w:r>
      <w:proofErr w:type="spellEnd"/>
      <w:r w:rsidRPr="00AE5262">
        <w:rPr>
          <w:b w:val="0"/>
          <w:bCs w:val="0"/>
          <w:color w:val="212529"/>
          <w:sz w:val="28"/>
          <w:szCs w:val="28"/>
        </w:rPr>
        <w:t xml:space="preserve"> с процентами</w:t>
      </w:r>
    </w:p>
    <w:p w:rsidR="002B6973" w:rsidRPr="00AE5262" w:rsidRDefault="002B6973" w:rsidP="00FE5260">
      <w:pPr>
        <w:pStyle w:val="1"/>
        <w:shd w:val="clear" w:color="auto" w:fill="FFFFFF"/>
        <w:jc w:val="both"/>
        <w:rPr>
          <w:b w:val="0"/>
          <w:bCs w:val="0"/>
          <w:color w:val="212529"/>
          <w:sz w:val="28"/>
          <w:szCs w:val="28"/>
        </w:rPr>
      </w:pPr>
      <w:r w:rsidRPr="00AE5262">
        <w:rPr>
          <w:b w:val="0"/>
          <w:bCs w:val="0"/>
          <w:color w:val="212529"/>
          <w:sz w:val="28"/>
          <w:szCs w:val="28"/>
        </w:rPr>
        <w:t>При неполном залоговом обеспечении необходимо поручительство Гарантийного Фонда Приморского края</w:t>
      </w:r>
    </w:p>
    <w:p w:rsidR="002B6973" w:rsidRPr="00AE5262" w:rsidRDefault="002B6973" w:rsidP="002B6973">
      <w:pPr>
        <w:pStyle w:val="1"/>
        <w:shd w:val="clear" w:color="auto" w:fill="FFFFFF"/>
        <w:rPr>
          <w:b w:val="0"/>
          <w:bCs w:val="0"/>
          <w:color w:val="212529"/>
          <w:sz w:val="28"/>
          <w:szCs w:val="28"/>
        </w:rPr>
      </w:pPr>
      <w:r w:rsidRPr="00AE5262">
        <w:rPr>
          <w:b w:val="0"/>
          <w:bCs w:val="0"/>
          <w:color w:val="212529"/>
          <w:sz w:val="28"/>
          <w:szCs w:val="28"/>
        </w:rPr>
        <w:t>Отсрочка по оплате основного долга  - до 6 мес.</w:t>
      </w:r>
    </w:p>
    <w:p w:rsidR="002B6973" w:rsidRPr="00AE5262" w:rsidRDefault="002B6973" w:rsidP="002B6973">
      <w:pPr>
        <w:pStyle w:val="1"/>
        <w:shd w:val="clear" w:color="auto" w:fill="FFFFFF"/>
        <w:rPr>
          <w:b w:val="0"/>
          <w:bCs w:val="0"/>
          <w:i/>
          <w:color w:val="212529"/>
          <w:sz w:val="28"/>
          <w:szCs w:val="28"/>
          <w:u w:val="single"/>
        </w:rPr>
      </w:pPr>
      <w:r w:rsidRPr="00AE5262">
        <w:rPr>
          <w:b w:val="0"/>
          <w:bCs w:val="0"/>
          <w:i/>
          <w:color w:val="212529"/>
          <w:sz w:val="28"/>
          <w:szCs w:val="28"/>
          <w:u w:val="single"/>
        </w:rPr>
        <w:t>Без залога</w:t>
      </w:r>
    </w:p>
    <w:p w:rsidR="002B6973" w:rsidRPr="00AE5262" w:rsidRDefault="002B6973" w:rsidP="002B6973">
      <w:pPr>
        <w:pStyle w:val="1"/>
        <w:shd w:val="clear" w:color="auto" w:fill="FFFFFF"/>
        <w:rPr>
          <w:b w:val="0"/>
          <w:bCs w:val="0"/>
          <w:color w:val="212529"/>
          <w:sz w:val="28"/>
          <w:szCs w:val="28"/>
        </w:rPr>
      </w:pPr>
      <w:r w:rsidRPr="004D44C1">
        <w:rPr>
          <w:bCs w:val="0"/>
          <w:color w:val="212529"/>
          <w:sz w:val="28"/>
          <w:szCs w:val="28"/>
        </w:rPr>
        <w:t>Ставка</w:t>
      </w:r>
      <w:r w:rsidRPr="00AE5262">
        <w:rPr>
          <w:b w:val="0"/>
          <w:bCs w:val="0"/>
          <w:color w:val="212529"/>
          <w:sz w:val="28"/>
          <w:szCs w:val="28"/>
        </w:rPr>
        <w:t xml:space="preserve">: 12 % </w:t>
      </w:r>
      <w:proofErr w:type="gramStart"/>
      <w:r w:rsidRPr="00AE5262">
        <w:rPr>
          <w:b w:val="0"/>
          <w:bCs w:val="0"/>
          <w:color w:val="212529"/>
          <w:sz w:val="28"/>
          <w:szCs w:val="28"/>
        </w:rPr>
        <w:t>годовых</w:t>
      </w:r>
      <w:proofErr w:type="gramEnd"/>
      <w:r w:rsidRPr="00AE5262">
        <w:rPr>
          <w:b w:val="0"/>
          <w:bCs w:val="0"/>
          <w:color w:val="212529"/>
          <w:sz w:val="28"/>
          <w:szCs w:val="28"/>
        </w:rPr>
        <w:t xml:space="preserve"> </w:t>
      </w:r>
    </w:p>
    <w:p w:rsidR="002B6973" w:rsidRPr="00AE5262" w:rsidRDefault="002B6973" w:rsidP="002B6973">
      <w:pPr>
        <w:pStyle w:val="1"/>
        <w:shd w:val="clear" w:color="auto" w:fill="FFFFFF"/>
        <w:rPr>
          <w:b w:val="0"/>
          <w:bCs w:val="0"/>
          <w:color w:val="212529"/>
          <w:sz w:val="28"/>
          <w:szCs w:val="28"/>
        </w:rPr>
      </w:pPr>
      <w:r w:rsidRPr="00310BAE">
        <w:rPr>
          <w:bCs w:val="0"/>
          <w:color w:val="212529"/>
          <w:sz w:val="28"/>
          <w:szCs w:val="28"/>
        </w:rPr>
        <w:t>Сумма займа</w:t>
      </w:r>
      <w:r w:rsidRPr="00AE5262">
        <w:rPr>
          <w:b w:val="0"/>
          <w:bCs w:val="0"/>
          <w:color w:val="212529"/>
          <w:sz w:val="28"/>
          <w:szCs w:val="28"/>
        </w:rPr>
        <w:t>: от 10 000 руб. до 3 000 000 руб.</w:t>
      </w:r>
    </w:p>
    <w:p w:rsidR="002B6973" w:rsidRPr="00AE5262" w:rsidRDefault="002B6973" w:rsidP="002B6973">
      <w:pPr>
        <w:pStyle w:val="1"/>
        <w:shd w:val="clear" w:color="auto" w:fill="FFFFFF"/>
        <w:rPr>
          <w:b w:val="0"/>
          <w:bCs w:val="0"/>
          <w:color w:val="212529"/>
          <w:sz w:val="28"/>
          <w:szCs w:val="28"/>
        </w:rPr>
      </w:pPr>
      <w:r w:rsidRPr="00310BAE">
        <w:rPr>
          <w:bCs w:val="0"/>
          <w:color w:val="212529"/>
          <w:sz w:val="28"/>
          <w:szCs w:val="28"/>
        </w:rPr>
        <w:t>Срок займа</w:t>
      </w:r>
      <w:r w:rsidRPr="00AE5262">
        <w:rPr>
          <w:b w:val="0"/>
          <w:bCs w:val="0"/>
          <w:color w:val="212529"/>
          <w:sz w:val="28"/>
          <w:szCs w:val="28"/>
        </w:rPr>
        <w:t>: от 1 мес. до 36 мес.</w:t>
      </w:r>
    </w:p>
    <w:p w:rsidR="002B6973" w:rsidRPr="00AE5262" w:rsidRDefault="002B6973" w:rsidP="00FE5260">
      <w:pPr>
        <w:pStyle w:val="1"/>
        <w:shd w:val="clear" w:color="auto" w:fill="FFFFFF"/>
        <w:jc w:val="both"/>
        <w:rPr>
          <w:b w:val="0"/>
          <w:bCs w:val="0"/>
          <w:color w:val="212529"/>
          <w:sz w:val="28"/>
          <w:szCs w:val="28"/>
        </w:rPr>
      </w:pPr>
      <w:r w:rsidRPr="00AE5262">
        <w:rPr>
          <w:b w:val="0"/>
          <w:bCs w:val="0"/>
          <w:color w:val="212529"/>
          <w:sz w:val="28"/>
          <w:szCs w:val="28"/>
        </w:rPr>
        <w:t>При сумме займа свыше 300 000 руб. требуется поручительство Гарантийного Фонда Приморского края</w:t>
      </w:r>
    </w:p>
    <w:p w:rsidR="002B6973" w:rsidRPr="00AE5262" w:rsidRDefault="002B6973" w:rsidP="002B6973">
      <w:pPr>
        <w:pStyle w:val="1"/>
        <w:shd w:val="clear" w:color="auto" w:fill="FFFFFF"/>
        <w:rPr>
          <w:b w:val="0"/>
          <w:bCs w:val="0"/>
          <w:color w:val="212529"/>
          <w:sz w:val="28"/>
          <w:szCs w:val="28"/>
        </w:rPr>
      </w:pPr>
      <w:r w:rsidRPr="00AE5262">
        <w:rPr>
          <w:b w:val="0"/>
          <w:bCs w:val="0"/>
          <w:color w:val="212529"/>
          <w:sz w:val="28"/>
          <w:szCs w:val="28"/>
        </w:rPr>
        <w:t>Отсрочка по оплате основного долга - до 6 мес.</w:t>
      </w:r>
    </w:p>
    <w:p w:rsidR="002B6973" w:rsidRPr="00AE5262" w:rsidRDefault="002B6973" w:rsidP="002B6973">
      <w:pPr>
        <w:pStyle w:val="1"/>
        <w:shd w:val="clear" w:color="auto" w:fill="FFFFFF"/>
        <w:rPr>
          <w:b w:val="0"/>
          <w:bCs w:val="0"/>
          <w:color w:val="212529"/>
          <w:sz w:val="28"/>
          <w:szCs w:val="28"/>
        </w:rPr>
      </w:pPr>
      <w:r w:rsidRPr="00AE5262">
        <w:rPr>
          <w:b w:val="0"/>
          <w:bCs w:val="0"/>
          <w:color w:val="212529"/>
          <w:sz w:val="28"/>
          <w:szCs w:val="28"/>
        </w:rPr>
        <w:t xml:space="preserve">Подробнее по ссылке: </w:t>
      </w:r>
      <w:hyperlink r:id="rId19" w:history="1">
        <w:r w:rsidRPr="00AE5262">
          <w:rPr>
            <w:rStyle w:val="a4"/>
            <w:b w:val="0"/>
            <w:bCs w:val="0"/>
            <w:sz w:val="28"/>
            <w:szCs w:val="28"/>
          </w:rPr>
          <w:t>https://mfoprim.ru/loan/refinancing</w:t>
        </w:r>
      </w:hyperlink>
    </w:p>
    <w:p w:rsidR="002B6973" w:rsidRPr="00FE5260" w:rsidRDefault="002B6973" w:rsidP="002B6973">
      <w:pPr>
        <w:pStyle w:val="1"/>
        <w:shd w:val="clear" w:color="auto" w:fill="FFFFFF"/>
        <w:rPr>
          <w:bCs w:val="0"/>
          <w:color w:val="212529"/>
          <w:sz w:val="32"/>
          <w:szCs w:val="32"/>
        </w:rPr>
      </w:pPr>
      <w:proofErr w:type="spellStart"/>
      <w:r w:rsidRPr="00FE5260">
        <w:rPr>
          <w:bCs w:val="0"/>
          <w:color w:val="212529"/>
          <w:sz w:val="32"/>
          <w:szCs w:val="32"/>
        </w:rPr>
        <w:lastRenderedPageBreak/>
        <w:t>Микрозаем</w:t>
      </w:r>
      <w:proofErr w:type="spellEnd"/>
      <w:r w:rsidRPr="00FE5260">
        <w:rPr>
          <w:bCs w:val="0"/>
          <w:color w:val="212529"/>
          <w:sz w:val="32"/>
          <w:szCs w:val="32"/>
        </w:rPr>
        <w:t xml:space="preserve"> «Сельскохозяйственный»</w:t>
      </w:r>
    </w:p>
    <w:p w:rsidR="002B6973" w:rsidRPr="00AE5262" w:rsidRDefault="002B6973" w:rsidP="00FE5260">
      <w:pPr>
        <w:pStyle w:val="1"/>
        <w:shd w:val="clear" w:color="auto" w:fill="FFFFFF"/>
        <w:jc w:val="both"/>
        <w:rPr>
          <w:b w:val="0"/>
          <w:bCs w:val="0"/>
          <w:color w:val="212529"/>
          <w:sz w:val="28"/>
          <w:szCs w:val="28"/>
        </w:rPr>
      </w:pPr>
      <w:proofErr w:type="spellStart"/>
      <w:proofErr w:type="gramStart"/>
      <w:r w:rsidRPr="00AE5262">
        <w:rPr>
          <w:b w:val="0"/>
          <w:bCs w:val="0"/>
          <w:color w:val="212529"/>
          <w:sz w:val="28"/>
          <w:szCs w:val="28"/>
        </w:rPr>
        <w:t>Займ</w:t>
      </w:r>
      <w:proofErr w:type="spellEnd"/>
      <w:r w:rsidRPr="00AE5262">
        <w:rPr>
          <w:b w:val="0"/>
          <w:bCs w:val="0"/>
          <w:color w:val="212529"/>
          <w:sz w:val="28"/>
          <w:szCs w:val="28"/>
        </w:rPr>
        <w:t xml:space="preserve"> предприятиям сельского хозяйства, потребительским кооперативам, ИП, ведущим личные подсобные хозяйства на приобретение, реконструкцию, модернизацию, строительство, ремонт основных средств, пополнение оборотных средств, первый взнос (авансовый платеж) по договору лизинга оборудования (включая устройства, механизмы, транспортные средства, станки, приборы, аппараты, агрегаты, установки, машины, оборудование, предназначенного для осуществления оптовой и розничной торговой деятельности)</w:t>
      </w:r>
      <w:proofErr w:type="gramEnd"/>
    </w:p>
    <w:p w:rsidR="002B6973" w:rsidRPr="00310BAE" w:rsidRDefault="002B6973" w:rsidP="002B6973">
      <w:pPr>
        <w:pStyle w:val="1"/>
        <w:shd w:val="clear" w:color="auto" w:fill="FFFFFF"/>
        <w:rPr>
          <w:bCs w:val="0"/>
          <w:i/>
          <w:color w:val="212529"/>
          <w:sz w:val="28"/>
          <w:szCs w:val="28"/>
        </w:rPr>
      </w:pPr>
      <w:r w:rsidRPr="00310BAE">
        <w:rPr>
          <w:bCs w:val="0"/>
          <w:i/>
          <w:color w:val="212529"/>
          <w:sz w:val="28"/>
          <w:szCs w:val="28"/>
        </w:rPr>
        <w:t>Основные условия</w:t>
      </w:r>
    </w:p>
    <w:p w:rsidR="002B6973" w:rsidRPr="00AE5262" w:rsidRDefault="002B6973" w:rsidP="00FE5260">
      <w:pPr>
        <w:pStyle w:val="1"/>
        <w:shd w:val="clear" w:color="auto" w:fill="FFFFFF"/>
        <w:spacing w:before="0" w:beforeAutospacing="0" w:after="0" w:afterAutospacing="0"/>
        <w:rPr>
          <w:b w:val="0"/>
          <w:bCs w:val="0"/>
          <w:i/>
          <w:color w:val="212529"/>
          <w:sz w:val="28"/>
          <w:szCs w:val="28"/>
          <w:u w:val="single"/>
        </w:rPr>
      </w:pPr>
      <w:r w:rsidRPr="00AE5262">
        <w:rPr>
          <w:b w:val="0"/>
          <w:bCs w:val="0"/>
          <w:i/>
          <w:color w:val="212529"/>
          <w:sz w:val="28"/>
          <w:szCs w:val="28"/>
          <w:u w:val="single"/>
        </w:rPr>
        <w:t>С залоговым обеспечением</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Ставка</w:t>
      </w:r>
      <w:r w:rsidRPr="00AE5262">
        <w:rPr>
          <w:b w:val="0"/>
          <w:bCs w:val="0"/>
          <w:color w:val="212529"/>
          <w:sz w:val="28"/>
          <w:szCs w:val="28"/>
        </w:rPr>
        <w:t>:</w:t>
      </w:r>
      <w:r w:rsidR="00310BAE">
        <w:rPr>
          <w:b w:val="0"/>
          <w:bCs w:val="0"/>
          <w:color w:val="212529"/>
          <w:sz w:val="28"/>
          <w:szCs w:val="28"/>
        </w:rPr>
        <w:t xml:space="preserve"> </w:t>
      </w:r>
      <w:r w:rsidRPr="00AE5262">
        <w:rPr>
          <w:b w:val="0"/>
          <w:bCs w:val="0"/>
          <w:color w:val="212529"/>
          <w:sz w:val="28"/>
          <w:szCs w:val="28"/>
        </w:rPr>
        <w:t xml:space="preserve">от 4% до 5% </w:t>
      </w:r>
      <w:proofErr w:type="gramStart"/>
      <w:r w:rsidRPr="00AE5262">
        <w:rPr>
          <w:b w:val="0"/>
          <w:bCs w:val="0"/>
          <w:color w:val="212529"/>
          <w:sz w:val="28"/>
          <w:szCs w:val="28"/>
        </w:rPr>
        <w:t>годовых</w:t>
      </w:r>
      <w:proofErr w:type="gramEnd"/>
      <w:r w:rsidRPr="00AE5262">
        <w:rPr>
          <w:b w:val="0"/>
          <w:bCs w:val="0"/>
          <w:color w:val="212529"/>
          <w:sz w:val="28"/>
          <w:szCs w:val="28"/>
        </w:rPr>
        <w:t>;</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Сумма займа</w:t>
      </w:r>
      <w:r w:rsidRPr="00AE5262">
        <w:rPr>
          <w:b w:val="0"/>
          <w:bCs w:val="0"/>
          <w:color w:val="212529"/>
          <w:sz w:val="28"/>
          <w:szCs w:val="28"/>
        </w:rPr>
        <w:t>: от 10 000 руб. до 5 000 000 руб.</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Срок займа</w:t>
      </w:r>
      <w:r w:rsidRPr="00AE5262">
        <w:rPr>
          <w:b w:val="0"/>
          <w:bCs w:val="0"/>
          <w:color w:val="212529"/>
          <w:sz w:val="28"/>
          <w:szCs w:val="28"/>
        </w:rPr>
        <w:t>: от 1 мес. до 24 мес.</w:t>
      </w:r>
    </w:p>
    <w:p w:rsidR="002B6973" w:rsidRPr="00AE5262" w:rsidRDefault="002B6973" w:rsidP="002B6973">
      <w:pPr>
        <w:pStyle w:val="1"/>
        <w:shd w:val="clear" w:color="auto" w:fill="FFFFFF"/>
        <w:rPr>
          <w:b w:val="0"/>
          <w:bCs w:val="0"/>
          <w:color w:val="212529"/>
          <w:sz w:val="28"/>
          <w:szCs w:val="28"/>
        </w:rPr>
      </w:pPr>
      <w:r w:rsidRPr="00AE5262">
        <w:rPr>
          <w:b w:val="0"/>
          <w:bCs w:val="0"/>
          <w:color w:val="212529"/>
          <w:sz w:val="28"/>
          <w:szCs w:val="28"/>
        </w:rPr>
        <w:t>Отсрочка по оплате основного долга до 6 мес., для переселенцев-старообрядце</w:t>
      </w:r>
      <w:proofErr w:type="gramStart"/>
      <w:r w:rsidRPr="00AE5262">
        <w:rPr>
          <w:b w:val="0"/>
          <w:bCs w:val="0"/>
          <w:color w:val="212529"/>
          <w:sz w:val="28"/>
          <w:szCs w:val="28"/>
        </w:rPr>
        <w:t>в-</w:t>
      </w:r>
      <w:proofErr w:type="gramEnd"/>
      <w:r w:rsidRPr="00AE5262">
        <w:rPr>
          <w:b w:val="0"/>
          <w:bCs w:val="0"/>
          <w:color w:val="212529"/>
          <w:sz w:val="28"/>
          <w:szCs w:val="28"/>
        </w:rPr>
        <w:t xml:space="preserve"> отсрочка до 9 мес.</w:t>
      </w:r>
    </w:p>
    <w:p w:rsidR="002B6973" w:rsidRPr="00AE5262" w:rsidRDefault="002B6973" w:rsidP="002B6973">
      <w:pPr>
        <w:pStyle w:val="1"/>
        <w:shd w:val="clear" w:color="auto" w:fill="FFFFFF"/>
        <w:rPr>
          <w:b w:val="0"/>
          <w:bCs w:val="0"/>
          <w:color w:val="212529"/>
          <w:sz w:val="28"/>
          <w:szCs w:val="28"/>
        </w:rPr>
      </w:pPr>
      <w:r w:rsidRPr="00AE5262">
        <w:rPr>
          <w:b w:val="0"/>
          <w:bCs w:val="0"/>
          <w:color w:val="212529"/>
          <w:sz w:val="28"/>
          <w:szCs w:val="28"/>
        </w:rPr>
        <w:t xml:space="preserve">Залог от 30% от суммы </w:t>
      </w:r>
      <w:proofErr w:type="spellStart"/>
      <w:r w:rsidRPr="00AE5262">
        <w:rPr>
          <w:b w:val="0"/>
          <w:bCs w:val="0"/>
          <w:color w:val="212529"/>
          <w:sz w:val="28"/>
          <w:szCs w:val="28"/>
        </w:rPr>
        <w:t>микрозайма</w:t>
      </w:r>
      <w:proofErr w:type="spellEnd"/>
      <w:r w:rsidRPr="00AE5262">
        <w:rPr>
          <w:b w:val="0"/>
          <w:bCs w:val="0"/>
          <w:color w:val="212529"/>
          <w:sz w:val="28"/>
          <w:szCs w:val="28"/>
        </w:rPr>
        <w:t xml:space="preserve"> с процентами</w:t>
      </w:r>
    </w:p>
    <w:p w:rsidR="002B6973" w:rsidRPr="00AE5262" w:rsidRDefault="002B6973" w:rsidP="002B6973">
      <w:pPr>
        <w:pStyle w:val="1"/>
        <w:shd w:val="clear" w:color="auto" w:fill="FFFFFF"/>
        <w:rPr>
          <w:b w:val="0"/>
          <w:bCs w:val="0"/>
          <w:color w:val="212529"/>
          <w:sz w:val="28"/>
          <w:szCs w:val="28"/>
        </w:rPr>
      </w:pPr>
      <w:r w:rsidRPr="00AE5262">
        <w:rPr>
          <w:b w:val="0"/>
          <w:bCs w:val="0"/>
          <w:color w:val="212529"/>
          <w:sz w:val="28"/>
          <w:szCs w:val="28"/>
        </w:rPr>
        <w:t>При неполном залоговом обеспечении необходимо поручительство Гарантийного Фонда Приморского края</w:t>
      </w:r>
    </w:p>
    <w:p w:rsidR="002B6973" w:rsidRPr="00AE5262" w:rsidRDefault="002B6973" w:rsidP="002B6973">
      <w:pPr>
        <w:pStyle w:val="1"/>
        <w:shd w:val="clear" w:color="auto" w:fill="FFFFFF"/>
        <w:rPr>
          <w:b w:val="0"/>
          <w:bCs w:val="0"/>
          <w:i/>
          <w:color w:val="212529"/>
          <w:sz w:val="28"/>
          <w:szCs w:val="28"/>
          <w:u w:val="single"/>
        </w:rPr>
      </w:pPr>
      <w:r w:rsidRPr="00AE5262">
        <w:rPr>
          <w:b w:val="0"/>
          <w:bCs w:val="0"/>
          <w:color w:val="212529"/>
          <w:sz w:val="28"/>
          <w:szCs w:val="28"/>
        </w:rPr>
        <w:t xml:space="preserve"> </w:t>
      </w:r>
      <w:r w:rsidRPr="00AE5262">
        <w:rPr>
          <w:b w:val="0"/>
          <w:bCs w:val="0"/>
          <w:i/>
          <w:color w:val="212529"/>
          <w:sz w:val="28"/>
          <w:szCs w:val="28"/>
          <w:u w:val="single"/>
        </w:rPr>
        <w:t>Без залога</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Ставка</w:t>
      </w:r>
      <w:r w:rsidRPr="00AE5262">
        <w:rPr>
          <w:b w:val="0"/>
          <w:bCs w:val="0"/>
          <w:color w:val="212529"/>
          <w:sz w:val="28"/>
          <w:szCs w:val="28"/>
        </w:rPr>
        <w:t>:</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AE5262">
        <w:rPr>
          <w:b w:val="0"/>
          <w:bCs w:val="0"/>
          <w:color w:val="212529"/>
          <w:sz w:val="28"/>
          <w:szCs w:val="28"/>
        </w:rPr>
        <w:t xml:space="preserve">от 4% до 5 % годовых - при сумме </w:t>
      </w:r>
      <w:proofErr w:type="spellStart"/>
      <w:r w:rsidRPr="00AE5262">
        <w:rPr>
          <w:b w:val="0"/>
          <w:bCs w:val="0"/>
          <w:color w:val="212529"/>
          <w:sz w:val="28"/>
          <w:szCs w:val="28"/>
        </w:rPr>
        <w:t>микрозайма</w:t>
      </w:r>
      <w:proofErr w:type="spellEnd"/>
      <w:r w:rsidRPr="00AE5262">
        <w:rPr>
          <w:b w:val="0"/>
          <w:bCs w:val="0"/>
          <w:color w:val="212529"/>
          <w:sz w:val="28"/>
          <w:szCs w:val="28"/>
        </w:rPr>
        <w:t xml:space="preserve"> до 300 000,00 руб.</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AE5262">
        <w:rPr>
          <w:b w:val="0"/>
          <w:bCs w:val="0"/>
          <w:color w:val="212529"/>
          <w:sz w:val="28"/>
          <w:szCs w:val="28"/>
        </w:rPr>
        <w:t xml:space="preserve">8 % годовых - при сумме займа от 300 001 </w:t>
      </w:r>
      <w:proofErr w:type="spellStart"/>
      <w:r w:rsidRPr="00AE5262">
        <w:rPr>
          <w:b w:val="0"/>
          <w:bCs w:val="0"/>
          <w:color w:val="212529"/>
          <w:sz w:val="28"/>
          <w:szCs w:val="28"/>
        </w:rPr>
        <w:t>руб</w:t>
      </w:r>
      <w:proofErr w:type="spellEnd"/>
      <w:r w:rsidRPr="00AE5262">
        <w:rPr>
          <w:b w:val="0"/>
          <w:bCs w:val="0"/>
          <w:color w:val="212529"/>
          <w:sz w:val="28"/>
          <w:szCs w:val="28"/>
        </w:rPr>
        <w:t xml:space="preserve"> до 1,5 млн. руб. (требуется поручительство Гарантийного Фонда Приморского края)</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Сумма займа</w:t>
      </w:r>
      <w:r w:rsidRPr="00AE5262">
        <w:rPr>
          <w:b w:val="0"/>
          <w:bCs w:val="0"/>
          <w:color w:val="212529"/>
          <w:sz w:val="28"/>
          <w:szCs w:val="28"/>
        </w:rPr>
        <w:t>: от 10 000 руб. до 1 500 000 руб.</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Срок займа</w:t>
      </w:r>
      <w:r w:rsidRPr="00AE5262">
        <w:rPr>
          <w:b w:val="0"/>
          <w:bCs w:val="0"/>
          <w:color w:val="212529"/>
          <w:sz w:val="28"/>
          <w:szCs w:val="28"/>
        </w:rPr>
        <w:t>: от 1 мес. до 24 мес.</w:t>
      </w:r>
    </w:p>
    <w:p w:rsidR="002B6973" w:rsidRPr="00AE5262" w:rsidRDefault="002B6973" w:rsidP="002B6973">
      <w:pPr>
        <w:pStyle w:val="1"/>
        <w:shd w:val="clear" w:color="auto" w:fill="FFFFFF"/>
        <w:rPr>
          <w:b w:val="0"/>
          <w:bCs w:val="0"/>
          <w:color w:val="212529"/>
          <w:sz w:val="28"/>
          <w:szCs w:val="28"/>
        </w:rPr>
      </w:pPr>
      <w:r w:rsidRPr="00AE5262">
        <w:rPr>
          <w:b w:val="0"/>
          <w:bCs w:val="0"/>
          <w:color w:val="212529"/>
          <w:sz w:val="28"/>
          <w:szCs w:val="28"/>
        </w:rPr>
        <w:t>Отсрочка по оплате основного долга до 6 мес., для переселенцев-старообрядце</w:t>
      </w:r>
      <w:proofErr w:type="gramStart"/>
      <w:r w:rsidRPr="00AE5262">
        <w:rPr>
          <w:b w:val="0"/>
          <w:bCs w:val="0"/>
          <w:color w:val="212529"/>
          <w:sz w:val="28"/>
          <w:szCs w:val="28"/>
        </w:rPr>
        <w:t>в-</w:t>
      </w:r>
      <w:proofErr w:type="gramEnd"/>
      <w:r w:rsidRPr="00AE5262">
        <w:rPr>
          <w:b w:val="0"/>
          <w:bCs w:val="0"/>
          <w:color w:val="212529"/>
          <w:sz w:val="28"/>
          <w:szCs w:val="28"/>
        </w:rPr>
        <w:t xml:space="preserve"> отсрочка до 9 мес.</w:t>
      </w:r>
    </w:p>
    <w:p w:rsidR="002B6973" w:rsidRPr="00AE5262" w:rsidRDefault="002B6973" w:rsidP="002B6973">
      <w:pPr>
        <w:pStyle w:val="1"/>
        <w:shd w:val="clear" w:color="auto" w:fill="FFFFFF"/>
        <w:rPr>
          <w:b w:val="0"/>
          <w:bCs w:val="0"/>
          <w:color w:val="212529"/>
          <w:sz w:val="28"/>
          <w:szCs w:val="28"/>
        </w:rPr>
      </w:pPr>
      <w:r w:rsidRPr="00AE5262">
        <w:rPr>
          <w:b w:val="0"/>
          <w:bCs w:val="0"/>
          <w:color w:val="212529"/>
          <w:sz w:val="28"/>
          <w:szCs w:val="28"/>
        </w:rPr>
        <w:t>При сумме займа свыше 300 000 руб. требуется поручительство Гарантийного Фонда Приморского края</w:t>
      </w:r>
    </w:p>
    <w:p w:rsidR="002B6973" w:rsidRPr="00AE5262" w:rsidRDefault="002B6973" w:rsidP="002B6973">
      <w:pPr>
        <w:pStyle w:val="1"/>
        <w:shd w:val="clear" w:color="auto" w:fill="FFFFFF"/>
        <w:rPr>
          <w:b w:val="0"/>
          <w:bCs w:val="0"/>
          <w:color w:val="212529"/>
          <w:sz w:val="28"/>
          <w:szCs w:val="28"/>
        </w:rPr>
      </w:pPr>
      <w:r w:rsidRPr="00AE5262">
        <w:rPr>
          <w:b w:val="0"/>
          <w:bCs w:val="0"/>
          <w:color w:val="212529"/>
          <w:sz w:val="28"/>
          <w:szCs w:val="28"/>
        </w:rPr>
        <w:t xml:space="preserve">Возможна отсрочка по оплате основного долга на период до 3 месяцев </w:t>
      </w:r>
      <w:proofErr w:type="gramStart"/>
      <w:r w:rsidRPr="00AE5262">
        <w:rPr>
          <w:b w:val="0"/>
          <w:bCs w:val="0"/>
          <w:color w:val="212529"/>
          <w:sz w:val="28"/>
          <w:szCs w:val="28"/>
        </w:rPr>
        <w:t>с даты получения</w:t>
      </w:r>
      <w:proofErr w:type="gramEnd"/>
      <w:r w:rsidRPr="00AE5262">
        <w:rPr>
          <w:b w:val="0"/>
          <w:bCs w:val="0"/>
          <w:color w:val="212529"/>
          <w:sz w:val="28"/>
          <w:szCs w:val="28"/>
        </w:rPr>
        <w:t xml:space="preserve"> займа. В период отсрочки заемщик оплачивает только проценты на основную сумму </w:t>
      </w:r>
      <w:proofErr w:type="spellStart"/>
      <w:r w:rsidRPr="00AE5262">
        <w:rPr>
          <w:b w:val="0"/>
          <w:bCs w:val="0"/>
          <w:color w:val="212529"/>
          <w:sz w:val="28"/>
          <w:szCs w:val="28"/>
        </w:rPr>
        <w:t>микрозайма</w:t>
      </w:r>
      <w:proofErr w:type="spellEnd"/>
      <w:r w:rsidRPr="00AE5262">
        <w:rPr>
          <w:b w:val="0"/>
          <w:bCs w:val="0"/>
          <w:color w:val="212529"/>
          <w:sz w:val="28"/>
          <w:szCs w:val="28"/>
        </w:rPr>
        <w:t>.</w:t>
      </w:r>
    </w:p>
    <w:p w:rsidR="002B6973" w:rsidRPr="00AE5262" w:rsidRDefault="002B6973" w:rsidP="002B6973">
      <w:pPr>
        <w:pStyle w:val="1"/>
        <w:shd w:val="clear" w:color="auto" w:fill="FFFFFF"/>
        <w:rPr>
          <w:b w:val="0"/>
          <w:bCs w:val="0"/>
          <w:color w:val="212529"/>
          <w:sz w:val="28"/>
          <w:szCs w:val="28"/>
        </w:rPr>
      </w:pPr>
      <w:r w:rsidRPr="00AE5262">
        <w:rPr>
          <w:b w:val="0"/>
          <w:bCs w:val="0"/>
          <w:color w:val="212529"/>
          <w:sz w:val="28"/>
          <w:szCs w:val="28"/>
        </w:rPr>
        <w:t xml:space="preserve">Подробнее по ссылке: </w:t>
      </w:r>
      <w:hyperlink r:id="rId20" w:history="1">
        <w:r w:rsidRPr="00AE5262">
          <w:rPr>
            <w:rStyle w:val="a4"/>
            <w:b w:val="0"/>
            <w:bCs w:val="0"/>
            <w:sz w:val="28"/>
            <w:szCs w:val="28"/>
          </w:rPr>
          <w:t>https://mfoprim.ru/loan/agro</w:t>
        </w:r>
      </w:hyperlink>
    </w:p>
    <w:p w:rsidR="00FE5260" w:rsidRDefault="00FE5260" w:rsidP="002B6973">
      <w:pPr>
        <w:pStyle w:val="1"/>
        <w:shd w:val="clear" w:color="auto" w:fill="FFFFFF"/>
        <w:rPr>
          <w:bCs w:val="0"/>
          <w:color w:val="212529"/>
          <w:sz w:val="28"/>
          <w:szCs w:val="28"/>
        </w:rPr>
      </w:pPr>
    </w:p>
    <w:p w:rsidR="00FE5260" w:rsidRDefault="00FE5260" w:rsidP="002B6973">
      <w:pPr>
        <w:pStyle w:val="1"/>
        <w:shd w:val="clear" w:color="auto" w:fill="FFFFFF"/>
        <w:rPr>
          <w:bCs w:val="0"/>
          <w:color w:val="212529"/>
          <w:sz w:val="28"/>
          <w:szCs w:val="28"/>
        </w:rPr>
      </w:pPr>
    </w:p>
    <w:p w:rsidR="002B6973" w:rsidRPr="00FE5260" w:rsidRDefault="002B6973" w:rsidP="002B6973">
      <w:pPr>
        <w:pStyle w:val="1"/>
        <w:shd w:val="clear" w:color="auto" w:fill="FFFFFF"/>
        <w:rPr>
          <w:bCs w:val="0"/>
          <w:color w:val="212529"/>
          <w:sz w:val="32"/>
          <w:szCs w:val="32"/>
        </w:rPr>
      </w:pPr>
      <w:proofErr w:type="spellStart"/>
      <w:r w:rsidRPr="00FE5260">
        <w:rPr>
          <w:bCs w:val="0"/>
          <w:color w:val="212529"/>
          <w:sz w:val="32"/>
          <w:szCs w:val="32"/>
        </w:rPr>
        <w:lastRenderedPageBreak/>
        <w:t>Микрозаем</w:t>
      </w:r>
      <w:proofErr w:type="spellEnd"/>
      <w:r w:rsidRPr="00FE5260">
        <w:rPr>
          <w:bCs w:val="0"/>
          <w:color w:val="212529"/>
          <w:sz w:val="32"/>
          <w:szCs w:val="32"/>
        </w:rPr>
        <w:t xml:space="preserve"> «Социальный»</w:t>
      </w:r>
    </w:p>
    <w:p w:rsidR="002B6973" w:rsidRPr="00AE5262" w:rsidRDefault="002B6973" w:rsidP="002B6973">
      <w:pPr>
        <w:pStyle w:val="1"/>
        <w:shd w:val="clear" w:color="auto" w:fill="FFFFFF"/>
        <w:rPr>
          <w:b w:val="0"/>
          <w:bCs w:val="0"/>
          <w:color w:val="212529"/>
          <w:sz w:val="28"/>
          <w:szCs w:val="28"/>
        </w:rPr>
      </w:pPr>
      <w:r w:rsidRPr="00AE5262">
        <w:rPr>
          <w:b w:val="0"/>
          <w:bCs w:val="0"/>
          <w:color w:val="212529"/>
          <w:sz w:val="28"/>
          <w:szCs w:val="28"/>
        </w:rPr>
        <w:t>Малому и среднему бизнесу, имеющему статус социального предприятия.</w:t>
      </w:r>
    </w:p>
    <w:p w:rsidR="002B6973" w:rsidRPr="00AE5262" w:rsidRDefault="002B6973" w:rsidP="00FE5260">
      <w:pPr>
        <w:pStyle w:val="1"/>
        <w:shd w:val="clear" w:color="auto" w:fill="FFFFFF"/>
        <w:jc w:val="both"/>
        <w:rPr>
          <w:b w:val="0"/>
          <w:bCs w:val="0"/>
          <w:color w:val="212529"/>
          <w:sz w:val="28"/>
          <w:szCs w:val="28"/>
        </w:rPr>
      </w:pPr>
      <w:r w:rsidRPr="00AE5262">
        <w:rPr>
          <w:b w:val="0"/>
          <w:bCs w:val="0"/>
          <w:color w:val="212529"/>
          <w:sz w:val="28"/>
          <w:szCs w:val="28"/>
        </w:rPr>
        <w:t>В соответствии с приказом Минэкономразвития России от 29.11.2019 г.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2B6973" w:rsidRPr="00310BAE" w:rsidRDefault="002B6973" w:rsidP="002B6973">
      <w:pPr>
        <w:pStyle w:val="1"/>
        <w:shd w:val="clear" w:color="auto" w:fill="FFFFFF"/>
        <w:rPr>
          <w:bCs w:val="0"/>
          <w:i/>
          <w:color w:val="212529"/>
          <w:sz w:val="28"/>
          <w:szCs w:val="28"/>
        </w:rPr>
      </w:pPr>
      <w:r w:rsidRPr="00310BAE">
        <w:rPr>
          <w:bCs w:val="0"/>
          <w:i/>
          <w:color w:val="212529"/>
          <w:sz w:val="28"/>
          <w:szCs w:val="28"/>
        </w:rPr>
        <w:t>Основные условия</w:t>
      </w:r>
    </w:p>
    <w:p w:rsidR="002B6973" w:rsidRPr="00AE5262" w:rsidRDefault="002B6973" w:rsidP="00FE5260">
      <w:pPr>
        <w:pStyle w:val="1"/>
        <w:shd w:val="clear" w:color="auto" w:fill="FFFFFF"/>
        <w:spacing w:before="0" w:beforeAutospacing="0" w:after="0" w:afterAutospacing="0"/>
        <w:rPr>
          <w:b w:val="0"/>
          <w:bCs w:val="0"/>
          <w:i/>
          <w:color w:val="212529"/>
          <w:sz w:val="28"/>
          <w:szCs w:val="28"/>
          <w:u w:val="single"/>
        </w:rPr>
      </w:pPr>
      <w:r w:rsidRPr="00AE5262">
        <w:rPr>
          <w:b w:val="0"/>
          <w:bCs w:val="0"/>
          <w:i/>
          <w:color w:val="212529"/>
          <w:sz w:val="28"/>
          <w:szCs w:val="28"/>
          <w:u w:val="single"/>
        </w:rPr>
        <w:t>С залоговым обеспечением</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Ставка</w:t>
      </w:r>
      <w:r w:rsidRPr="00AE5262">
        <w:rPr>
          <w:b w:val="0"/>
          <w:bCs w:val="0"/>
          <w:color w:val="212529"/>
          <w:sz w:val="28"/>
          <w:szCs w:val="28"/>
        </w:rPr>
        <w:t>:</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AE5262">
        <w:rPr>
          <w:b w:val="0"/>
          <w:bCs w:val="0"/>
          <w:color w:val="212529"/>
          <w:sz w:val="28"/>
          <w:szCs w:val="28"/>
        </w:rPr>
        <w:t>на общих условиях: 1% годовых - с 1-го по 12-й мес.,</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AE5262">
        <w:rPr>
          <w:b w:val="0"/>
          <w:bCs w:val="0"/>
          <w:color w:val="212529"/>
          <w:sz w:val="28"/>
          <w:szCs w:val="28"/>
        </w:rPr>
        <w:t xml:space="preserve">                                  5% годовых - с 13-го по 36-й мес.</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AE5262">
        <w:rPr>
          <w:b w:val="0"/>
          <w:bCs w:val="0"/>
          <w:color w:val="212529"/>
          <w:sz w:val="28"/>
          <w:szCs w:val="28"/>
        </w:rPr>
        <w:t>для субъектов МСП моногорода на общих условиях:</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AE5262">
        <w:rPr>
          <w:b w:val="0"/>
          <w:bCs w:val="0"/>
          <w:color w:val="212529"/>
          <w:sz w:val="28"/>
          <w:szCs w:val="28"/>
        </w:rPr>
        <w:t xml:space="preserve">                                   1 % годовых - с 1-го по 12-й мес.,</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AE5262">
        <w:rPr>
          <w:b w:val="0"/>
          <w:bCs w:val="0"/>
          <w:color w:val="212529"/>
          <w:sz w:val="28"/>
          <w:szCs w:val="28"/>
        </w:rPr>
        <w:t xml:space="preserve">                                   4% годовых - с 13-го по 36-й мес.</w:t>
      </w:r>
    </w:p>
    <w:p w:rsidR="002B6973" w:rsidRPr="00AE5262" w:rsidRDefault="002B6973" w:rsidP="00FE5260">
      <w:pPr>
        <w:pStyle w:val="1"/>
        <w:shd w:val="clear" w:color="auto" w:fill="FFFFFF"/>
        <w:spacing w:after="0" w:afterAutospacing="0"/>
        <w:rPr>
          <w:b w:val="0"/>
          <w:bCs w:val="0"/>
          <w:color w:val="212529"/>
          <w:sz w:val="28"/>
          <w:szCs w:val="28"/>
        </w:rPr>
      </w:pPr>
      <w:r w:rsidRPr="00AE5262">
        <w:rPr>
          <w:b w:val="0"/>
          <w:bCs w:val="0"/>
          <w:color w:val="212529"/>
          <w:sz w:val="28"/>
          <w:szCs w:val="28"/>
        </w:rPr>
        <w:t xml:space="preserve">При сумме </w:t>
      </w:r>
      <w:proofErr w:type="spellStart"/>
      <w:r w:rsidRPr="00AE5262">
        <w:rPr>
          <w:b w:val="0"/>
          <w:bCs w:val="0"/>
          <w:color w:val="212529"/>
          <w:sz w:val="28"/>
          <w:szCs w:val="28"/>
        </w:rPr>
        <w:t>микрозайма</w:t>
      </w:r>
      <w:proofErr w:type="spellEnd"/>
      <w:r w:rsidRPr="00AE5262">
        <w:rPr>
          <w:b w:val="0"/>
          <w:bCs w:val="0"/>
          <w:color w:val="212529"/>
          <w:sz w:val="28"/>
          <w:szCs w:val="28"/>
        </w:rPr>
        <w:t xml:space="preserve"> свыше 1,5 млн. рублей до 5 </w:t>
      </w:r>
      <w:proofErr w:type="gramStart"/>
      <w:r w:rsidRPr="00AE5262">
        <w:rPr>
          <w:b w:val="0"/>
          <w:bCs w:val="0"/>
          <w:color w:val="212529"/>
          <w:sz w:val="28"/>
          <w:szCs w:val="28"/>
        </w:rPr>
        <w:t>млн</w:t>
      </w:r>
      <w:proofErr w:type="gramEnd"/>
      <w:r w:rsidRPr="00AE5262">
        <w:rPr>
          <w:b w:val="0"/>
          <w:bCs w:val="0"/>
          <w:color w:val="212529"/>
          <w:sz w:val="28"/>
          <w:szCs w:val="28"/>
        </w:rPr>
        <w:t xml:space="preserve"> руб. - залог от 30% от суммы </w:t>
      </w:r>
      <w:proofErr w:type="spellStart"/>
      <w:r w:rsidRPr="00AE5262">
        <w:rPr>
          <w:b w:val="0"/>
          <w:bCs w:val="0"/>
          <w:color w:val="212529"/>
          <w:sz w:val="28"/>
          <w:szCs w:val="28"/>
        </w:rPr>
        <w:t>микрозайма</w:t>
      </w:r>
      <w:proofErr w:type="spellEnd"/>
      <w:r w:rsidRPr="00AE5262">
        <w:rPr>
          <w:b w:val="0"/>
          <w:bCs w:val="0"/>
          <w:color w:val="212529"/>
          <w:sz w:val="28"/>
          <w:szCs w:val="28"/>
        </w:rPr>
        <w:t xml:space="preserve"> с процентами</w:t>
      </w:r>
    </w:p>
    <w:p w:rsidR="002B6973" w:rsidRPr="00AE5262" w:rsidRDefault="002B6973" w:rsidP="00FE5260">
      <w:pPr>
        <w:pStyle w:val="1"/>
        <w:shd w:val="clear" w:color="auto" w:fill="FFFFFF"/>
        <w:jc w:val="both"/>
        <w:rPr>
          <w:b w:val="0"/>
          <w:bCs w:val="0"/>
          <w:color w:val="212529"/>
          <w:sz w:val="28"/>
          <w:szCs w:val="28"/>
        </w:rPr>
      </w:pPr>
      <w:r w:rsidRPr="00AE5262">
        <w:rPr>
          <w:b w:val="0"/>
          <w:bCs w:val="0"/>
          <w:color w:val="212529"/>
          <w:sz w:val="28"/>
          <w:szCs w:val="28"/>
        </w:rPr>
        <w:t>При неполном залоговом обеспечении необходимо поручительство Гарантийного Фонда Приморского края</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Сумма займа</w:t>
      </w:r>
      <w:r w:rsidRPr="00AE5262">
        <w:rPr>
          <w:b w:val="0"/>
          <w:bCs w:val="0"/>
          <w:color w:val="212529"/>
          <w:sz w:val="28"/>
          <w:szCs w:val="28"/>
        </w:rPr>
        <w:t>: от 10 000 руб. до 5 000 000 руб.</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Срок займа</w:t>
      </w:r>
      <w:r w:rsidRPr="00AE5262">
        <w:rPr>
          <w:b w:val="0"/>
          <w:bCs w:val="0"/>
          <w:color w:val="212529"/>
          <w:sz w:val="28"/>
          <w:szCs w:val="28"/>
        </w:rPr>
        <w:t>: от 1 мес. до 36 мес.</w:t>
      </w:r>
    </w:p>
    <w:p w:rsidR="002B6973" w:rsidRPr="00AE5262" w:rsidRDefault="002B6973" w:rsidP="00FE5260">
      <w:pPr>
        <w:pStyle w:val="1"/>
        <w:shd w:val="clear" w:color="auto" w:fill="FFFFFF"/>
        <w:spacing w:after="0" w:afterAutospacing="0"/>
        <w:rPr>
          <w:b w:val="0"/>
          <w:bCs w:val="0"/>
          <w:i/>
          <w:color w:val="212529"/>
          <w:sz w:val="28"/>
          <w:szCs w:val="28"/>
          <w:u w:val="single"/>
        </w:rPr>
      </w:pPr>
      <w:r w:rsidRPr="00AE5262">
        <w:rPr>
          <w:b w:val="0"/>
          <w:bCs w:val="0"/>
          <w:i/>
          <w:color w:val="212529"/>
          <w:sz w:val="28"/>
          <w:szCs w:val="28"/>
          <w:u w:val="single"/>
        </w:rPr>
        <w:t>Без залога</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Сумма займа</w:t>
      </w:r>
      <w:r w:rsidRPr="00AE5262">
        <w:rPr>
          <w:b w:val="0"/>
          <w:bCs w:val="0"/>
          <w:color w:val="212529"/>
          <w:sz w:val="28"/>
          <w:szCs w:val="28"/>
        </w:rPr>
        <w:t>: от 10 000 руб. 300 000 руб. - без залога и стороннего поручительства</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Сумма займа</w:t>
      </w:r>
      <w:r w:rsidRPr="00AE5262">
        <w:rPr>
          <w:b w:val="0"/>
          <w:bCs w:val="0"/>
          <w:color w:val="212529"/>
          <w:sz w:val="28"/>
          <w:szCs w:val="28"/>
        </w:rPr>
        <w:t xml:space="preserve"> от 300 001 руб. до 1,5 млн. руб. - необходимо поручительство Гарантийного Фонда Приморского края</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Ставка</w:t>
      </w:r>
      <w:r w:rsidRPr="00AE5262">
        <w:rPr>
          <w:b w:val="0"/>
          <w:bCs w:val="0"/>
          <w:color w:val="212529"/>
          <w:sz w:val="28"/>
          <w:szCs w:val="28"/>
        </w:rPr>
        <w:t>:</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AE5262">
        <w:rPr>
          <w:b w:val="0"/>
          <w:bCs w:val="0"/>
          <w:color w:val="212529"/>
          <w:sz w:val="28"/>
          <w:szCs w:val="28"/>
        </w:rPr>
        <w:t>на общих условиях: 1% годовых - с 1 по 12 мес.,</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AE5262">
        <w:rPr>
          <w:b w:val="0"/>
          <w:bCs w:val="0"/>
          <w:color w:val="212529"/>
          <w:sz w:val="28"/>
          <w:szCs w:val="28"/>
        </w:rPr>
        <w:t xml:space="preserve">                                  5% годовых - с 13-го по 36-й мес.</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AE5262">
        <w:rPr>
          <w:b w:val="0"/>
          <w:bCs w:val="0"/>
          <w:color w:val="212529"/>
          <w:sz w:val="28"/>
          <w:szCs w:val="28"/>
        </w:rPr>
        <w:t>для субъектов МСП в моногородах:</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AE5262">
        <w:rPr>
          <w:b w:val="0"/>
          <w:bCs w:val="0"/>
          <w:color w:val="212529"/>
          <w:sz w:val="28"/>
          <w:szCs w:val="28"/>
        </w:rPr>
        <w:t xml:space="preserve">                                   1% годовых - с 1-го по 12-й мес.,</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AE5262">
        <w:rPr>
          <w:b w:val="0"/>
          <w:bCs w:val="0"/>
          <w:color w:val="212529"/>
          <w:sz w:val="28"/>
          <w:szCs w:val="28"/>
        </w:rPr>
        <w:t xml:space="preserve">                                   4% годовых - с 13-го по 36-й мес.</w:t>
      </w:r>
    </w:p>
    <w:p w:rsidR="002B6973" w:rsidRPr="00AE5262" w:rsidRDefault="002B6973" w:rsidP="00FE5260">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Срок займа</w:t>
      </w:r>
      <w:r w:rsidRPr="00AE5262">
        <w:rPr>
          <w:b w:val="0"/>
          <w:bCs w:val="0"/>
          <w:color w:val="212529"/>
          <w:sz w:val="28"/>
          <w:szCs w:val="28"/>
        </w:rPr>
        <w:t>: от 1 мес. до 36 мес.</w:t>
      </w:r>
    </w:p>
    <w:p w:rsidR="002B6973" w:rsidRPr="00AE5262" w:rsidRDefault="002B6973" w:rsidP="00FE5260">
      <w:pPr>
        <w:pStyle w:val="1"/>
        <w:shd w:val="clear" w:color="auto" w:fill="FFFFFF"/>
        <w:spacing w:before="0" w:beforeAutospacing="0"/>
        <w:rPr>
          <w:b w:val="0"/>
          <w:bCs w:val="0"/>
          <w:color w:val="212529"/>
          <w:sz w:val="28"/>
          <w:szCs w:val="28"/>
        </w:rPr>
      </w:pPr>
      <w:r w:rsidRPr="00AE5262">
        <w:rPr>
          <w:b w:val="0"/>
          <w:bCs w:val="0"/>
          <w:color w:val="212529"/>
          <w:sz w:val="28"/>
          <w:szCs w:val="28"/>
        </w:rPr>
        <w:t xml:space="preserve">Для получения займа свыше 1 500 000 руб. необходим залог ликвидного имущества на всю сумму </w:t>
      </w:r>
      <w:proofErr w:type="spellStart"/>
      <w:r w:rsidRPr="00AE5262">
        <w:rPr>
          <w:b w:val="0"/>
          <w:bCs w:val="0"/>
          <w:color w:val="212529"/>
          <w:sz w:val="28"/>
          <w:szCs w:val="28"/>
        </w:rPr>
        <w:t>микрозайма</w:t>
      </w:r>
      <w:proofErr w:type="spellEnd"/>
      <w:r w:rsidRPr="00AE5262">
        <w:rPr>
          <w:b w:val="0"/>
          <w:bCs w:val="0"/>
          <w:color w:val="212529"/>
          <w:sz w:val="28"/>
          <w:szCs w:val="28"/>
        </w:rPr>
        <w:t xml:space="preserve"> и процентов по нему, рассчитанных на весь период пользования </w:t>
      </w:r>
      <w:proofErr w:type="spellStart"/>
      <w:r w:rsidRPr="00AE5262">
        <w:rPr>
          <w:b w:val="0"/>
          <w:bCs w:val="0"/>
          <w:color w:val="212529"/>
          <w:sz w:val="28"/>
          <w:szCs w:val="28"/>
        </w:rPr>
        <w:t>микрозаймом</w:t>
      </w:r>
      <w:proofErr w:type="spellEnd"/>
      <w:r w:rsidRPr="00AE5262">
        <w:rPr>
          <w:b w:val="0"/>
          <w:bCs w:val="0"/>
          <w:color w:val="212529"/>
          <w:sz w:val="28"/>
          <w:szCs w:val="28"/>
        </w:rPr>
        <w:t>. Подробные условия залогового обеспечения указаны в пункте 3 правил.</w:t>
      </w:r>
    </w:p>
    <w:p w:rsidR="002B6973" w:rsidRPr="00AE5262" w:rsidRDefault="002B6973" w:rsidP="002B6973">
      <w:pPr>
        <w:pStyle w:val="1"/>
        <w:shd w:val="clear" w:color="auto" w:fill="FFFFFF"/>
        <w:rPr>
          <w:b w:val="0"/>
          <w:bCs w:val="0"/>
          <w:color w:val="212529"/>
          <w:sz w:val="28"/>
          <w:szCs w:val="28"/>
        </w:rPr>
      </w:pPr>
      <w:r w:rsidRPr="00AE5262">
        <w:rPr>
          <w:b w:val="0"/>
          <w:bCs w:val="0"/>
          <w:color w:val="212529"/>
          <w:sz w:val="28"/>
          <w:szCs w:val="28"/>
        </w:rPr>
        <w:t xml:space="preserve">По заявлению СМСП предоставляется отсрочка по оплате основного долга на период первых 3-х месяцев </w:t>
      </w:r>
      <w:proofErr w:type="gramStart"/>
      <w:r w:rsidRPr="00AE5262">
        <w:rPr>
          <w:b w:val="0"/>
          <w:bCs w:val="0"/>
          <w:color w:val="212529"/>
          <w:sz w:val="28"/>
          <w:szCs w:val="28"/>
        </w:rPr>
        <w:t>с даты предоставления</w:t>
      </w:r>
      <w:proofErr w:type="gramEnd"/>
      <w:r w:rsidRPr="00AE5262">
        <w:rPr>
          <w:b w:val="0"/>
          <w:bCs w:val="0"/>
          <w:color w:val="212529"/>
          <w:sz w:val="28"/>
          <w:szCs w:val="28"/>
        </w:rPr>
        <w:t xml:space="preserve"> </w:t>
      </w:r>
      <w:proofErr w:type="spellStart"/>
      <w:r w:rsidRPr="00AE5262">
        <w:rPr>
          <w:b w:val="0"/>
          <w:bCs w:val="0"/>
          <w:color w:val="212529"/>
          <w:sz w:val="28"/>
          <w:szCs w:val="28"/>
        </w:rPr>
        <w:t>микрозайма</w:t>
      </w:r>
      <w:proofErr w:type="spellEnd"/>
      <w:r w:rsidRPr="00AE5262">
        <w:rPr>
          <w:b w:val="0"/>
          <w:bCs w:val="0"/>
          <w:color w:val="212529"/>
          <w:sz w:val="28"/>
          <w:szCs w:val="28"/>
        </w:rPr>
        <w:t>.</w:t>
      </w:r>
    </w:p>
    <w:p w:rsidR="00AE5262" w:rsidRPr="00AE5262" w:rsidRDefault="00AE5262" w:rsidP="002B6973">
      <w:pPr>
        <w:pStyle w:val="1"/>
        <w:shd w:val="clear" w:color="auto" w:fill="FFFFFF"/>
        <w:rPr>
          <w:b w:val="0"/>
          <w:bCs w:val="0"/>
          <w:color w:val="212529"/>
          <w:sz w:val="28"/>
          <w:szCs w:val="28"/>
        </w:rPr>
      </w:pPr>
      <w:r w:rsidRPr="00AE5262">
        <w:rPr>
          <w:b w:val="0"/>
          <w:bCs w:val="0"/>
          <w:color w:val="212529"/>
          <w:sz w:val="28"/>
          <w:szCs w:val="28"/>
        </w:rPr>
        <w:t xml:space="preserve">Подробнее по ссылке: </w:t>
      </w:r>
      <w:hyperlink r:id="rId21" w:history="1">
        <w:r w:rsidRPr="00AE5262">
          <w:rPr>
            <w:rStyle w:val="a4"/>
            <w:b w:val="0"/>
            <w:bCs w:val="0"/>
            <w:sz w:val="28"/>
            <w:szCs w:val="28"/>
          </w:rPr>
          <w:t>https://mfoprim.ru/loan/social</w:t>
        </w:r>
      </w:hyperlink>
    </w:p>
    <w:p w:rsidR="00AE5262" w:rsidRPr="00FE5260" w:rsidRDefault="00AE5262" w:rsidP="00AE5262">
      <w:pPr>
        <w:pStyle w:val="1"/>
        <w:shd w:val="clear" w:color="auto" w:fill="FFFFFF"/>
        <w:rPr>
          <w:bCs w:val="0"/>
          <w:color w:val="212529"/>
          <w:sz w:val="32"/>
          <w:szCs w:val="32"/>
        </w:rPr>
      </w:pPr>
      <w:proofErr w:type="spellStart"/>
      <w:r w:rsidRPr="00FE5260">
        <w:rPr>
          <w:bCs w:val="0"/>
          <w:color w:val="212529"/>
          <w:sz w:val="32"/>
          <w:szCs w:val="32"/>
        </w:rPr>
        <w:lastRenderedPageBreak/>
        <w:t>Микрозаем</w:t>
      </w:r>
      <w:proofErr w:type="spellEnd"/>
      <w:r w:rsidRPr="00FE5260">
        <w:rPr>
          <w:bCs w:val="0"/>
          <w:color w:val="212529"/>
          <w:sz w:val="32"/>
          <w:szCs w:val="32"/>
        </w:rPr>
        <w:t xml:space="preserve"> «Экспресс-Моногород»</w:t>
      </w:r>
    </w:p>
    <w:p w:rsidR="00AE5262" w:rsidRPr="00AE5262" w:rsidRDefault="00AE5262" w:rsidP="00FE5260">
      <w:pPr>
        <w:pStyle w:val="1"/>
        <w:shd w:val="clear" w:color="auto" w:fill="FFFFFF"/>
        <w:jc w:val="both"/>
        <w:rPr>
          <w:b w:val="0"/>
          <w:bCs w:val="0"/>
          <w:color w:val="212529"/>
          <w:sz w:val="28"/>
          <w:szCs w:val="28"/>
        </w:rPr>
      </w:pPr>
      <w:proofErr w:type="gramStart"/>
      <w:r w:rsidRPr="00AE5262">
        <w:rPr>
          <w:b w:val="0"/>
          <w:bCs w:val="0"/>
          <w:color w:val="212529"/>
          <w:sz w:val="28"/>
          <w:szCs w:val="28"/>
        </w:rPr>
        <w:t xml:space="preserve">На приобретение, реконструкцию, модернизацию, ремонт основных средств, пополнение </w:t>
      </w:r>
      <w:proofErr w:type="spellStart"/>
      <w:r w:rsidRPr="00AE5262">
        <w:rPr>
          <w:b w:val="0"/>
          <w:bCs w:val="0"/>
          <w:color w:val="212529"/>
          <w:sz w:val="28"/>
          <w:szCs w:val="28"/>
        </w:rPr>
        <w:t>обортных</w:t>
      </w:r>
      <w:proofErr w:type="spellEnd"/>
      <w:r w:rsidRPr="00AE5262">
        <w:rPr>
          <w:b w:val="0"/>
          <w:bCs w:val="0"/>
          <w:color w:val="212529"/>
          <w:sz w:val="28"/>
          <w:szCs w:val="28"/>
        </w:rPr>
        <w:t xml:space="preserve"> средств на первоначальный взнос по договору лизинга (включая устройства, механизмы, транспортные средства, станки, приборы, аппараты, агрегаты, установки, машины, оборудование, предназначенного для осуществления оптовой и розничной торговой деятельности) - для СМСП моногородов Приморского края</w:t>
      </w:r>
      <w:proofErr w:type="gramEnd"/>
    </w:p>
    <w:p w:rsidR="00AE5262" w:rsidRPr="00310BAE" w:rsidRDefault="00AE5262" w:rsidP="00AE5262">
      <w:pPr>
        <w:pStyle w:val="1"/>
        <w:shd w:val="clear" w:color="auto" w:fill="FFFFFF"/>
        <w:rPr>
          <w:bCs w:val="0"/>
          <w:i/>
          <w:color w:val="212529"/>
          <w:sz w:val="28"/>
          <w:szCs w:val="28"/>
        </w:rPr>
      </w:pPr>
      <w:r w:rsidRPr="00310BAE">
        <w:rPr>
          <w:bCs w:val="0"/>
          <w:i/>
          <w:color w:val="212529"/>
          <w:sz w:val="28"/>
          <w:szCs w:val="28"/>
        </w:rPr>
        <w:t>Основные условия</w:t>
      </w:r>
    </w:p>
    <w:p w:rsidR="00AE5262" w:rsidRPr="00AE5262" w:rsidRDefault="00AE5262" w:rsidP="00FE5260">
      <w:pPr>
        <w:pStyle w:val="1"/>
        <w:shd w:val="clear" w:color="auto" w:fill="FFFFFF"/>
        <w:spacing w:before="0" w:beforeAutospacing="0" w:after="0" w:afterAutospacing="0"/>
        <w:jc w:val="both"/>
        <w:rPr>
          <w:b w:val="0"/>
          <w:bCs w:val="0"/>
          <w:color w:val="212529"/>
          <w:sz w:val="28"/>
          <w:szCs w:val="28"/>
        </w:rPr>
      </w:pPr>
      <w:r w:rsidRPr="00310BAE">
        <w:rPr>
          <w:bCs w:val="0"/>
          <w:color w:val="212529"/>
          <w:sz w:val="28"/>
          <w:szCs w:val="28"/>
        </w:rPr>
        <w:t>Ставка</w:t>
      </w:r>
      <w:r w:rsidRPr="00AE5262">
        <w:rPr>
          <w:b w:val="0"/>
          <w:bCs w:val="0"/>
          <w:color w:val="212529"/>
          <w:sz w:val="28"/>
          <w:szCs w:val="28"/>
        </w:rPr>
        <w:t>: 3,75 % годовых (1/2 ключевой ставка Банка России) - для предпринимателей моногородов Приморского края</w:t>
      </w:r>
    </w:p>
    <w:p w:rsidR="00AE5262" w:rsidRPr="00AE5262" w:rsidRDefault="00AE5262" w:rsidP="00FE5260">
      <w:pPr>
        <w:pStyle w:val="1"/>
        <w:shd w:val="clear" w:color="auto" w:fill="FFFFFF"/>
        <w:spacing w:before="0" w:beforeAutospacing="0" w:after="0" w:afterAutospacing="0"/>
        <w:rPr>
          <w:b w:val="0"/>
          <w:bCs w:val="0"/>
          <w:color w:val="212529"/>
          <w:sz w:val="28"/>
          <w:szCs w:val="28"/>
        </w:rPr>
      </w:pPr>
      <w:proofErr w:type="spellStart"/>
      <w:proofErr w:type="gramStart"/>
      <w:r w:rsidRPr="00310BAE">
        <w:rPr>
          <w:bCs w:val="0"/>
          <w:color w:val="212529"/>
          <w:sz w:val="28"/>
          <w:szCs w:val="28"/>
        </w:rPr>
        <w:t>C</w:t>
      </w:r>
      <w:proofErr w:type="gramEnd"/>
      <w:r w:rsidRPr="00310BAE">
        <w:rPr>
          <w:bCs w:val="0"/>
          <w:color w:val="212529"/>
          <w:sz w:val="28"/>
          <w:szCs w:val="28"/>
        </w:rPr>
        <w:t>умма</w:t>
      </w:r>
      <w:proofErr w:type="spellEnd"/>
      <w:r w:rsidRPr="00310BAE">
        <w:rPr>
          <w:bCs w:val="0"/>
          <w:color w:val="212529"/>
          <w:sz w:val="28"/>
          <w:szCs w:val="28"/>
        </w:rPr>
        <w:t xml:space="preserve"> займа</w:t>
      </w:r>
      <w:r w:rsidRPr="00AE5262">
        <w:rPr>
          <w:b w:val="0"/>
          <w:bCs w:val="0"/>
          <w:color w:val="212529"/>
          <w:sz w:val="28"/>
          <w:szCs w:val="28"/>
        </w:rPr>
        <w:t>: от 10 000 руб. до 500 000 руб.</w:t>
      </w:r>
    </w:p>
    <w:p w:rsidR="00AE5262" w:rsidRPr="00AE5262" w:rsidRDefault="00AE5262" w:rsidP="00FE5260">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Срок</w:t>
      </w:r>
      <w:r w:rsidRPr="00AE5262">
        <w:rPr>
          <w:b w:val="0"/>
          <w:bCs w:val="0"/>
          <w:color w:val="212529"/>
          <w:sz w:val="28"/>
          <w:szCs w:val="28"/>
        </w:rPr>
        <w:t xml:space="preserve">: от 1 мес. до </w:t>
      </w:r>
      <w:proofErr w:type="spellStart"/>
      <w:proofErr w:type="gramStart"/>
      <w:r w:rsidRPr="00AE5262">
        <w:rPr>
          <w:b w:val="0"/>
          <w:bCs w:val="0"/>
          <w:color w:val="212529"/>
          <w:sz w:val="28"/>
          <w:szCs w:val="28"/>
        </w:rPr>
        <w:t>до</w:t>
      </w:r>
      <w:proofErr w:type="spellEnd"/>
      <w:proofErr w:type="gramEnd"/>
      <w:r w:rsidRPr="00AE5262">
        <w:rPr>
          <w:b w:val="0"/>
          <w:bCs w:val="0"/>
          <w:color w:val="212529"/>
          <w:sz w:val="28"/>
          <w:szCs w:val="28"/>
        </w:rPr>
        <w:t xml:space="preserve"> 36 мес.</w:t>
      </w:r>
    </w:p>
    <w:p w:rsidR="00AE5262" w:rsidRPr="00AE5262" w:rsidRDefault="00AE5262" w:rsidP="00AE5262">
      <w:pPr>
        <w:pStyle w:val="1"/>
        <w:shd w:val="clear" w:color="auto" w:fill="FFFFFF"/>
        <w:rPr>
          <w:b w:val="0"/>
          <w:bCs w:val="0"/>
          <w:color w:val="212529"/>
          <w:sz w:val="28"/>
          <w:szCs w:val="28"/>
        </w:rPr>
      </w:pPr>
      <w:r w:rsidRPr="00AE5262">
        <w:rPr>
          <w:b w:val="0"/>
          <w:bCs w:val="0"/>
          <w:color w:val="212529"/>
          <w:sz w:val="28"/>
          <w:szCs w:val="28"/>
        </w:rPr>
        <w:t>Без залогового обеспечения</w:t>
      </w:r>
    </w:p>
    <w:p w:rsidR="00AE5262" w:rsidRPr="00AE5262" w:rsidRDefault="00AE5262" w:rsidP="00AE5262">
      <w:pPr>
        <w:pStyle w:val="1"/>
        <w:shd w:val="clear" w:color="auto" w:fill="FFFFFF"/>
        <w:rPr>
          <w:b w:val="0"/>
          <w:bCs w:val="0"/>
          <w:color w:val="212529"/>
          <w:sz w:val="28"/>
          <w:szCs w:val="28"/>
        </w:rPr>
      </w:pPr>
      <w:r w:rsidRPr="00AE5262">
        <w:rPr>
          <w:b w:val="0"/>
          <w:bCs w:val="0"/>
          <w:color w:val="212529"/>
          <w:sz w:val="28"/>
          <w:szCs w:val="28"/>
        </w:rPr>
        <w:t>Без поручительства сторонних лиц</w:t>
      </w:r>
    </w:p>
    <w:p w:rsidR="00AE5262" w:rsidRPr="00AE5262" w:rsidRDefault="00AE5262" w:rsidP="00AE5262">
      <w:pPr>
        <w:pStyle w:val="1"/>
        <w:shd w:val="clear" w:color="auto" w:fill="FFFFFF"/>
        <w:rPr>
          <w:b w:val="0"/>
          <w:bCs w:val="0"/>
          <w:color w:val="212529"/>
          <w:sz w:val="28"/>
          <w:szCs w:val="28"/>
        </w:rPr>
      </w:pPr>
      <w:r w:rsidRPr="00AE5262">
        <w:rPr>
          <w:b w:val="0"/>
          <w:bCs w:val="0"/>
          <w:color w:val="212529"/>
          <w:sz w:val="28"/>
          <w:szCs w:val="28"/>
        </w:rPr>
        <w:t xml:space="preserve">Подробнее по ссылке: </w:t>
      </w:r>
      <w:hyperlink r:id="rId22" w:history="1">
        <w:r w:rsidRPr="00AE5262">
          <w:rPr>
            <w:rStyle w:val="a4"/>
            <w:b w:val="0"/>
            <w:bCs w:val="0"/>
            <w:sz w:val="28"/>
            <w:szCs w:val="28"/>
          </w:rPr>
          <w:t>https://mfoprim.ru/loan/expressmono</w:t>
        </w:r>
      </w:hyperlink>
    </w:p>
    <w:p w:rsidR="00FE5260" w:rsidRDefault="00FE5260" w:rsidP="00AE5262">
      <w:pPr>
        <w:pStyle w:val="1"/>
        <w:shd w:val="clear" w:color="auto" w:fill="FFFFFF"/>
        <w:rPr>
          <w:bCs w:val="0"/>
          <w:color w:val="212529"/>
          <w:sz w:val="28"/>
          <w:szCs w:val="28"/>
        </w:rPr>
      </w:pPr>
    </w:p>
    <w:p w:rsidR="00AE5262" w:rsidRPr="00FE5260" w:rsidRDefault="00AE5262" w:rsidP="00AE5262">
      <w:pPr>
        <w:pStyle w:val="1"/>
        <w:shd w:val="clear" w:color="auto" w:fill="FFFFFF"/>
        <w:rPr>
          <w:bCs w:val="0"/>
          <w:color w:val="212529"/>
          <w:sz w:val="32"/>
          <w:szCs w:val="32"/>
        </w:rPr>
      </w:pPr>
      <w:proofErr w:type="spellStart"/>
      <w:r w:rsidRPr="00FE5260">
        <w:rPr>
          <w:bCs w:val="0"/>
          <w:color w:val="212529"/>
          <w:sz w:val="32"/>
          <w:szCs w:val="32"/>
        </w:rPr>
        <w:t>Микрозаем</w:t>
      </w:r>
      <w:proofErr w:type="spellEnd"/>
      <w:r w:rsidRPr="00FE5260">
        <w:rPr>
          <w:bCs w:val="0"/>
          <w:color w:val="212529"/>
          <w:sz w:val="32"/>
          <w:szCs w:val="32"/>
        </w:rPr>
        <w:t xml:space="preserve"> «Экспресс-стандарт»</w:t>
      </w:r>
    </w:p>
    <w:p w:rsidR="00AE5262" w:rsidRPr="00AE5262" w:rsidRDefault="00AE5262" w:rsidP="00E23834">
      <w:pPr>
        <w:pStyle w:val="1"/>
        <w:shd w:val="clear" w:color="auto" w:fill="FFFFFF"/>
        <w:jc w:val="both"/>
        <w:rPr>
          <w:b w:val="0"/>
          <w:bCs w:val="0"/>
          <w:color w:val="212529"/>
          <w:sz w:val="28"/>
          <w:szCs w:val="28"/>
        </w:rPr>
      </w:pPr>
      <w:proofErr w:type="gramStart"/>
      <w:r w:rsidRPr="00AE5262">
        <w:rPr>
          <w:b w:val="0"/>
          <w:bCs w:val="0"/>
          <w:color w:val="212529"/>
          <w:sz w:val="28"/>
          <w:szCs w:val="28"/>
        </w:rPr>
        <w:t xml:space="preserve">На приобретение, реконструкцию, модернизацию, ремонт основных средств, пополнение </w:t>
      </w:r>
      <w:proofErr w:type="spellStart"/>
      <w:r w:rsidRPr="00AE5262">
        <w:rPr>
          <w:b w:val="0"/>
          <w:bCs w:val="0"/>
          <w:color w:val="212529"/>
          <w:sz w:val="28"/>
          <w:szCs w:val="28"/>
        </w:rPr>
        <w:t>обортных</w:t>
      </w:r>
      <w:proofErr w:type="spellEnd"/>
      <w:r w:rsidRPr="00AE5262">
        <w:rPr>
          <w:b w:val="0"/>
          <w:bCs w:val="0"/>
          <w:color w:val="212529"/>
          <w:sz w:val="28"/>
          <w:szCs w:val="28"/>
        </w:rPr>
        <w:t xml:space="preserve"> средств на первоначальный взнос по договору лизинга (включая устройства, механизмы, транспортные средства, станки, приборы, аппараты, агрегаты, установки, машины, оборудование, предназначенного для осуществления оптовой и розничной торговой деятельности)</w:t>
      </w:r>
      <w:proofErr w:type="gramEnd"/>
    </w:p>
    <w:p w:rsidR="00AE5262" w:rsidRPr="00310BAE" w:rsidRDefault="00AE5262" w:rsidP="00AE5262">
      <w:pPr>
        <w:pStyle w:val="1"/>
        <w:shd w:val="clear" w:color="auto" w:fill="FFFFFF"/>
        <w:rPr>
          <w:bCs w:val="0"/>
          <w:i/>
          <w:color w:val="212529"/>
          <w:sz w:val="28"/>
          <w:szCs w:val="28"/>
        </w:rPr>
      </w:pPr>
      <w:r w:rsidRPr="00310BAE">
        <w:rPr>
          <w:bCs w:val="0"/>
          <w:i/>
          <w:color w:val="212529"/>
          <w:sz w:val="28"/>
          <w:szCs w:val="28"/>
        </w:rPr>
        <w:t>Основные условия</w:t>
      </w:r>
    </w:p>
    <w:p w:rsidR="00AE5262" w:rsidRPr="00AE5262" w:rsidRDefault="00AE5262" w:rsidP="00E23834">
      <w:pPr>
        <w:pStyle w:val="1"/>
        <w:shd w:val="clear" w:color="auto" w:fill="FFFFFF"/>
        <w:spacing w:before="0" w:beforeAutospacing="0" w:after="0" w:afterAutospacing="0"/>
        <w:jc w:val="both"/>
        <w:rPr>
          <w:b w:val="0"/>
          <w:bCs w:val="0"/>
          <w:color w:val="212529"/>
          <w:sz w:val="28"/>
          <w:szCs w:val="28"/>
        </w:rPr>
      </w:pPr>
      <w:r w:rsidRPr="00310BAE">
        <w:rPr>
          <w:bCs w:val="0"/>
          <w:color w:val="212529"/>
          <w:sz w:val="28"/>
          <w:szCs w:val="28"/>
        </w:rPr>
        <w:t>Ставка</w:t>
      </w:r>
      <w:r w:rsidRPr="00AE5262">
        <w:rPr>
          <w:b w:val="0"/>
          <w:bCs w:val="0"/>
          <w:color w:val="212529"/>
          <w:sz w:val="28"/>
          <w:szCs w:val="28"/>
        </w:rPr>
        <w:t>: 7,5 % годовых (ключевая ставка Банка России) - для предпринимателей Приморского края, (за исключением территорий моногородов)</w:t>
      </w:r>
    </w:p>
    <w:p w:rsidR="00AE5262" w:rsidRPr="00AE5262" w:rsidRDefault="00AE5262" w:rsidP="00E23834">
      <w:pPr>
        <w:pStyle w:val="1"/>
        <w:shd w:val="clear" w:color="auto" w:fill="FFFFFF"/>
        <w:spacing w:before="0" w:beforeAutospacing="0" w:after="0" w:afterAutospacing="0"/>
        <w:rPr>
          <w:b w:val="0"/>
          <w:bCs w:val="0"/>
          <w:color w:val="212529"/>
          <w:sz w:val="28"/>
          <w:szCs w:val="28"/>
        </w:rPr>
      </w:pPr>
      <w:proofErr w:type="spellStart"/>
      <w:proofErr w:type="gramStart"/>
      <w:r w:rsidRPr="00310BAE">
        <w:rPr>
          <w:bCs w:val="0"/>
          <w:color w:val="212529"/>
          <w:sz w:val="28"/>
          <w:szCs w:val="28"/>
        </w:rPr>
        <w:t>C</w:t>
      </w:r>
      <w:proofErr w:type="gramEnd"/>
      <w:r w:rsidRPr="00310BAE">
        <w:rPr>
          <w:bCs w:val="0"/>
          <w:color w:val="212529"/>
          <w:sz w:val="28"/>
          <w:szCs w:val="28"/>
        </w:rPr>
        <w:t>умма</w:t>
      </w:r>
      <w:proofErr w:type="spellEnd"/>
      <w:r w:rsidRPr="00310BAE">
        <w:rPr>
          <w:bCs w:val="0"/>
          <w:color w:val="212529"/>
          <w:sz w:val="28"/>
          <w:szCs w:val="28"/>
        </w:rPr>
        <w:t xml:space="preserve"> займа</w:t>
      </w:r>
      <w:r w:rsidRPr="00AE5262">
        <w:rPr>
          <w:b w:val="0"/>
          <w:bCs w:val="0"/>
          <w:color w:val="212529"/>
          <w:sz w:val="28"/>
          <w:szCs w:val="28"/>
        </w:rPr>
        <w:t>: от 10 000 руб. до 500 000 руб.</w:t>
      </w:r>
    </w:p>
    <w:p w:rsidR="00AE5262" w:rsidRPr="00AE5262" w:rsidRDefault="00AE5262" w:rsidP="00E23834">
      <w:pPr>
        <w:pStyle w:val="1"/>
        <w:shd w:val="clear" w:color="auto" w:fill="FFFFFF"/>
        <w:spacing w:before="0" w:beforeAutospacing="0" w:after="0" w:afterAutospacing="0"/>
        <w:rPr>
          <w:b w:val="0"/>
          <w:bCs w:val="0"/>
          <w:color w:val="212529"/>
          <w:sz w:val="28"/>
          <w:szCs w:val="28"/>
        </w:rPr>
      </w:pPr>
      <w:r w:rsidRPr="00310BAE">
        <w:rPr>
          <w:bCs w:val="0"/>
          <w:color w:val="212529"/>
          <w:sz w:val="28"/>
          <w:szCs w:val="28"/>
        </w:rPr>
        <w:t>Срок</w:t>
      </w:r>
      <w:r w:rsidRPr="00AE5262">
        <w:rPr>
          <w:b w:val="0"/>
          <w:bCs w:val="0"/>
          <w:color w:val="212529"/>
          <w:sz w:val="28"/>
          <w:szCs w:val="28"/>
        </w:rPr>
        <w:t>: от 1 до 36 мес.</w:t>
      </w:r>
    </w:p>
    <w:p w:rsidR="00AE5262" w:rsidRPr="00AE5262" w:rsidRDefault="00AE5262" w:rsidP="00AE5262">
      <w:pPr>
        <w:pStyle w:val="1"/>
        <w:shd w:val="clear" w:color="auto" w:fill="FFFFFF"/>
        <w:rPr>
          <w:b w:val="0"/>
          <w:bCs w:val="0"/>
          <w:color w:val="212529"/>
          <w:sz w:val="28"/>
          <w:szCs w:val="28"/>
        </w:rPr>
      </w:pPr>
      <w:r w:rsidRPr="00AE5262">
        <w:rPr>
          <w:b w:val="0"/>
          <w:bCs w:val="0"/>
          <w:color w:val="212529"/>
          <w:sz w:val="28"/>
          <w:szCs w:val="28"/>
        </w:rPr>
        <w:t>Без залогового обеспечения</w:t>
      </w:r>
    </w:p>
    <w:p w:rsidR="00AE5262" w:rsidRPr="00AE5262" w:rsidRDefault="00AE5262" w:rsidP="00AE5262">
      <w:pPr>
        <w:pStyle w:val="1"/>
        <w:shd w:val="clear" w:color="auto" w:fill="FFFFFF"/>
        <w:rPr>
          <w:b w:val="0"/>
          <w:bCs w:val="0"/>
          <w:color w:val="212529"/>
          <w:sz w:val="28"/>
          <w:szCs w:val="28"/>
        </w:rPr>
      </w:pPr>
      <w:r w:rsidRPr="00AE5262">
        <w:rPr>
          <w:b w:val="0"/>
          <w:bCs w:val="0"/>
          <w:color w:val="212529"/>
          <w:sz w:val="28"/>
          <w:szCs w:val="28"/>
        </w:rPr>
        <w:t>Без поручительства сторонних лиц</w:t>
      </w:r>
    </w:p>
    <w:p w:rsidR="00AE5262" w:rsidRPr="00AE5262" w:rsidRDefault="00AE5262" w:rsidP="00AE5262">
      <w:pPr>
        <w:pStyle w:val="1"/>
        <w:shd w:val="clear" w:color="auto" w:fill="FFFFFF"/>
        <w:rPr>
          <w:b w:val="0"/>
          <w:bCs w:val="0"/>
          <w:color w:val="212529"/>
          <w:sz w:val="28"/>
          <w:szCs w:val="28"/>
        </w:rPr>
      </w:pPr>
      <w:r w:rsidRPr="00AE5262">
        <w:rPr>
          <w:b w:val="0"/>
          <w:bCs w:val="0"/>
          <w:color w:val="212529"/>
          <w:sz w:val="28"/>
          <w:szCs w:val="28"/>
        </w:rPr>
        <w:t xml:space="preserve">Подробнее по ссылке: </w:t>
      </w:r>
      <w:hyperlink r:id="rId23" w:history="1">
        <w:r w:rsidRPr="00AE5262">
          <w:rPr>
            <w:rStyle w:val="a4"/>
            <w:b w:val="0"/>
            <w:bCs w:val="0"/>
            <w:sz w:val="28"/>
            <w:szCs w:val="28"/>
          </w:rPr>
          <w:t>https://mfoprim.ru/loan/expressstandart</w:t>
        </w:r>
      </w:hyperlink>
      <w:bookmarkStart w:id="0" w:name="_GoBack"/>
      <w:bookmarkEnd w:id="0"/>
    </w:p>
    <w:sectPr w:rsidR="00AE5262" w:rsidRPr="00AE5262" w:rsidSect="0057176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626"/>
    <w:multiLevelType w:val="multilevel"/>
    <w:tmpl w:val="7E8EA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33BD1"/>
    <w:multiLevelType w:val="multilevel"/>
    <w:tmpl w:val="007E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E3206"/>
    <w:multiLevelType w:val="multilevel"/>
    <w:tmpl w:val="87AC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60C5D"/>
    <w:multiLevelType w:val="multilevel"/>
    <w:tmpl w:val="11E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553E2"/>
    <w:multiLevelType w:val="multilevel"/>
    <w:tmpl w:val="8B62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A6710"/>
    <w:multiLevelType w:val="multilevel"/>
    <w:tmpl w:val="5102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9503B"/>
    <w:multiLevelType w:val="multilevel"/>
    <w:tmpl w:val="4D5E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2C11B2"/>
    <w:multiLevelType w:val="multilevel"/>
    <w:tmpl w:val="0748A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6099B"/>
    <w:multiLevelType w:val="multilevel"/>
    <w:tmpl w:val="76E2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635927"/>
    <w:multiLevelType w:val="multilevel"/>
    <w:tmpl w:val="09F417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nsid w:val="44523898"/>
    <w:multiLevelType w:val="multilevel"/>
    <w:tmpl w:val="A940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F6EEE"/>
    <w:multiLevelType w:val="multilevel"/>
    <w:tmpl w:val="CAA48C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nsid w:val="51BD004D"/>
    <w:multiLevelType w:val="multilevel"/>
    <w:tmpl w:val="91CC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FB5068"/>
    <w:multiLevelType w:val="multilevel"/>
    <w:tmpl w:val="CD42F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281F6F"/>
    <w:multiLevelType w:val="multilevel"/>
    <w:tmpl w:val="43C2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F730DB"/>
    <w:multiLevelType w:val="multilevel"/>
    <w:tmpl w:val="FA24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323349"/>
    <w:multiLevelType w:val="multilevel"/>
    <w:tmpl w:val="6796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07424C"/>
    <w:multiLevelType w:val="multilevel"/>
    <w:tmpl w:val="5BD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2049C4"/>
    <w:multiLevelType w:val="multilevel"/>
    <w:tmpl w:val="3EE6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96416C"/>
    <w:multiLevelType w:val="multilevel"/>
    <w:tmpl w:val="3664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C81B0F"/>
    <w:multiLevelType w:val="multilevel"/>
    <w:tmpl w:val="86F0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0"/>
  </w:num>
  <w:num w:numId="4">
    <w:abstractNumId w:val="8"/>
  </w:num>
  <w:num w:numId="5">
    <w:abstractNumId w:val="17"/>
  </w:num>
  <w:num w:numId="6">
    <w:abstractNumId w:val="12"/>
  </w:num>
  <w:num w:numId="7">
    <w:abstractNumId w:val="6"/>
  </w:num>
  <w:num w:numId="8">
    <w:abstractNumId w:val="3"/>
  </w:num>
  <w:num w:numId="9">
    <w:abstractNumId w:val="15"/>
  </w:num>
  <w:num w:numId="10">
    <w:abstractNumId w:val="19"/>
  </w:num>
  <w:num w:numId="11">
    <w:abstractNumId w:val="14"/>
  </w:num>
  <w:num w:numId="12">
    <w:abstractNumId w:val="2"/>
  </w:num>
  <w:num w:numId="13">
    <w:abstractNumId w:val="7"/>
  </w:num>
  <w:num w:numId="14">
    <w:abstractNumId w:val="5"/>
  </w:num>
  <w:num w:numId="15">
    <w:abstractNumId w:val="20"/>
  </w:num>
  <w:num w:numId="16">
    <w:abstractNumId w:val="18"/>
  </w:num>
  <w:num w:numId="17">
    <w:abstractNumId w:val="16"/>
  </w:num>
  <w:num w:numId="18">
    <w:abstractNumId w:val="4"/>
  </w:num>
  <w:num w:numId="19">
    <w:abstractNumId w:val="1"/>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62"/>
    <w:rsid w:val="00291E46"/>
    <w:rsid w:val="002B6973"/>
    <w:rsid w:val="00310BAE"/>
    <w:rsid w:val="004D44C1"/>
    <w:rsid w:val="00544A52"/>
    <w:rsid w:val="00570B52"/>
    <w:rsid w:val="00571762"/>
    <w:rsid w:val="006962C7"/>
    <w:rsid w:val="00862C19"/>
    <w:rsid w:val="008B1C3C"/>
    <w:rsid w:val="008C16BE"/>
    <w:rsid w:val="00A53B10"/>
    <w:rsid w:val="00AA6659"/>
    <w:rsid w:val="00AE5262"/>
    <w:rsid w:val="00B51E66"/>
    <w:rsid w:val="00BA5336"/>
    <w:rsid w:val="00BB0C1B"/>
    <w:rsid w:val="00CC5030"/>
    <w:rsid w:val="00E23834"/>
    <w:rsid w:val="00FE5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762"/>
    <w:pPr>
      <w:spacing w:after="160" w:line="259" w:lineRule="auto"/>
    </w:pPr>
    <w:rPr>
      <w:rFonts w:asciiTheme="minorHAnsi" w:hAnsiTheme="minorHAnsi" w:cstheme="minorBidi"/>
      <w:color w:val="auto"/>
      <w:sz w:val="22"/>
      <w:szCs w:val="22"/>
    </w:rPr>
  </w:style>
  <w:style w:type="paragraph" w:styleId="1">
    <w:name w:val="heading 1"/>
    <w:basedOn w:val="a"/>
    <w:link w:val="10"/>
    <w:uiPriority w:val="9"/>
    <w:qFormat/>
    <w:rsid w:val="005717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BA53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1762"/>
    <w:rPr>
      <w:rFonts w:eastAsia="Times New Roman"/>
      <w:b/>
      <w:bCs/>
      <w:color w:val="auto"/>
      <w:kern w:val="36"/>
      <w:sz w:val="48"/>
      <w:szCs w:val="48"/>
      <w:lang w:eastAsia="ru-RU"/>
    </w:rPr>
  </w:style>
  <w:style w:type="paragraph" w:styleId="a3">
    <w:name w:val="Normal (Web)"/>
    <w:basedOn w:val="a"/>
    <w:uiPriority w:val="99"/>
    <w:semiHidden/>
    <w:unhideWhenUsed/>
    <w:rsid w:val="00571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71762"/>
    <w:rPr>
      <w:color w:val="0000FF"/>
      <w:u w:val="single"/>
    </w:rPr>
  </w:style>
  <w:style w:type="character" w:styleId="a5">
    <w:name w:val="Strong"/>
    <w:basedOn w:val="a0"/>
    <w:uiPriority w:val="22"/>
    <w:qFormat/>
    <w:rsid w:val="00571762"/>
    <w:rPr>
      <w:b/>
      <w:bCs/>
    </w:rPr>
  </w:style>
  <w:style w:type="character" w:styleId="a6">
    <w:name w:val="FollowedHyperlink"/>
    <w:basedOn w:val="a0"/>
    <w:uiPriority w:val="99"/>
    <w:semiHidden/>
    <w:unhideWhenUsed/>
    <w:rsid w:val="00BA5336"/>
    <w:rPr>
      <w:color w:val="800080" w:themeColor="followedHyperlink"/>
      <w:u w:val="single"/>
    </w:rPr>
  </w:style>
  <w:style w:type="character" w:customStyle="1" w:styleId="40">
    <w:name w:val="Заголовок 4 Знак"/>
    <w:basedOn w:val="a0"/>
    <w:link w:val="4"/>
    <w:uiPriority w:val="9"/>
    <w:semiHidden/>
    <w:rsid w:val="00BA5336"/>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762"/>
    <w:pPr>
      <w:spacing w:after="160" w:line="259" w:lineRule="auto"/>
    </w:pPr>
    <w:rPr>
      <w:rFonts w:asciiTheme="minorHAnsi" w:hAnsiTheme="minorHAnsi" w:cstheme="minorBidi"/>
      <w:color w:val="auto"/>
      <w:sz w:val="22"/>
      <w:szCs w:val="22"/>
    </w:rPr>
  </w:style>
  <w:style w:type="paragraph" w:styleId="1">
    <w:name w:val="heading 1"/>
    <w:basedOn w:val="a"/>
    <w:link w:val="10"/>
    <w:uiPriority w:val="9"/>
    <w:qFormat/>
    <w:rsid w:val="005717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BA53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1762"/>
    <w:rPr>
      <w:rFonts w:eastAsia="Times New Roman"/>
      <w:b/>
      <w:bCs/>
      <w:color w:val="auto"/>
      <w:kern w:val="36"/>
      <w:sz w:val="48"/>
      <w:szCs w:val="48"/>
      <w:lang w:eastAsia="ru-RU"/>
    </w:rPr>
  </w:style>
  <w:style w:type="paragraph" w:styleId="a3">
    <w:name w:val="Normal (Web)"/>
    <w:basedOn w:val="a"/>
    <w:uiPriority w:val="99"/>
    <w:semiHidden/>
    <w:unhideWhenUsed/>
    <w:rsid w:val="00571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71762"/>
    <w:rPr>
      <w:color w:val="0000FF"/>
      <w:u w:val="single"/>
    </w:rPr>
  </w:style>
  <w:style w:type="character" w:styleId="a5">
    <w:name w:val="Strong"/>
    <w:basedOn w:val="a0"/>
    <w:uiPriority w:val="22"/>
    <w:qFormat/>
    <w:rsid w:val="00571762"/>
    <w:rPr>
      <w:b/>
      <w:bCs/>
    </w:rPr>
  </w:style>
  <w:style w:type="character" w:styleId="a6">
    <w:name w:val="FollowedHyperlink"/>
    <w:basedOn w:val="a0"/>
    <w:uiPriority w:val="99"/>
    <w:semiHidden/>
    <w:unhideWhenUsed/>
    <w:rsid w:val="00BA5336"/>
    <w:rPr>
      <w:color w:val="800080" w:themeColor="followedHyperlink"/>
      <w:u w:val="single"/>
    </w:rPr>
  </w:style>
  <w:style w:type="character" w:customStyle="1" w:styleId="40">
    <w:name w:val="Заголовок 4 Знак"/>
    <w:basedOn w:val="a0"/>
    <w:link w:val="4"/>
    <w:uiPriority w:val="9"/>
    <w:semiHidden/>
    <w:rsid w:val="00BA5336"/>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610">
      <w:bodyDiv w:val="1"/>
      <w:marLeft w:val="0"/>
      <w:marRight w:val="0"/>
      <w:marTop w:val="0"/>
      <w:marBottom w:val="0"/>
      <w:divBdr>
        <w:top w:val="none" w:sz="0" w:space="0" w:color="auto"/>
        <w:left w:val="none" w:sz="0" w:space="0" w:color="auto"/>
        <w:bottom w:val="none" w:sz="0" w:space="0" w:color="auto"/>
        <w:right w:val="none" w:sz="0" w:space="0" w:color="auto"/>
      </w:divBdr>
      <w:divsChild>
        <w:div w:id="1224751225">
          <w:marLeft w:val="0"/>
          <w:marRight w:val="0"/>
          <w:marTop w:val="0"/>
          <w:marBottom w:val="0"/>
          <w:divBdr>
            <w:top w:val="none" w:sz="0" w:space="0" w:color="auto"/>
            <w:left w:val="none" w:sz="0" w:space="0" w:color="auto"/>
            <w:bottom w:val="none" w:sz="0" w:space="0" w:color="auto"/>
            <w:right w:val="none" w:sz="0" w:space="0" w:color="auto"/>
          </w:divBdr>
          <w:divsChild>
            <w:div w:id="472215041">
              <w:marLeft w:val="-225"/>
              <w:marRight w:val="-225"/>
              <w:marTop w:val="0"/>
              <w:marBottom w:val="0"/>
              <w:divBdr>
                <w:top w:val="none" w:sz="0" w:space="0" w:color="auto"/>
                <w:left w:val="none" w:sz="0" w:space="0" w:color="auto"/>
                <w:bottom w:val="none" w:sz="0" w:space="0" w:color="auto"/>
                <w:right w:val="none" w:sz="0" w:space="0" w:color="auto"/>
              </w:divBdr>
              <w:divsChild>
                <w:div w:id="11114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5922">
          <w:marLeft w:val="0"/>
          <w:marRight w:val="0"/>
          <w:marTop w:val="0"/>
          <w:marBottom w:val="0"/>
          <w:divBdr>
            <w:top w:val="none" w:sz="0" w:space="0" w:color="auto"/>
            <w:left w:val="none" w:sz="0" w:space="0" w:color="auto"/>
            <w:bottom w:val="none" w:sz="0" w:space="0" w:color="auto"/>
            <w:right w:val="none" w:sz="0" w:space="0" w:color="auto"/>
          </w:divBdr>
          <w:divsChild>
            <w:div w:id="463692724">
              <w:marLeft w:val="0"/>
              <w:marRight w:val="0"/>
              <w:marTop w:val="0"/>
              <w:marBottom w:val="0"/>
              <w:divBdr>
                <w:top w:val="none" w:sz="0" w:space="0" w:color="auto"/>
                <w:left w:val="none" w:sz="0" w:space="0" w:color="auto"/>
                <w:bottom w:val="none" w:sz="0" w:space="0" w:color="auto"/>
                <w:right w:val="none" w:sz="0" w:space="0" w:color="auto"/>
              </w:divBdr>
              <w:divsChild>
                <w:div w:id="1353411562">
                  <w:marLeft w:val="-225"/>
                  <w:marRight w:val="-225"/>
                  <w:marTop w:val="0"/>
                  <w:marBottom w:val="0"/>
                  <w:divBdr>
                    <w:top w:val="none" w:sz="0" w:space="0" w:color="auto"/>
                    <w:left w:val="none" w:sz="0" w:space="0" w:color="auto"/>
                    <w:bottom w:val="none" w:sz="0" w:space="0" w:color="auto"/>
                    <w:right w:val="none" w:sz="0" w:space="0" w:color="auto"/>
                  </w:divBdr>
                  <w:divsChild>
                    <w:div w:id="1695227041">
                      <w:marLeft w:val="0"/>
                      <w:marRight w:val="0"/>
                      <w:marTop w:val="0"/>
                      <w:marBottom w:val="0"/>
                      <w:divBdr>
                        <w:top w:val="none" w:sz="0" w:space="0" w:color="auto"/>
                        <w:left w:val="none" w:sz="0" w:space="0" w:color="auto"/>
                        <w:bottom w:val="none" w:sz="0" w:space="0" w:color="auto"/>
                        <w:right w:val="none" w:sz="0" w:space="0" w:color="auto"/>
                      </w:divBdr>
                      <w:divsChild>
                        <w:div w:id="1260942160">
                          <w:marLeft w:val="0"/>
                          <w:marRight w:val="0"/>
                          <w:marTop w:val="0"/>
                          <w:marBottom w:val="0"/>
                          <w:divBdr>
                            <w:top w:val="none" w:sz="0" w:space="0" w:color="auto"/>
                            <w:left w:val="none" w:sz="0" w:space="0" w:color="auto"/>
                            <w:bottom w:val="none" w:sz="0" w:space="0" w:color="auto"/>
                            <w:right w:val="none" w:sz="0" w:space="0" w:color="auto"/>
                          </w:divBdr>
                          <w:divsChild>
                            <w:div w:id="459422906">
                              <w:marLeft w:val="0"/>
                              <w:marRight w:val="0"/>
                              <w:marTop w:val="0"/>
                              <w:marBottom w:val="0"/>
                              <w:divBdr>
                                <w:top w:val="none" w:sz="0" w:space="0" w:color="auto"/>
                                <w:left w:val="none" w:sz="0" w:space="0" w:color="auto"/>
                                <w:bottom w:val="none" w:sz="0" w:space="0" w:color="auto"/>
                                <w:right w:val="none" w:sz="0" w:space="0" w:color="auto"/>
                              </w:divBdr>
                              <w:divsChild>
                                <w:div w:id="835419903">
                                  <w:marLeft w:val="0"/>
                                  <w:marRight w:val="0"/>
                                  <w:marTop w:val="0"/>
                                  <w:marBottom w:val="0"/>
                                  <w:divBdr>
                                    <w:top w:val="none" w:sz="0" w:space="0" w:color="auto"/>
                                    <w:left w:val="none" w:sz="0" w:space="0" w:color="auto"/>
                                    <w:bottom w:val="none" w:sz="0" w:space="0" w:color="auto"/>
                                    <w:right w:val="none" w:sz="0" w:space="0" w:color="auto"/>
                                  </w:divBdr>
                                  <w:divsChild>
                                    <w:div w:id="9390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16637">
                      <w:marLeft w:val="0"/>
                      <w:marRight w:val="0"/>
                      <w:marTop w:val="0"/>
                      <w:marBottom w:val="0"/>
                      <w:divBdr>
                        <w:top w:val="none" w:sz="0" w:space="0" w:color="auto"/>
                        <w:left w:val="none" w:sz="0" w:space="0" w:color="auto"/>
                        <w:bottom w:val="none" w:sz="0" w:space="0" w:color="auto"/>
                        <w:right w:val="none" w:sz="0" w:space="0" w:color="auto"/>
                      </w:divBdr>
                      <w:divsChild>
                        <w:div w:id="597909401">
                          <w:marLeft w:val="0"/>
                          <w:marRight w:val="0"/>
                          <w:marTop w:val="0"/>
                          <w:marBottom w:val="0"/>
                          <w:divBdr>
                            <w:top w:val="none" w:sz="0" w:space="0" w:color="auto"/>
                            <w:left w:val="none" w:sz="0" w:space="0" w:color="auto"/>
                            <w:bottom w:val="none" w:sz="0" w:space="0" w:color="auto"/>
                            <w:right w:val="none" w:sz="0" w:space="0" w:color="auto"/>
                          </w:divBdr>
                          <w:divsChild>
                            <w:div w:id="455027616">
                              <w:marLeft w:val="0"/>
                              <w:marRight w:val="0"/>
                              <w:marTop w:val="0"/>
                              <w:marBottom w:val="0"/>
                              <w:divBdr>
                                <w:top w:val="none" w:sz="0" w:space="0" w:color="auto"/>
                                <w:left w:val="none" w:sz="0" w:space="0" w:color="auto"/>
                                <w:bottom w:val="none" w:sz="0" w:space="0" w:color="auto"/>
                                <w:right w:val="none" w:sz="0" w:space="0" w:color="auto"/>
                              </w:divBdr>
                              <w:divsChild>
                                <w:div w:id="1527475472">
                                  <w:marLeft w:val="0"/>
                                  <w:marRight w:val="0"/>
                                  <w:marTop w:val="0"/>
                                  <w:marBottom w:val="0"/>
                                  <w:divBdr>
                                    <w:top w:val="none" w:sz="0" w:space="0" w:color="auto"/>
                                    <w:left w:val="none" w:sz="0" w:space="0" w:color="auto"/>
                                    <w:bottom w:val="none" w:sz="0" w:space="0" w:color="auto"/>
                                    <w:right w:val="none" w:sz="0" w:space="0" w:color="auto"/>
                                  </w:divBdr>
                                  <w:divsChild>
                                    <w:div w:id="2217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597643">
          <w:marLeft w:val="0"/>
          <w:marRight w:val="0"/>
          <w:marTop w:val="0"/>
          <w:marBottom w:val="0"/>
          <w:divBdr>
            <w:top w:val="none" w:sz="0" w:space="0" w:color="auto"/>
            <w:left w:val="none" w:sz="0" w:space="0" w:color="auto"/>
            <w:bottom w:val="none" w:sz="0" w:space="0" w:color="auto"/>
            <w:right w:val="none" w:sz="0" w:space="0" w:color="auto"/>
          </w:divBdr>
          <w:divsChild>
            <w:div w:id="1063529503">
              <w:marLeft w:val="-225"/>
              <w:marRight w:val="-225"/>
              <w:marTop w:val="0"/>
              <w:marBottom w:val="0"/>
              <w:divBdr>
                <w:top w:val="none" w:sz="0" w:space="0" w:color="auto"/>
                <w:left w:val="none" w:sz="0" w:space="0" w:color="auto"/>
                <w:bottom w:val="none" w:sz="0" w:space="0" w:color="auto"/>
                <w:right w:val="none" w:sz="0" w:space="0" w:color="auto"/>
              </w:divBdr>
              <w:divsChild>
                <w:div w:id="18286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1427">
          <w:marLeft w:val="0"/>
          <w:marRight w:val="0"/>
          <w:marTop w:val="0"/>
          <w:marBottom w:val="0"/>
          <w:divBdr>
            <w:top w:val="none" w:sz="0" w:space="0" w:color="auto"/>
            <w:left w:val="none" w:sz="0" w:space="0" w:color="auto"/>
            <w:bottom w:val="none" w:sz="0" w:space="0" w:color="auto"/>
            <w:right w:val="none" w:sz="0" w:space="0" w:color="auto"/>
          </w:divBdr>
          <w:divsChild>
            <w:div w:id="684672328">
              <w:marLeft w:val="-225"/>
              <w:marRight w:val="-225"/>
              <w:marTop w:val="0"/>
              <w:marBottom w:val="0"/>
              <w:divBdr>
                <w:top w:val="none" w:sz="0" w:space="0" w:color="auto"/>
                <w:left w:val="none" w:sz="0" w:space="0" w:color="auto"/>
                <w:bottom w:val="none" w:sz="0" w:space="0" w:color="auto"/>
                <w:right w:val="none" w:sz="0" w:space="0" w:color="auto"/>
              </w:divBdr>
              <w:divsChild>
                <w:div w:id="12792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07237">
          <w:marLeft w:val="0"/>
          <w:marRight w:val="0"/>
          <w:marTop w:val="0"/>
          <w:marBottom w:val="0"/>
          <w:divBdr>
            <w:top w:val="none" w:sz="0" w:space="0" w:color="auto"/>
            <w:left w:val="none" w:sz="0" w:space="0" w:color="auto"/>
            <w:bottom w:val="none" w:sz="0" w:space="0" w:color="auto"/>
            <w:right w:val="none" w:sz="0" w:space="0" w:color="auto"/>
          </w:divBdr>
          <w:divsChild>
            <w:div w:id="1907959378">
              <w:marLeft w:val="-225"/>
              <w:marRight w:val="-225"/>
              <w:marTop w:val="0"/>
              <w:marBottom w:val="0"/>
              <w:divBdr>
                <w:top w:val="none" w:sz="0" w:space="0" w:color="auto"/>
                <w:left w:val="none" w:sz="0" w:space="0" w:color="auto"/>
                <w:bottom w:val="none" w:sz="0" w:space="0" w:color="auto"/>
                <w:right w:val="none" w:sz="0" w:space="0" w:color="auto"/>
              </w:divBdr>
              <w:divsChild>
                <w:div w:id="13585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3057">
          <w:marLeft w:val="0"/>
          <w:marRight w:val="0"/>
          <w:marTop w:val="0"/>
          <w:marBottom w:val="0"/>
          <w:divBdr>
            <w:top w:val="none" w:sz="0" w:space="0" w:color="auto"/>
            <w:left w:val="none" w:sz="0" w:space="0" w:color="auto"/>
            <w:bottom w:val="none" w:sz="0" w:space="0" w:color="auto"/>
            <w:right w:val="none" w:sz="0" w:space="0" w:color="auto"/>
          </w:divBdr>
          <w:divsChild>
            <w:div w:id="1311592371">
              <w:marLeft w:val="-225"/>
              <w:marRight w:val="-225"/>
              <w:marTop w:val="0"/>
              <w:marBottom w:val="0"/>
              <w:divBdr>
                <w:top w:val="none" w:sz="0" w:space="0" w:color="auto"/>
                <w:left w:val="none" w:sz="0" w:space="0" w:color="auto"/>
                <w:bottom w:val="none" w:sz="0" w:space="0" w:color="auto"/>
                <w:right w:val="none" w:sz="0" w:space="0" w:color="auto"/>
              </w:divBdr>
              <w:divsChild>
                <w:div w:id="338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3047">
          <w:marLeft w:val="0"/>
          <w:marRight w:val="0"/>
          <w:marTop w:val="0"/>
          <w:marBottom w:val="0"/>
          <w:divBdr>
            <w:top w:val="none" w:sz="0" w:space="0" w:color="auto"/>
            <w:left w:val="none" w:sz="0" w:space="0" w:color="auto"/>
            <w:bottom w:val="none" w:sz="0" w:space="0" w:color="auto"/>
            <w:right w:val="none" w:sz="0" w:space="0" w:color="auto"/>
          </w:divBdr>
          <w:divsChild>
            <w:div w:id="1436513905">
              <w:marLeft w:val="-225"/>
              <w:marRight w:val="-225"/>
              <w:marTop w:val="0"/>
              <w:marBottom w:val="0"/>
              <w:divBdr>
                <w:top w:val="none" w:sz="0" w:space="0" w:color="auto"/>
                <w:left w:val="none" w:sz="0" w:space="0" w:color="auto"/>
                <w:bottom w:val="none" w:sz="0" w:space="0" w:color="auto"/>
                <w:right w:val="none" w:sz="0" w:space="0" w:color="auto"/>
              </w:divBdr>
              <w:divsChild>
                <w:div w:id="16336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6774">
          <w:marLeft w:val="0"/>
          <w:marRight w:val="0"/>
          <w:marTop w:val="0"/>
          <w:marBottom w:val="0"/>
          <w:divBdr>
            <w:top w:val="none" w:sz="0" w:space="0" w:color="auto"/>
            <w:left w:val="none" w:sz="0" w:space="0" w:color="auto"/>
            <w:bottom w:val="none" w:sz="0" w:space="0" w:color="auto"/>
            <w:right w:val="none" w:sz="0" w:space="0" w:color="auto"/>
          </w:divBdr>
          <w:divsChild>
            <w:div w:id="1440295087">
              <w:marLeft w:val="-225"/>
              <w:marRight w:val="-225"/>
              <w:marTop w:val="0"/>
              <w:marBottom w:val="0"/>
              <w:divBdr>
                <w:top w:val="none" w:sz="0" w:space="0" w:color="auto"/>
                <w:left w:val="none" w:sz="0" w:space="0" w:color="auto"/>
                <w:bottom w:val="none" w:sz="0" w:space="0" w:color="auto"/>
                <w:right w:val="none" w:sz="0" w:space="0" w:color="auto"/>
              </w:divBdr>
              <w:divsChild>
                <w:div w:id="8951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8750">
      <w:bodyDiv w:val="1"/>
      <w:marLeft w:val="0"/>
      <w:marRight w:val="0"/>
      <w:marTop w:val="0"/>
      <w:marBottom w:val="0"/>
      <w:divBdr>
        <w:top w:val="none" w:sz="0" w:space="0" w:color="auto"/>
        <w:left w:val="none" w:sz="0" w:space="0" w:color="auto"/>
        <w:bottom w:val="none" w:sz="0" w:space="0" w:color="auto"/>
        <w:right w:val="none" w:sz="0" w:space="0" w:color="auto"/>
      </w:divBdr>
      <w:divsChild>
        <w:div w:id="1607234166">
          <w:marLeft w:val="0"/>
          <w:marRight w:val="0"/>
          <w:marTop w:val="0"/>
          <w:marBottom w:val="0"/>
          <w:divBdr>
            <w:top w:val="none" w:sz="0" w:space="0" w:color="auto"/>
            <w:left w:val="none" w:sz="0" w:space="0" w:color="auto"/>
            <w:bottom w:val="none" w:sz="0" w:space="0" w:color="auto"/>
            <w:right w:val="none" w:sz="0" w:space="0" w:color="auto"/>
          </w:divBdr>
          <w:divsChild>
            <w:div w:id="885798034">
              <w:marLeft w:val="-225"/>
              <w:marRight w:val="-225"/>
              <w:marTop w:val="0"/>
              <w:marBottom w:val="0"/>
              <w:divBdr>
                <w:top w:val="none" w:sz="0" w:space="0" w:color="auto"/>
                <w:left w:val="none" w:sz="0" w:space="0" w:color="auto"/>
                <w:bottom w:val="none" w:sz="0" w:space="0" w:color="auto"/>
                <w:right w:val="none" w:sz="0" w:space="0" w:color="auto"/>
              </w:divBdr>
              <w:divsChild>
                <w:div w:id="7501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8219">
          <w:marLeft w:val="0"/>
          <w:marRight w:val="0"/>
          <w:marTop w:val="0"/>
          <w:marBottom w:val="0"/>
          <w:divBdr>
            <w:top w:val="none" w:sz="0" w:space="0" w:color="auto"/>
            <w:left w:val="none" w:sz="0" w:space="0" w:color="auto"/>
            <w:bottom w:val="none" w:sz="0" w:space="0" w:color="auto"/>
            <w:right w:val="none" w:sz="0" w:space="0" w:color="auto"/>
          </w:divBdr>
          <w:divsChild>
            <w:div w:id="783958572">
              <w:marLeft w:val="-225"/>
              <w:marRight w:val="-225"/>
              <w:marTop w:val="0"/>
              <w:marBottom w:val="0"/>
              <w:divBdr>
                <w:top w:val="none" w:sz="0" w:space="0" w:color="auto"/>
                <w:left w:val="none" w:sz="0" w:space="0" w:color="auto"/>
                <w:bottom w:val="none" w:sz="0" w:space="0" w:color="auto"/>
                <w:right w:val="none" w:sz="0" w:space="0" w:color="auto"/>
              </w:divBdr>
              <w:divsChild>
                <w:div w:id="2480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9195">
          <w:marLeft w:val="0"/>
          <w:marRight w:val="0"/>
          <w:marTop w:val="0"/>
          <w:marBottom w:val="0"/>
          <w:divBdr>
            <w:top w:val="none" w:sz="0" w:space="0" w:color="auto"/>
            <w:left w:val="none" w:sz="0" w:space="0" w:color="auto"/>
            <w:bottom w:val="none" w:sz="0" w:space="0" w:color="auto"/>
            <w:right w:val="none" w:sz="0" w:space="0" w:color="auto"/>
          </w:divBdr>
          <w:divsChild>
            <w:div w:id="969165978">
              <w:marLeft w:val="-225"/>
              <w:marRight w:val="-225"/>
              <w:marTop w:val="0"/>
              <w:marBottom w:val="0"/>
              <w:divBdr>
                <w:top w:val="none" w:sz="0" w:space="0" w:color="auto"/>
                <w:left w:val="none" w:sz="0" w:space="0" w:color="auto"/>
                <w:bottom w:val="none" w:sz="0" w:space="0" w:color="auto"/>
                <w:right w:val="none" w:sz="0" w:space="0" w:color="auto"/>
              </w:divBdr>
              <w:divsChild>
                <w:div w:id="21456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229">
          <w:marLeft w:val="0"/>
          <w:marRight w:val="0"/>
          <w:marTop w:val="0"/>
          <w:marBottom w:val="0"/>
          <w:divBdr>
            <w:top w:val="none" w:sz="0" w:space="0" w:color="auto"/>
            <w:left w:val="none" w:sz="0" w:space="0" w:color="auto"/>
            <w:bottom w:val="none" w:sz="0" w:space="0" w:color="auto"/>
            <w:right w:val="none" w:sz="0" w:space="0" w:color="auto"/>
          </w:divBdr>
          <w:divsChild>
            <w:div w:id="1693408996">
              <w:marLeft w:val="-225"/>
              <w:marRight w:val="-225"/>
              <w:marTop w:val="0"/>
              <w:marBottom w:val="0"/>
              <w:divBdr>
                <w:top w:val="none" w:sz="0" w:space="0" w:color="auto"/>
                <w:left w:val="none" w:sz="0" w:space="0" w:color="auto"/>
                <w:bottom w:val="none" w:sz="0" w:space="0" w:color="auto"/>
                <w:right w:val="none" w:sz="0" w:space="0" w:color="auto"/>
              </w:divBdr>
              <w:divsChild>
                <w:div w:id="1662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6844">
          <w:marLeft w:val="0"/>
          <w:marRight w:val="0"/>
          <w:marTop w:val="0"/>
          <w:marBottom w:val="0"/>
          <w:divBdr>
            <w:top w:val="none" w:sz="0" w:space="0" w:color="auto"/>
            <w:left w:val="none" w:sz="0" w:space="0" w:color="auto"/>
            <w:bottom w:val="none" w:sz="0" w:space="0" w:color="auto"/>
            <w:right w:val="none" w:sz="0" w:space="0" w:color="auto"/>
          </w:divBdr>
          <w:divsChild>
            <w:div w:id="89549671">
              <w:marLeft w:val="-225"/>
              <w:marRight w:val="-225"/>
              <w:marTop w:val="0"/>
              <w:marBottom w:val="0"/>
              <w:divBdr>
                <w:top w:val="none" w:sz="0" w:space="0" w:color="auto"/>
                <w:left w:val="none" w:sz="0" w:space="0" w:color="auto"/>
                <w:bottom w:val="none" w:sz="0" w:space="0" w:color="auto"/>
                <w:right w:val="none" w:sz="0" w:space="0" w:color="auto"/>
              </w:divBdr>
              <w:divsChild>
                <w:div w:id="7283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1557">
          <w:marLeft w:val="0"/>
          <w:marRight w:val="0"/>
          <w:marTop w:val="0"/>
          <w:marBottom w:val="0"/>
          <w:divBdr>
            <w:top w:val="none" w:sz="0" w:space="0" w:color="auto"/>
            <w:left w:val="none" w:sz="0" w:space="0" w:color="auto"/>
            <w:bottom w:val="none" w:sz="0" w:space="0" w:color="auto"/>
            <w:right w:val="none" w:sz="0" w:space="0" w:color="auto"/>
          </w:divBdr>
          <w:divsChild>
            <w:div w:id="1257445242">
              <w:marLeft w:val="-225"/>
              <w:marRight w:val="-225"/>
              <w:marTop w:val="0"/>
              <w:marBottom w:val="0"/>
              <w:divBdr>
                <w:top w:val="none" w:sz="0" w:space="0" w:color="auto"/>
                <w:left w:val="none" w:sz="0" w:space="0" w:color="auto"/>
                <w:bottom w:val="none" w:sz="0" w:space="0" w:color="auto"/>
                <w:right w:val="none" w:sz="0" w:space="0" w:color="auto"/>
              </w:divBdr>
              <w:divsChild>
                <w:div w:id="734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5672">
          <w:marLeft w:val="0"/>
          <w:marRight w:val="0"/>
          <w:marTop w:val="0"/>
          <w:marBottom w:val="0"/>
          <w:divBdr>
            <w:top w:val="none" w:sz="0" w:space="0" w:color="auto"/>
            <w:left w:val="none" w:sz="0" w:space="0" w:color="auto"/>
            <w:bottom w:val="none" w:sz="0" w:space="0" w:color="auto"/>
            <w:right w:val="none" w:sz="0" w:space="0" w:color="auto"/>
          </w:divBdr>
          <w:divsChild>
            <w:div w:id="43216740">
              <w:marLeft w:val="-225"/>
              <w:marRight w:val="-225"/>
              <w:marTop w:val="0"/>
              <w:marBottom w:val="0"/>
              <w:divBdr>
                <w:top w:val="none" w:sz="0" w:space="0" w:color="auto"/>
                <w:left w:val="none" w:sz="0" w:space="0" w:color="auto"/>
                <w:bottom w:val="none" w:sz="0" w:space="0" w:color="auto"/>
                <w:right w:val="none" w:sz="0" w:space="0" w:color="auto"/>
              </w:divBdr>
              <w:divsChild>
                <w:div w:id="3686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2097">
          <w:marLeft w:val="0"/>
          <w:marRight w:val="0"/>
          <w:marTop w:val="0"/>
          <w:marBottom w:val="0"/>
          <w:divBdr>
            <w:top w:val="none" w:sz="0" w:space="0" w:color="auto"/>
            <w:left w:val="none" w:sz="0" w:space="0" w:color="auto"/>
            <w:bottom w:val="none" w:sz="0" w:space="0" w:color="auto"/>
            <w:right w:val="none" w:sz="0" w:space="0" w:color="auto"/>
          </w:divBdr>
          <w:divsChild>
            <w:div w:id="508984132">
              <w:marLeft w:val="-225"/>
              <w:marRight w:val="-225"/>
              <w:marTop w:val="0"/>
              <w:marBottom w:val="0"/>
              <w:divBdr>
                <w:top w:val="none" w:sz="0" w:space="0" w:color="auto"/>
                <w:left w:val="none" w:sz="0" w:space="0" w:color="auto"/>
                <w:bottom w:val="none" w:sz="0" w:space="0" w:color="auto"/>
                <w:right w:val="none" w:sz="0" w:space="0" w:color="auto"/>
              </w:divBdr>
              <w:divsChild>
                <w:div w:id="9439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9254">
          <w:marLeft w:val="0"/>
          <w:marRight w:val="0"/>
          <w:marTop w:val="0"/>
          <w:marBottom w:val="0"/>
          <w:divBdr>
            <w:top w:val="none" w:sz="0" w:space="0" w:color="auto"/>
            <w:left w:val="none" w:sz="0" w:space="0" w:color="auto"/>
            <w:bottom w:val="none" w:sz="0" w:space="0" w:color="auto"/>
            <w:right w:val="none" w:sz="0" w:space="0" w:color="auto"/>
          </w:divBdr>
          <w:divsChild>
            <w:div w:id="1922442121">
              <w:marLeft w:val="-225"/>
              <w:marRight w:val="-225"/>
              <w:marTop w:val="0"/>
              <w:marBottom w:val="0"/>
              <w:divBdr>
                <w:top w:val="none" w:sz="0" w:space="0" w:color="auto"/>
                <w:left w:val="none" w:sz="0" w:space="0" w:color="auto"/>
                <w:bottom w:val="none" w:sz="0" w:space="0" w:color="auto"/>
                <w:right w:val="none" w:sz="0" w:space="0" w:color="auto"/>
              </w:divBdr>
              <w:divsChild>
                <w:div w:id="1884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2477">
      <w:bodyDiv w:val="1"/>
      <w:marLeft w:val="0"/>
      <w:marRight w:val="0"/>
      <w:marTop w:val="0"/>
      <w:marBottom w:val="0"/>
      <w:divBdr>
        <w:top w:val="none" w:sz="0" w:space="0" w:color="auto"/>
        <w:left w:val="none" w:sz="0" w:space="0" w:color="auto"/>
        <w:bottom w:val="none" w:sz="0" w:space="0" w:color="auto"/>
        <w:right w:val="none" w:sz="0" w:space="0" w:color="auto"/>
      </w:divBdr>
      <w:divsChild>
        <w:div w:id="256596383">
          <w:marLeft w:val="0"/>
          <w:marRight w:val="0"/>
          <w:marTop w:val="0"/>
          <w:marBottom w:val="0"/>
          <w:divBdr>
            <w:top w:val="none" w:sz="0" w:space="0" w:color="auto"/>
            <w:left w:val="none" w:sz="0" w:space="0" w:color="auto"/>
            <w:bottom w:val="none" w:sz="0" w:space="0" w:color="auto"/>
            <w:right w:val="none" w:sz="0" w:space="0" w:color="auto"/>
          </w:divBdr>
          <w:divsChild>
            <w:div w:id="1310137023">
              <w:marLeft w:val="-225"/>
              <w:marRight w:val="-225"/>
              <w:marTop w:val="0"/>
              <w:marBottom w:val="0"/>
              <w:divBdr>
                <w:top w:val="none" w:sz="0" w:space="0" w:color="auto"/>
                <w:left w:val="none" w:sz="0" w:space="0" w:color="auto"/>
                <w:bottom w:val="none" w:sz="0" w:space="0" w:color="auto"/>
                <w:right w:val="none" w:sz="0" w:space="0" w:color="auto"/>
              </w:divBdr>
              <w:divsChild>
                <w:div w:id="18493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0500">
          <w:marLeft w:val="0"/>
          <w:marRight w:val="0"/>
          <w:marTop w:val="0"/>
          <w:marBottom w:val="0"/>
          <w:divBdr>
            <w:top w:val="none" w:sz="0" w:space="0" w:color="auto"/>
            <w:left w:val="none" w:sz="0" w:space="0" w:color="auto"/>
            <w:bottom w:val="none" w:sz="0" w:space="0" w:color="auto"/>
            <w:right w:val="none" w:sz="0" w:space="0" w:color="auto"/>
          </w:divBdr>
          <w:divsChild>
            <w:div w:id="1819225705">
              <w:marLeft w:val="0"/>
              <w:marRight w:val="0"/>
              <w:marTop w:val="0"/>
              <w:marBottom w:val="0"/>
              <w:divBdr>
                <w:top w:val="none" w:sz="0" w:space="0" w:color="auto"/>
                <w:left w:val="none" w:sz="0" w:space="0" w:color="auto"/>
                <w:bottom w:val="none" w:sz="0" w:space="0" w:color="auto"/>
                <w:right w:val="none" w:sz="0" w:space="0" w:color="auto"/>
              </w:divBdr>
              <w:divsChild>
                <w:div w:id="1806728427">
                  <w:marLeft w:val="-225"/>
                  <w:marRight w:val="-225"/>
                  <w:marTop w:val="0"/>
                  <w:marBottom w:val="0"/>
                  <w:divBdr>
                    <w:top w:val="none" w:sz="0" w:space="0" w:color="auto"/>
                    <w:left w:val="none" w:sz="0" w:space="0" w:color="auto"/>
                    <w:bottom w:val="none" w:sz="0" w:space="0" w:color="auto"/>
                    <w:right w:val="none" w:sz="0" w:space="0" w:color="auto"/>
                  </w:divBdr>
                  <w:divsChild>
                    <w:div w:id="1924989368">
                      <w:marLeft w:val="0"/>
                      <w:marRight w:val="0"/>
                      <w:marTop w:val="0"/>
                      <w:marBottom w:val="0"/>
                      <w:divBdr>
                        <w:top w:val="none" w:sz="0" w:space="0" w:color="auto"/>
                        <w:left w:val="none" w:sz="0" w:space="0" w:color="auto"/>
                        <w:bottom w:val="none" w:sz="0" w:space="0" w:color="auto"/>
                        <w:right w:val="none" w:sz="0" w:space="0" w:color="auto"/>
                      </w:divBdr>
                      <w:divsChild>
                        <w:div w:id="1974367366">
                          <w:marLeft w:val="0"/>
                          <w:marRight w:val="0"/>
                          <w:marTop w:val="0"/>
                          <w:marBottom w:val="0"/>
                          <w:divBdr>
                            <w:top w:val="none" w:sz="0" w:space="0" w:color="auto"/>
                            <w:left w:val="none" w:sz="0" w:space="0" w:color="auto"/>
                            <w:bottom w:val="none" w:sz="0" w:space="0" w:color="auto"/>
                            <w:right w:val="none" w:sz="0" w:space="0" w:color="auto"/>
                          </w:divBdr>
                          <w:divsChild>
                            <w:div w:id="1174105682">
                              <w:marLeft w:val="0"/>
                              <w:marRight w:val="0"/>
                              <w:marTop w:val="0"/>
                              <w:marBottom w:val="0"/>
                              <w:divBdr>
                                <w:top w:val="none" w:sz="0" w:space="0" w:color="auto"/>
                                <w:left w:val="none" w:sz="0" w:space="0" w:color="auto"/>
                                <w:bottom w:val="none" w:sz="0" w:space="0" w:color="auto"/>
                                <w:right w:val="none" w:sz="0" w:space="0" w:color="auto"/>
                              </w:divBdr>
                              <w:divsChild>
                                <w:div w:id="1030958452">
                                  <w:marLeft w:val="0"/>
                                  <w:marRight w:val="0"/>
                                  <w:marTop w:val="0"/>
                                  <w:marBottom w:val="0"/>
                                  <w:divBdr>
                                    <w:top w:val="none" w:sz="0" w:space="0" w:color="auto"/>
                                    <w:left w:val="none" w:sz="0" w:space="0" w:color="auto"/>
                                    <w:bottom w:val="none" w:sz="0" w:space="0" w:color="auto"/>
                                    <w:right w:val="none" w:sz="0" w:space="0" w:color="auto"/>
                                  </w:divBdr>
                                  <w:divsChild>
                                    <w:div w:id="17001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8704">
                      <w:marLeft w:val="0"/>
                      <w:marRight w:val="0"/>
                      <w:marTop w:val="0"/>
                      <w:marBottom w:val="0"/>
                      <w:divBdr>
                        <w:top w:val="none" w:sz="0" w:space="0" w:color="auto"/>
                        <w:left w:val="none" w:sz="0" w:space="0" w:color="auto"/>
                        <w:bottom w:val="none" w:sz="0" w:space="0" w:color="auto"/>
                        <w:right w:val="none" w:sz="0" w:space="0" w:color="auto"/>
                      </w:divBdr>
                      <w:divsChild>
                        <w:div w:id="863522288">
                          <w:marLeft w:val="0"/>
                          <w:marRight w:val="0"/>
                          <w:marTop w:val="0"/>
                          <w:marBottom w:val="0"/>
                          <w:divBdr>
                            <w:top w:val="none" w:sz="0" w:space="0" w:color="auto"/>
                            <w:left w:val="none" w:sz="0" w:space="0" w:color="auto"/>
                            <w:bottom w:val="none" w:sz="0" w:space="0" w:color="auto"/>
                            <w:right w:val="none" w:sz="0" w:space="0" w:color="auto"/>
                          </w:divBdr>
                          <w:divsChild>
                            <w:div w:id="1463889661">
                              <w:marLeft w:val="0"/>
                              <w:marRight w:val="0"/>
                              <w:marTop w:val="0"/>
                              <w:marBottom w:val="0"/>
                              <w:divBdr>
                                <w:top w:val="none" w:sz="0" w:space="0" w:color="auto"/>
                                <w:left w:val="none" w:sz="0" w:space="0" w:color="auto"/>
                                <w:bottom w:val="none" w:sz="0" w:space="0" w:color="auto"/>
                                <w:right w:val="none" w:sz="0" w:space="0" w:color="auto"/>
                              </w:divBdr>
                              <w:divsChild>
                                <w:div w:id="995650540">
                                  <w:marLeft w:val="0"/>
                                  <w:marRight w:val="0"/>
                                  <w:marTop w:val="0"/>
                                  <w:marBottom w:val="0"/>
                                  <w:divBdr>
                                    <w:top w:val="none" w:sz="0" w:space="0" w:color="auto"/>
                                    <w:left w:val="none" w:sz="0" w:space="0" w:color="auto"/>
                                    <w:bottom w:val="none" w:sz="0" w:space="0" w:color="auto"/>
                                    <w:right w:val="none" w:sz="0" w:space="0" w:color="auto"/>
                                  </w:divBdr>
                                  <w:divsChild>
                                    <w:div w:id="12720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545188">
          <w:marLeft w:val="0"/>
          <w:marRight w:val="0"/>
          <w:marTop w:val="0"/>
          <w:marBottom w:val="0"/>
          <w:divBdr>
            <w:top w:val="none" w:sz="0" w:space="0" w:color="auto"/>
            <w:left w:val="none" w:sz="0" w:space="0" w:color="auto"/>
            <w:bottom w:val="none" w:sz="0" w:space="0" w:color="auto"/>
            <w:right w:val="none" w:sz="0" w:space="0" w:color="auto"/>
          </w:divBdr>
          <w:divsChild>
            <w:div w:id="2035039036">
              <w:marLeft w:val="-225"/>
              <w:marRight w:val="-225"/>
              <w:marTop w:val="0"/>
              <w:marBottom w:val="0"/>
              <w:divBdr>
                <w:top w:val="none" w:sz="0" w:space="0" w:color="auto"/>
                <w:left w:val="none" w:sz="0" w:space="0" w:color="auto"/>
                <w:bottom w:val="none" w:sz="0" w:space="0" w:color="auto"/>
                <w:right w:val="none" w:sz="0" w:space="0" w:color="auto"/>
              </w:divBdr>
              <w:divsChild>
                <w:div w:id="3992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171">
      <w:bodyDiv w:val="1"/>
      <w:marLeft w:val="0"/>
      <w:marRight w:val="0"/>
      <w:marTop w:val="0"/>
      <w:marBottom w:val="0"/>
      <w:divBdr>
        <w:top w:val="none" w:sz="0" w:space="0" w:color="auto"/>
        <w:left w:val="none" w:sz="0" w:space="0" w:color="auto"/>
        <w:bottom w:val="none" w:sz="0" w:space="0" w:color="auto"/>
        <w:right w:val="none" w:sz="0" w:space="0" w:color="auto"/>
      </w:divBdr>
      <w:divsChild>
        <w:div w:id="409430555">
          <w:marLeft w:val="0"/>
          <w:marRight w:val="0"/>
          <w:marTop w:val="0"/>
          <w:marBottom w:val="0"/>
          <w:divBdr>
            <w:top w:val="none" w:sz="0" w:space="0" w:color="auto"/>
            <w:left w:val="none" w:sz="0" w:space="0" w:color="auto"/>
            <w:bottom w:val="none" w:sz="0" w:space="0" w:color="auto"/>
            <w:right w:val="none" w:sz="0" w:space="0" w:color="auto"/>
          </w:divBdr>
          <w:divsChild>
            <w:div w:id="279651818">
              <w:marLeft w:val="-225"/>
              <w:marRight w:val="-225"/>
              <w:marTop w:val="0"/>
              <w:marBottom w:val="0"/>
              <w:divBdr>
                <w:top w:val="none" w:sz="0" w:space="0" w:color="auto"/>
                <w:left w:val="none" w:sz="0" w:space="0" w:color="auto"/>
                <w:bottom w:val="none" w:sz="0" w:space="0" w:color="auto"/>
                <w:right w:val="none" w:sz="0" w:space="0" w:color="auto"/>
              </w:divBdr>
              <w:divsChild>
                <w:div w:id="17042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5486">
          <w:marLeft w:val="0"/>
          <w:marRight w:val="0"/>
          <w:marTop w:val="0"/>
          <w:marBottom w:val="0"/>
          <w:divBdr>
            <w:top w:val="none" w:sz="0" w:space="0" w:color="auto"/>
            <w:left w:val="none" w:sz="0" w:space="0" w:color="auto"/>
            <w:bottom w:val="none" w:sz="0" w:space="0" w:color="auto"/>
            <w:right w:val="none" w:sz="0" w:space="0" w:color="auto"/>
          </w:divBdr>
          <w:divsChild>
            <w:div w:id="869414659">
              <w:marLeft w:val="0"/>
              <w:marRight w:val="0"/>
              <w:marTop w:val="0"/>
              <w:marBottom w:val="0"/>
              <w:divBdr>
                <w:top w:val="none" w:sz="0" w:space="0" w:color="auto"/>
                <w:left w:val="none" w:sz="0" w:space="0" w:color="auto"/>
                <w:bottom w:val="none" w:sz="0" w:space="0" w:color="auto"/>
                <w:right w:val="none" w:sz="0" w:space="0" w:color="auto"/>
              </w:divBdr>
              <w:divsChild>
                <w:div w:id="134613658">
                  <w:marLeft w:val="-225"/>
                  <w:marRight w:val="-225"/>
                  <w:marTop w:val="0"/>
                  <w:marBottom w:val="0"/>
                  <w:divBdr>
                    <w:top w:val="none" w:sz="0" w:space="0" w:color="auto"/>
                    <w:left w:val="none" w:sz="0" w:space="0" w:color="auto"/>
                    <w:bottom w:val="none" w:sz="0" w:space="0" w:color="auto"/>
                    <w:right w:val="none" w:sz="0" w:space="0" w:color="auto"/>
                  </w:divBdr>
                  <w:divsChild>
                    <w:div w:id="1517377824">
                      <w:marLeft w:val="0"/>
                      <w:marRight w:val="0"/>
                      <w:marTop w:val="0"/>
                      <w:marBottom w:val="0"/>
                      <w:divBdr>
                        <w:top w:val="none" w:sz="0" w:space="0" w:color="auto"/>
                        <w:left w:val="none" w:sz="0" w:space="0" w:color="auto"/>
                        <w:bottom w:val="none" w:sz="0" w:space="0" w:color="auto"/>
                        <w:right w:val="none" w:sz="0" w:space="0" w:color="auto"/>
                      </w:divBdr>
                      <w:divsChild>
                        <w:div w:id="1730153352">
                          <w:marLeft w:val="0"/>
                          <w:marRight w:val="0"/>
                          <w:marTop w:val="0"/>
                          <w:marBottom w:val="0"/>
                          <w:divBdr>
                            <w:top w:val="none" w:sz="0" w:space="0" w:color="auto"/>
                            <w:left w:val="none" w:sz="0" w:space="0" w:color="auto"/>
                            <w:bottom w:val="none" w:sz="0" w:space="0" w:color="auto"/>
                            <w:right w:val="none" w:sz="0" w:space="0" w:color="auto"/>
                          </w:divBdr>
                          <w:divsChild>
                            <w:div w:id="1417897480">
                              <w:marLeft w:val="0"/>
                              <w:marRight w:val="0"/>
                              <w:marTop w:val="0"/>
                              <w:marBottom w:val="0"/>
                              <w:divBdr>
                                <w:top w:val="none" w:sz="0" w:space="0" w:color="auto"/>
                                <w:left w:val="none" w:sz="0" w:space="0" w:color="auto"/>
                                <w:bottom w:val="none" w:sz="0" w:space="0" w:color="auto"/>
                                <w:right w:val="none" w:sz="0" w:space="0" w:color="auto"/>
                              </w:divBdr>
                              <w:divsChild>
                                <w:div w:id="1885480568">
                                  <w:marLeft w:val="0"/>
                                  <w:marRight w:val="0"/>
                                  <w:marTop w:val="0"/>
                                  <w:marBottom w:val="0"/>
                                  <w:divBdr>
                                    <w:top w:val="none" w:sz="0" w:space="0" w:color="auto"/>
                                    <w:left w:val="none" w:sz="0" w:space="0" w:color="auto"/>
                                    <w:bottom w:val="none" w:sz="0" w:space="0" w:color="auto"/>
                                    <w:right w:val="none" w:sz="0" w:space="0" w:color="auto"/>
                                  </w:divBdr>
                                  <w:divsChild>
                                    <w:div w:id="796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41978">
                      <w:marLeft w:val="0"/>
                      <w:marRight w:val="0"/>
                      <w:marTop w:val="0"/>
                      <w:marBottom w:val="0"/>
                      <w:divBdr>
                        <w:top w:val="none" w:sz="0" w:space="0" w:color="auto"/>
                        <w:left w:val="none" w:sz="0" w:space="0" w:color="auto"/>
                        <w:bottom w:val="none" w:sz="0" w:space="0" w:color="auto"/>
                        <w:right w:val="none" w:sz="0" w:space="0" w:color="auto"/>
                      </w:divBdr>
                      <w:divsChild>
                        <w:div w:id="239558388">
                          <w:marLeft w:val="0"/>
                          <w:marRight w:val="0"/>
                          <w:marTop w:val="0"/>
                          <w:marBottom w:val="0"/>
                          <w:divBdr>
                            <w:top w:val="none" w:sz="0" w:space="0" w:color="auto"/>
                            <w:left w:val="none" w:sz="0" w:space="0" w:color="auto"/>
                            <w:bottom w:val="none" w:sz="0" w:space="0" w:color="auto"/>
                            <w:right w:val="none" w:sz="0" w:space="0" w:color="auto"/>
                          </w:divBdr>
                          <w:divsChild>
                            <w:div w:id="1272935936">
                              <w:marLeft w:val="0"/>
                              <w:marRight w:val="0"/>
                              <w:marTop w:val="0"/>
                              <w:marBottom w:val="0"/>
                              <w:divBdr>
                                <w:top w:val="none" w:sz="0" w:space="0" w:color="auto"/>
                                <w:left w:val="none" w:sz="0" w:space="0" w:color="auto"/>
                                <w:bottom w:val="none" w:sz="0" w:space="0" w:color="auto"/>
                                <w:right w:val="none" w:sz="0" w:space="0" w:color="auto"/>
                              </w:divBdr>
                              <w:divsChild>
                                <w:div w:id="1008675014">
                                  <w:marLeft w:val="0"/>
                                  <w:marRight w:val="0"/>
                                  <w:marTop w:val="0"/>
                                  <w:marBottom w:val="0"/>
                                  <w:divBdr>
                                    <w:top w:val="none" w:sz="0" w:space="0" w:color="auto"/>
                                    <w:left w:val="none" w:sz="0" w:space="0" w:color="auto"/>
                                    <w:bottom w:val="none" w:sz="0" w:space="0" w:color="auto"/>
                                    <w:right w:val="none" w:sz="0" w:space="0" w:color="auto"/>
                                  </w:divBdr>
                                  <w:divsChild>
                                    <w:div w:id="15746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246945">
      <w:bodyDiv w:val="1"/>
      <w:marLeft w:val="0"/>
      <w:marRight w:val="0"/>
      <w:marTop w:val="0"/>
      <w:marBottom w:val="0"/>
      <w:divBdr>
        <w:top w:val="none" w:sz="0" w:space="0" w:color="auto"/>
        <w:left w:val="none" w:sz="0" w:space="0" w:color="auto"/>
        <w:bottom w:val="none" w:sz="0" w:space="0" w:color="auto"/>
        <w:right w:val="none" w:sz="0" w:space="0" w:color="auto"/>
      </w:divBdr>
      <w:divsChild>
        <w:div w:id="1380587472">
          <w:marLeft w:val="0"/>
          <w:marRight w:val="0"/>
          <w:marTop w:val="0"/>
          <w:marBottom w:val="0"/>
          <w:divBdr>
            <w:top w:val="none" w:sz="0" w:space="0" w:color="auto"/>
            <w:left w:val="none" w:sz="0" w:space="0" w:color="auto"/>
            <w:bottom w:val="none" w:sz="0" w:space="0" w:color="auto"/>
            <w:right w:val="none" w:sz="0" w:space="0" w:color="auto"/>
          </w:divBdr>
          <w:divsChild>
            <w:div w:id="584918898">
              <w:marLeft w:val="-225"/>
              <w:marRight w:val="-225"/>
              <w:marTop w:val="0"/>
              <w:marBottom w:val="0"/>
              <w:divBdr>
                <w:top w:val="none" w:sz="0" w:space="0" w:color="auto"/>
                <w:left w:val="none" w:sz="0" w:space="0" w:color="auto"/>
                <w:bottom w:val="none" w:sz="0" w:space="0" w:color="auto"/>
                <w:right w:val="none" w:sz="0" w:space="0" w:color="auto"/>
              </w:divBdr>
              <w:divsChild>
                <w:div w:id="18068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2">
          <w:marLeft w:val="0"/>
          <w:marRight w:val="0"/>
          <w:marTop w:val="0"/>
          <w:marBottom w:val="0"/>
          <w:divBdr>
            <w:top w:val="none" w:sz="0" w:space="0" w:color="auto"/>
            <w:left w:val="none" w:sz="0" w:space="0" w:color="auto"/>
            <w:bottom w:val="none" w:sz="0" w:space="0" w:color="auto"/>
            <w:right w:val="none" w:sz="0" w:space="0" w:color="auto"/>
          </w:divBdr>
          <w:divsChild>
            <w:div w:id="1156648494">
              <w:marLeft w:val="0"/>
              <w:marRight w:val="0"/>
              <w:marTop w:val="0"/>
              <w:marBottom w:val="0"/>
              <w:divBdr>
                <w:top w:val="none" w:sz="0" w:space="0" w:color="auto"/>
                <w:left w:val="none" w:sz="0" w:space="0" w:color="auto"/>
                <w:bottom w:val="none" w:sz="0" w:space="0" w:color="auto"/>
                <w:right w:val="none" w:sz="0" w:space="0" w:color="auto"/>
              </w:divBdr>
              <w:divsChild>
                <w:div w:id="669872645">
                  <w:marLeft w:val="-225"/>
                  <w:marRight w:val="-225"/>
                  <w:marTop w:val="0"/>
                  <w:marBottom w:val="0"/>
                  <w:divBdr>
                    <w:top w:val="none" w:sz="0" w:space="0" w:color="auto"/>
                    <w:left w:val="none" w:sz="0" w:space="0" w:color="auto"/>
                    <w:bottom w:val="none" w:sz="0" w:space="0" w:color="auto"/>
                    <w:right w:val="none" w:sz="0" w:space="0" w:color="auto"/>
                  </w:divBdr>
                  <w:divsChild>
                    <w:div w:id="1936206794">
                      <w:marLeft w:val="0"/>
                      <w:marRight w:val="0"/>
                      <w:marTop w:val="0"/>
                      <w:marBottom w:val="0"/>
                      <w:divBdr>
                        <w:top w:val="none" w:sz="0" w:space="0" w:color="auto"/>
                        <w:left w:val="none" w:sz="0" w:space="0" w:color="auto"/>
                        <w:bottom w:val="none" w:sz="0" w:space="0" w:color="auto"/>
                        <w:right w:val="none" w:sz="0" w:space="0" w:color="auto"/>
                      </w:divBdr>
                      <w:divsChild>
                        <w:div w:id="1869293377">
                          <w:marLeft w:val="0"/>
                          <w:marRight w:val="0"/>
                          <w:marTop w:val="0"/>
                          <w:marBottom w:val="0"/>
                          <w:divBdr>
                            <w:top w:val="none" w:sz="0" w:space="0" w:color="auto"/>
                            <w:left w:val="none" w:sz="0" w:space="0" w:color="auto"/>
                            <w:bottom w:val="none" w:sz="0" w:space="0" w:color="auto"/>
                            <w:right w:val="none" w:sz="0" w:space="0" w:color="auto"/>
                          </w:divBdr>
                          <w:divsChild>
                            <w:div w:id="334261605">
                              <w:marLeft w:val="0"/>
                              <w:marRight w:val="0"/>
                              <w:marTop w:val="0"/>
                              <w:marBottom w:val="0"/>
                              <w:divBdr>
                                <w:top w:val="none" w:sz="0" w:space="0" w:color="auto"/>
                                <w:left w:val="none" w:sz="0" w:space="0" w:color="auto"/>
                                <w:bottom w:val="none" w:sz="0" w:space="0" w:color="auto"/>
                                <w:right w:val="none" w:sz="0" w:space="0" w:color="auto"/>
                              </w:divBdr>
                              <w:divsChild>
                                <w:div w:id="2063479502">
                                  <w:marLeft w:val="0"/>
                                  <w:marRight w:val="0"/>
                                  <w:marTop w:val="0"/>
                                  <w:marBottom w:val="0"/>
                                  <w:divBdr>
                                    <w:top w:val="none" w:sz="0" w:space="0" w:color="auto"/>
                                    <w:left w:val="none" w:sz="0" w:space="0" w:color="auto"/>
                                    <w:bottom w:val="none" w:sz="0" w:space="0" w:color="auto"/>
                                    <w:right w:val="none" w:sz="0" w:space="0" w:color="auto"/>
                                  </w:divBdr>
                                  <w:divsChild>
                                    <w:div w:id="18407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67705">
                      <w:marLeft w:val="0"/>
                      <w:marRight w:val="0"/>
                      <w:marTop w:val="0"/>
                      <w:marBottom w:val="0"/>
                      <w:divBdr>
                        <w:top w:val="none" w:sz="0" w:space="0" w:color="auto"/>
                        <w:left w:val="none" w:sz="0" w:space="0" w:color="auto"/>
                        <w:bottom w:val="none" w:sz="0" w:space="0" w:color="auto"/>
                        <w:right w:val="none" w:sz="0" w:space="0" w:color="auto"/>
                      </w:divBdr>
                      <w:divsChild>
                        <w:div w:id="1944874080">
                          <w:marLeft w:val="0"/>
                          <w:marRight w:val="0"/>
                          <w:marTop w:val="0"/>
                          <w:marBottom w:val="0"/>
                          <w:divBdr>
                            <w:top w:val="none" w:sz="0" w:space="0" w:color="auto"/>
                            <w:left w:val="none" w:sz="0" w:space="0" w:color="auto"/>
                            <w:bottom w:val="none" w:sz="0" w:space="0" w:color="auto"/>
                            <w:right w:val="none" w:sz="0" w:space="0" w:color="auto"/>
                          </w:divBdr>
                          <w:divsChild>
                            <w:div w:id="1455637495">
                              <w:marLeft w:val="0"/>
                              <w:marRight w:val="0"/>
                              <w:marTop w:val="0"/>
                              <w:marBottom w:val="0"/>
                              <w:divBdr>
                                <w:top w:val="none" w:sz="0" w:space="0" w:color="auto"/>
                                <w:left w:val="none" w:sz="0" w:space="0" w:color="auto"/>
                                <w:bottom w:val="none" w:sz="0" w:space="0" w:color="auto"/>
                                <w:right w:val="none" w:sz="0" w:space="0" w:color="auto"/>
                              </w:divBdr>
                              <w:divsChild>
                                <w:div w:id="607472791">
                                  <w:marLeft w:val="0"/>
                                  <w:marRight w:val="0"/>
                                  <w:marTop w:val="0"/>
                                  <w:marBottom w:val="0"/>
                                  <w:divBdr>
                                    <w:top w:val="none" w:sz="0" w:space="0" w:color="auto"/>
                                    <w:left w:val="none" w:sz="0" w:space="0" w:color="auto"/>
                                    <w:bottom w:val="none" w:sz="0" w:space="0" w:color="auto"/>
                                    <w:right w:val="none" w:sz="0" w:space="0" w:color="auto"/>
                                  </w:divBdr>
                                  <w:divsChild>
                                    <w:div w:id="6233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32212">
          <w:marLeft w:val="0"/>
          <w:marRight w:val="0"/>
          <w:marTop w:val="0"/>
          <w:marBottom w:val="0"/>
          <w:divBdr>
            <w:top w:val="none" w:sz="0" w:space="0" w:color="auto"/>
            <w:left w:val="none" w:sz="0" w:space="0" w:color="auto"/>
            <w:bottom w:val="none" w:sz="0" w:space="0" w:color="auto"/>
            <w:right w:val="none" w:sz="0" w:space="0" w:color="auto"/>
          </w:divBdr>
          <w:divsChild>
            <w:div w:id="680165195">
              <w:marLeft w:val="-225"/>
              <w:marRight w:val="-225"/>
              <w:marTop w:val="0"/>
              <w:marBottom w:val="0"/>
              <w:divBdr>
                <w:top w:val="none" w:sz="0" w:space="0" w:color="auto"/>
                <w:left w:val="none" w:sz="0" w:space="0" w:color="auto"/>
                <w:bottom w:val="none" w:sz="0" w:space="0" w:color="auto"/>
                <w:right w:val="none" w:sz="0" w:space="0" w:color="auto"/>
              </w:divBdr>
              <w:divsChild>
                <w:div w:id="13970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8057">
      <w:bodyDiv w:val="1"/>
      <w:marLeft w:val="0"/>
      <w:marRight w:val="0"/>
      <w:marTop w:val="0"/>
      <w:marBottom w:val="0"/>
      <w:divBdr>
        <w:top w:val="none" w:sz="0" w:space="0" w:color="auto"/>
        <w:left w:val="none" w:sz="0" w:space="0" w:color="auto"/>
        <w:bottom w:val="none" w:sz="0" w:space="0" w:color="auto"/>
        <w:right w:val="none" w:sz="0" w:space="0" w:color="auto"/>
      </w:divBdr>
      <w:divsChild>
        <w:div w:id="794107160">
          <w:marLeft w:val="0"/>
          <w:marRight w:val="0"/>
          <w:marTop w:val="0"/>
          <w:marBottom w:val="0"/>
          <w:divBdr>
            <w:top w:val="none" w:sz="0" w:space="0" w:color="auto"/>
            <w:left w:val="none" w:sz="0" w:space="0" w:color="auto"/>
            <w:bottom w:val="none" w:sz="0" w:space="0" w:color="auto"/>
            <w:right w:val="none" w:sz="0" w:space="0" w:color="auto"/>
          </w:divBdr>
          <w:divsChild>
            <w:div w:id="928661783">
              <w:marLeft w:val="-225"/>
              <w:marRight w:val="-225"/>
              <w:marTop w:val="0"/>
              <w:marBottom w:val="0"/>
              <w:divBdr>
                <w:top w:val="none" w:sz="0" w:space="0" w:color="auto"/>
                <w:left w:val="none" w:sz="0" w:space="0" w:color="auto"/>
                <w:bottom w:val="none" w:sz="0" w:space="0" w:color="auto"/>
                <w:right w:val="none" w:sz="0" w:space="0" w:color="auto"/>
              </w:divBdr>
              <w:divsChild>
                <w:div w:id="21118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4662">
          <w:marLeft w:val="0"/>
          <w:marRight w:val="0"/>
          <w:marTop w:val="0"/>
          <w:marBottom w:val="0"/>
          <w:divBdr>
            <w:top w:val="none" w:sz="0" w:space="0" w:color="auto"/>
            <w:left w:val="none" w:sz="0" w:space="0" w:color="auto"/>
            <w:bottom w:val="none" w:sz="0" w:space="0" w:color="auto"/>
            <w:right w:val="none" w:sz="0" w:space="0" w:color="auto"/>
          </w:divBdr>
          <w:divsChild>
            <w:div w:id="1939170962">
              <w:marLeft w:val="-225"/>
              <w:marRight w:val="-225"/>
              <w:marTop w:val="0"/>
              <w:marBottom w:val="0"/>
              <w:divBdr>
                <w:top w:val="none" w:sz="0" w:space="0" w:color="auto"/>
                <w:left w:val="none" w:sz="0" w:space="0" w:color="auto"/>
                <w:bottom w:val="none" w:sz="0" w:space="0" w:color="auto"/>
                <w:right w:val="none" w:sz="0" w:space="0" w:color="auto"/>
              </w:divBdr>
              <w:divsChild>
                <w:div w:id="11004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2949">
          <w:marLeft w:val="0"/>
          <w:marRight w:val="0"/>
          <w:marTop w:val="0"/>
          <w:marBottom w:val="0"/>
          <w:divBdr>
            <w:top w:val="none" w:sz="0" w:space="0" w:color="auto"/>
            <w:left w:val="none" w:sz="0" w:space="0" w:color="auto"/>
            <w:bottom w:val="none" w:sz="0" w:space="0" w:color="auto"/>
            <w:right w:val="none" w:sz="0" w:space="0" w:color="auto"/>
          </w:divBdr>
          <w:divsChild>
            <w:div w:id="562716553">
              <w:marLeft w:val="-225"/>
              <w:marRight w:val="-225"/>
              <w:marTop w:val="0"/>
              <w:marBottom w:val="0"/>
              <w:divBdr>
                <w:top w:val="none" w:sz="0" w:space="0" w:color="auto"/>
                <w:left w:val="none" w:sz="0" w:space="0" w:color="auto"/>
                <w:bottom w:val="none" w:sz="0" w:space="0" w:color="auto"/>
                <w:right w:val="none" w:sz="0" w:space="0" w:color="auto"/>
              </w:divBdr>
              <w:divsChild>
                <w:div w:id="11216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7901">
          <w:marLeft w:val="0"/>
          <w:marRight w:val="0"/>
          <w:marTop w:val="0"/>
          <w:marBottom w:val="0"/>
          <w:divBdr>
            <w:top w:val="none" w:sz="0" w:space="0" w:color="auto"/>
            <w:left w:val="none" w:sz="0" w:space="0" w:color="auto"/>
            <w:bottom w:val="none" w:sz="0" w:space="0" w:color="auto"/>
            <w:right w:val="none" w:sz="0" w:space="0" w:color="auto"/>
          </w:divBdr>
          <w:divsChild>
            <w:div w:id="1397894765">
              <w:marLeft w:val="-225"/>
              <w:marRight w:val="-225"/>
              <w:marTop w:val="0"/>
              <w:marBottom w:val="0"/>
              <w:divBdr>
                <w:top w:val="none" w:sz="0" w:space="0" w:color="auto"/>
                <w:left w:val="none" w:sz="0" w:space="0" w:color="auto"/>
                <w:bottom w:val="none" w:sz="0" w:space="0" w:color="auto"/>
                <w:right w:val="none" w:sz="0" w:space="0" w:color="auto"/>
              </w:divBdr>
              <w:divsChild>
                <w:div w:id="5441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8131">
          <w:marLeft w:val="0"/>
          <w:marRight w:val="0"/>
          <w:marTop w:val="0"/>
          <w:marBottom w:val="0"/>
          <w:divBdr>
            <w:top w:val="none" w:sz="0" w:space="0" w:color="auto"/>
            <w:left w:val="none" w:sz="0" w:space="0" w:color="auto"/>
            <w:bottom w:val="none" w:sz="0" w:space="0" w:color="auto"/>
            <w:right w:val="none" w:sz="0" w:space="0" w:color="auto"/>
          </w:divBdr>
          <w:divsChild>
            <w:div w:id="1093086961">
              <w:marLeft w:val="-225"/>
              <w:marRight w:val="-225"/>
              <w:marTop w:val="0"/>
              <w:marBottom w:val="0"/>
              <w:divBdr>
                <w:top w:val="none" w:sz="0" w:space="0" w:color="auto"/>
                <w:left w:val="none" w:sz="0" w:space="0" w:color="auto"/>
                <w:bottom w:val="none" w:sz="0" w:space="0" w:color="auto"/>
                <w:right w:val="none" w:sz="0" w:space="0" w:color="auto"/>
              </w:divBdr>
              <w:divsChild>
                <w:div w:id="2252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58384">
          <w:marLeft w:val="0"/>
          <w:marRight w:val="0"/>
          <w:marTop w:val="0"/>
          <w:marBottom w:val="0"/>
          <w:divBdr>
            <w:top w:val="none" w:sz="0" w:space="0" w:color="auto"/>
            <w:left w:val="none" w:sz="0" w:space="0" w:color="auto"/>
            <w:bottom w:val="none" w:sz="0" w:space="0" w:color="auto"/>
            <w:right w:val="none" w:sz="0" w:space="0" w:color="auto"/>
          </w:divBdr>
          <w:divsChild>
            <w:div w:id="69809782">
              <w:marLeft w:val="-225"/>
              <w:marRight w:val="-225"/>
              <w:marTop w:val="0"/>
              <w:marBottom w:val="0"/>
              <w:divBdr>
                <w:top w:val="none" w:sz="0" w:space="0" w:color="auto"/>
                <w:left w:val="none" w:sz="0" w:space="0" w:color="auto"/>
                <w:bottom w:val="none" w:sz="0" w:space="0" w:color="auto"/>
                <w:right w:val="none" w:sz="0" w:space="0" w:color="auto"/>
              </w:divBdr>
              <w:divsChild>
                <w:div w:id="20961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3119">
      <w:bodyDiv w:val="1"/>
      <w:marLeft w:val="0"/>
      <w:marRight w:val="0"/>
      <w:marTop w:val="0"/>
      <w:marBottom w:val="0"/>
      <w:divBdr>
        <w:top w:val="none" w:sz="0" w:space="0" w:color="auto"/>
        <w:left w:val="none" w:sz="0" w:space="0" w:color="auto"/>
        <w:bottom w:val="none" w:sz="0" w:space="0" w:color="auto"/>
        <w:right w:val="none" w:sz="0" w:space="0" w:color="auto"/>
      </w:divBdr>
    </w:div>
    <w:div w:id="18229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foprim.ru/loan/business" TargetMode="External"/><Relationship Id="rId13" Type="http://schemas.openxmlformats.org/officeDocument/2006/relationships/hyperlink" Target="https://mfoprim.ru/loan/antikr2" TargetMode="External"/><Relationship Id="rId18" Type="http://schemas.openxmlformats.org/officeDocument/2006/relationships/hyperlink" Target="https://mfoprim.ru/loan/monotown" TargetMode="External"/><Relationship Id="rId3" Type="http://schemas.microsoft.com/office/2007/relationships/stylesWithEffects" Target="stylesWithEffects.xml"/><Relationship Id="rId21" Type="http://schemas.openxmlformats.org/officeDocument/2006/relationships/hyperlink" Target="https://mfoprim.ru/loan/social" TargetMode="External"/><Relationship Id="rId7" Type="http://schemas.openxmlformats.org/officeDocument/2006/relationships/hyperlink" Target="https://ru/loan/business" TargetMode="External"/><Relationship Id="rId12" Type="http://schemas.openxmlformats.org/officeDocument/2006/relationships/hyperlink" Target="https://mfoprim.ru/loan/businessfran" TargetMode="External"/><Relationship Id="rId17" Type="http://schemas.openxmlformats.org/officeDocument/2006/relationships/hyperlink" Target="https://mfoprim.ru/loan/imucs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foprim.ru/loan/it" TargetMode="External"/><Relationship Id="rId20" Type="http://schemas.openxmlformats.org/officeDocument/2006/relationships/hyperlink" Target="https://mfoprim.ru/loan/agro" TargetMode="External"/><Relationship Id="rId1" Type="http://schemas.openxmlformats.org/officeDocument/2006/relationships/numbering" Target="numbering.xml"/><Relationship Id="rId6" Type="http://schemas.openxmlformats.org/officeDocument/2006/relationships/hyperlink" Target="https://mfoprim.ru/loan/start" TargetMode="External"/><Relationship Id="rId11" Type="http://schemas.openxmlformats.org/officeDocument/2006/relationships/hyperlink" Target="https://mfoprim.ru/loan/businesseduca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foprim.ru/loan/gektar" TargetMode="External"/><Relationship Id="rId23" Type="http://schemas.openxmlformats.org/officeDocument/2006/relationships/hyperlink" Target="https://mfoprim.ru/loan/expressstandart" TargetMode="External"/><Relationship Id="rId10" Type="http://schemas.openxmlformats.org/officeDocument/2006/relationships/hyperlink" Target="https://mfoprim.ru/loan/manufacture" TargetMode="External"/><Relationship Id="rId19" Type="http://schemas.openxmlformats.org/officeDocument/2006/relationships/hyperlink" Target="https://mfoprim.ru/loan/refinancing" TargetMode="External"/><Relationship Id="rId4" Type="http://schemas.openxmlformats.org/officeDocument/2006/relationships/settings" Target="settings.xml"/><Relationship Id="rId9" Type="http://schemas.openxmlformats.org/officeDocument/2006/relationships/hyperlink" Target="https://mfoprim.ru/loan/self-employed" TargetMode="External"/><Relationship Id="rId14" Type="http://schemas.openxmlformats.org/officeDocument/2006/relationships/hyperlink" Target="https://mfoprim.ru/loan/turizm" TargetMode="External"/><Relationship Id="rId22" Type="http://schemas.openxmlformats.org/officeDocument/2006/relationships/hyperlink" Target="https://mfoprim.ru/loan/expressmo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3293</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user740</dc:creator>
  <cp:lastModifiedBy>Кудимова Елена Васильевна</cp:lastModifiedBy>
  <cp:revision>3</cp:revision>
  <dcterms:created xsi:type="dcterms:W3CDTF">2024-04-05T07:26:00Z</dcterms:created>
  <dcterms:modified xsi:type="dcterms:W3CDTF">2024-04-08T05:58:00Z</dcterms:modified>
</cp:coreProperties>
</file>